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EC" w:rsidRPr="000C0343" w:rsidRDefault="004E47EC" w:rsidP="004E47EC">
      <w:pPr>
        <w:rPr>
          <w:rFonts w:ascii="Times New Roman" w:hAnsi="Times New Roman"/>
          <w:b/>
          <w:sz w:val="28"/>
          <w:szCs w:val="28"/>
        </w:rPr>
      </w:pPr>
      <w:r w:rsidRPr="000C0343">
        <w:rPr>
          <w:rFonts w:ascii="Times New Roman" w:hAnsi="Times New Roman"/>
          <w:b/>
          <w:sz w:val="28"/>
          <w:szCs w:val="28"/>
        </w:rPr>
        <w:t>ОП.05 Допуски и технические измерения. ГР 11 СВ</w:t>
      </w:r>
    </w:p>
    <w:p w:rsidR="004E47EC" w:rsidRPr="000C0343" w:rsidRDefault="004E47EC" w:rsidP="004E47EC">
      <w:pPr>
        <w:rPr>
          <w:rFonts w:ascii="Times New Roman" w:hAnsi="Times New Roman"/>
          <w:b/>
          <w:sz w:val="28"/>
          <w:szCs w:val="28"/>
        </w:rPr>
      </w:pPr>
      <w:r>
        <w:rPr>
          <w:rFonts w:ascii="Times New Roman" w:hAnsi="Times New Roman"/>
          <w:b/>
          <w:sz w:val="28"/>
          <w:szCs w:val="28"/>
        </w:rPr>
        <w:t>20</w:t>
      </w:r>
      <w:r w:rsidRPr="000C0343">
        <w:rPr>
          <w:rFonts w:ascii="Times New Roman" w:hAnsi="Times New Roman"/>
          <w:b/>
          <w:sz w:val="28"/>
          <w:szCs w:val="28"/>
        </w:rPr>
        <w:t>.04.2020г. Дата проставляется согласно расписания</w:t>
      </w:r>
    </w:p>
    <w:p w:rsidR="004E47EC" w:rsidRPr="000C0343" w:rsidRDefault="004E47EC" w:rsidP="004E47EC">
      <w:pPr>
        <w:rPr>
          <w:rFonts w:ascii="Times New Roman" w:hAnsi="Times New Roman" w:cs="Times New Roman"/>
          <w:b/>
          <w:sz w:val="28"/>
          <w:szCs w:val="28"/>
        </w:rPr>
      </w:pPr>
      <w:r w:rsidRPr="000C0343">
        <w:rPr>
          <w:rFonts w:ascii="Times New Roman" w:hAnsi="Times New Roman" w:cs="Times New Roman"/>
          <w:b/>
          <w:sz w:val="28"/>
          <w:szCs w:val="28"/>
        </w:rPr>
        <w:t>Подготовить конспект и выполнить задание.</w:t>
      </w:r>
    </w:p>
    <w:p w:rsidR="004E47EC" w:rsidRDefault="004E47EC" w:rsidP="004E47EC">
      <w:r w:rsidRPr="000C0343">
        <w:rPr>
          <w:rFonts w:ascii="Times New Roman" w:hAnsi="Times New Roman"/>
          <w:b/>
          <w:sz w:val="28"/>
          <w:szCs w:val="28"/>
        </w:rPr>
        <w:t>Тема: Основы метрологии, Основные единицы измерения физических величин.</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b/>
          <w:bCs/>
          <w:sz w:val="24"/>
          <w:szCs w:val="24"/>
        </w:rPr>
        <w:t>Метрология</w:t>
      </w:r>
      <w:r w:rsidRPr="000C0343">
        <w:rPr>
          <w:rFonts w:ascii="Times New Roman" w:eastAsia="Times New Roman" w:hAnsi="Times New Roman" w:cs="Times New Roman"/>
          <w:sz w:val="24"/>
          <w:szCs w:val="24"/>
        </w:rPr>
        <w:t xml:space="preserve"> – научная основа ГСИ.  Метрология – наука об измерениях, методах и средствах обеспечения их единства и требуемой точности. «Метро» - мера (греч.), «логос» - учение (греч.).</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Современная метрология включает в себя три вида:</w:t>
      </w:r>
    </w:p>
    <w:p w:rsidR="004E47EC" w:rsidRPr="000C0343" w:rsidRDefault="004E47EC" w:rsidP="004E47EC">
      <w:pPr>
        <w:spacing w:before="100" w:beforeAutospacing="1" w:after="100" w:afterAutospacing="1" w:line="240" w:lineRule="auto"/>
        <w:ind w:left="15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а) законодательная метрология;</w:t>
      </w:r>
    </w:p>
    <w:p w:rsidR="004E47EC" w:rsidRPr="000C0343" w:rsidRDefault="004E47EC" w:rsidP="004E47EC">
      <w:pPr>
        <w:spacing w:before="100" w:beforeAutospacing="1" w:after="100" w:afterAutospacing="1" w:line="240" w:lineRule="auto"/>
        <w:ind w:left="15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б) фундаментальная (научная) метрология;</w:t>
      </w:r>
    </w:p>
    <w:p w:rsidR="004E47EC" w:rsidRPr="000C0343" w:rsidRDefault="004E47EC" w:rsidP="004E47EC">
      <w:pPr>
        <w:spacing w:before="100" w:beforeAutospacing="1" w:after="100" w:afterAutospacing="1" w:line="240" w:lineRule="auto"/>
        <w:ind w:left="15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в) практическая (прикладная) метрология.</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b/>
          <w:bCs/>
          <w:sz w:val="24"/>
          <w:szCs w:val="24"/>
        </w:rPr>
        <w:t>Законодательная метрология</w:t>
      </w:r>
      <w:r w:rsidRPr="000C0343">
        <w:rPr>
          <w:rFonts w:ascii="Times New Roman" w:eastAsia="Times New Roman" w:hAnsi="Times New Roman" w:cs="Times New Roman"/>
          <w:sz w:val="24"/>
          <w:szCs w:val="24"/>
        </w:rPr>
        <w:t xml:space="preserve"> – это раздел метрологии, включающий комплексы взаимосвязанных и взаимообусловленных общих правил, а также другие вопросы, нуждающиеся в регламентации и контроле со стороны государства, направленные на обеспечение единства измерений и единообразия средств измерений.</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Законодательная метрология служит средством государственного регулирования метрологической деятельности посредством законов и законодательных положений, которые вводятся в практику через Государственную метрологическую службу (ГМС) и метрологические службы государственных органов управления и юридических лиц.</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К области законодательной метрологии относятся испытания и утверждение типа средств измерений (СИ), государственный метрологический контроль и надзор за СИ, а также мероприятия по реальному обеспечению единства измерений. Одна из основных задач метрологии – это обеспечение единства измерений. Эта задача может быть решена при соблюдении двух основополагающих условий:</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выражение результатов измерений в единых узаконенных единицах;</w:t>
      </w:r>
    </w:p>
    <w:p w:rsidR="004E47EC" w:rsidRPr="00D14807"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установление допустимых погрешностей результатов измерений и пределов, за которые они не должны выходить при заданной вероятности.</w:t>
      </w:r>
    </w:p>
    <w:p w:rsidR="004E47EC" w:rsidRPr="00D14807"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p>
    <w:p w:rsidR="004E47EC" w:rsidRPr="00D14807" w:rsidRDefault="004E47EC" w:rsidP="004E47EC">
      <w:pPr>
        <w:spacing w:line="315" w:lineRule="atLeast"/>
        <w:rPr>
          <w:rFonts w:ascii="Times New Roman" w:hAnsi="Times New Roman" w:cs="Times New Roman"/>
          <w:sz w:val="24"/>
          <w:szCs w:val="24"/>
        </w:rPr>
      </w:pPr>
      <w:r w:rsidRPr="00D14807">
        <w:rPr>
          <w:rStyle w:val="a4"/>
          <w:rFonts w:ascii="Times New Roman" w:hAnsi="Times New Roman" w:cs="Times New Roman"/>
          <w:sz w:val="24"/>
          <w:szCs w:val="24"/>
        </w:rPr>
        <w:t>Основные понятия фундаментальной и практической метрологии.</w:t>
      </w:r>
    </w:p>
    <w:p w:rsidR="004E47EC" w:rsidRPr="00D14807" w:rsidRDefault="004E47EC" w:rsidP="004E47EC">
      <w:pPr>
        <w:spacing w:line="315" w:lineRule="atLeast"/>
        <w:rPr>
          <w:rFonts w:ascii="Times New Roman" w:hAnsi="Times New Roman" w:cs="Times New Roman"/>
          <w:sz w:val="24"/>
          <w:szCs w:val="24"/>
        </w:rPr>
      </w:pPr>
      <w:r w:rsidRPr="00D14807">
        <w:rPr>
          <w:rFonts w:ascii="Times New Roman" w:hAnsi="Times New Roman" w:cs="Times New Roman"/>
          <w:sz w:val="24"/>
          <w:szCs w:val="24"/>
        </w:rPr>
        <w:t>Измерения, как основной объект метрологии связаны в основном с физическими величинами.</w:t>
      </w:r>
    </w:p>
    <w:p w:rsidR="004E47EC" w:rsidRPr="00D14807" w:rsidRDefault="004E47EC" w:rsidP="004E47EC">
      <w:pPr>
        <w:spacing w:line="315" w:lineRule="atLeast"/>
        <w:rPr>
          <w:rFonts w:ascii="Times New Roman" w:hAnsi="Times New Roman" w:cs="Times New Roman"/>
          <w:sz w:val="24"/>
          <w:szCs w:val="24"/>
        </w:rPr>
      </w:pPr>
      <w:r w:rsidRPr="00D14807">
        <w:rPr>
          <w:rStyle w:val="a4"/>
          <w:rFonts w:ascii="Times New Roman" w:hAnsi="Times New Roman" w:cs="Times New Roman"/>
          <w:sz w:val="24"/>
          <w:szCs w:val="24"/>
        </w:rPr>
        <w:lastRenderedPageBreak/>
        <w:t>Опр:</w:t>
      </w:r>
      <w:r w:rsidRPr="00D14807">
        <w:rPr>
          <w:rFonts w:ascii="Times New Roman" w:hAnsi="Times New Roman" w:cs="Times New Roman"/>
          <w:sz w:val="24"/>
          <w:szCs w:val="24"/>
        </w:rPr>
        <w:t> Физическая величина - одно из свойств физического объекта, явления, процесса, который является общим в качественном отношении для многих физических объектов, отлячаясь при этом количественным значением.</w:t>
      </w:r>
    </w:p>
    <w:p w:rsidR="004E47EC" w:rsidRPr="00D14807" w:rsidRDefault="004E47EC" w:rsidP="004E47EC">
      <w:pPr>
        <w:spacing w:line="315" w:lineRule="atLeast"/>
        <w:rPr>
          <w:rFonts w:ascii="Times New Roman" w:hAnsi="Times New Roman" w:cs="Times New Roman"/>
          <w:sz w:val="24"/>
          <w:szCs w:val="24"/>
        </w:rPr>
      </w:pPr>
      <w:r w:rsidRPr="00D14807">
        <w:rPr>
          <w:rStyle w:val="ad"/>
          <w:rFonts w:ascii="Times New Roman" w:hAnsi="Times New Roman" w:cs="Times New Roman"/>
          <w:sz w:val="24"/>
          <w:szCs w:val="24"/>
        </w:rPr>
        <w:t>Пример: Прочность конструкции характерезует многие физические тела, но каждое из этих тел может иметь свою количественную величину (степень прочности)</w:t>
      </w:r>
    </w:p>
    <w:p w:rsidR="004E47EC" w:rsidRPr="00D14807" w:rsidRDefault="004E47EC" w:rsidP="004E47EC">
      <w:pPr>
        <w:spacing w:line="315" w:lineRule="atLeast"/>
        <w:rPr>
          <w:rFonts w:ascii="Times New Roman" w:hAnsi="Times New Roman" w:cs="Times New Roman"/>
          <w:sz w:val="24"/>
          <w:szCs w:val="24"/>
        </w:rPr>
      </w:pPr>
      <w:r w:rsidRPr="00D14807">
        <w:rPr>
          <w:rStyle w:val="a4"/>
          <w:rFonts w:ascii="Times New Roman" w:hAnsi="Times New Roman" w:cs="Times New Roman"/>
          <w:sz w:val="24"/>
          <w:szCs w:val="24"/>
        </w:rPr>
        <w:t>Опр:</w:t>
      </w:r>
      <w:r w:rsidRPr="00D14807">
        <w:rPr>
          <w:rFonts w:ascii="Times New Roman" w:hAnsi="Times New Roman" w:cs="Times New Roman"/>
          <w:sz w:val="24"/>
          <w:szCs w:val="24"/>
        </w:rPr>
        <w:t> Измерение - совокупность операций, выполняемых с помощью технического средства, хранящего единицу величины и позволяющего сопоставлять с этой единицей измеряемую величину. Полученное значение величины и есть результат измерения.</w:t>
      </w:r>
    </w:p>
    <w:p w:rsidR="004E47EC" w:rsidRPr="00D14807" w:rsidRDefault="004E47EC" w:rsidP="004E47EC">
      <w:pPr>
        <w:spacing w:line="315" w:lineRule="atLeast"/>
        <w:rPr>
          <w:rFonts w:ascii="Times New Roman" w:hAnsi="Times New Roman" w:cs="Times New Roman"/>
          <w:sz w:val="24"/>
          <w:szCs w:val="24"/>
        </w:rPr>
      </w:pPr>
      <w:r w:rsidRPr="00D14807">
        <w:rPr>
          <w:rStyle w:val="ad"/>
          <w:rFonts w:ascii="Times New Roman" w:hAnsi="Times New Roman" w:cs="Times New Roman"/>
          <w:sz w:val="24"/>
          <w:szCs w:val="24"/>
        </w:rPr>
        <w:t>Пример: Измерение стола: 1. Берем линейку; 2.Сравниваем длину стола с эталоном измерений.</w:t>
      </w:r>
    </w:p>
    <w:p w:rsidR="004E47EC" w:rsidRPr="00D14807" w:rsidRDefault="004E47EC" w:rsidP="004E47EC">
      <w:pPr>
        <w:spacing w:line="315" w:lineRule="atLeast"/>
        <w:rPr>
          <w:rFonts w:ascii="Times New Roman" w:hAnsi="Times New Roman" w:cs="Times New Roman"/>
          <w:sz w:val="24"/>
          <w:szCs w:val="24"/>
        </w:rPr>
      </w:pPr>
      <w:r w:rsidRPr="00D14807">
        <w:rPr>
          <w:rStyle w:val="a4"/>
          <w:rFonts w:ascii="Times New Roman" w:hAnsi="Times New Roman" w:cs="Times New Roman"/>
          <w:sz w:val="24"/>
          <w:szCs w:val="24"/>
        </w:rPr>
        <w:t>Опр:</w:t>
      </w:r>
      <w:r w:rsidRPr="00D14807">
        <w:rPr>
          <w:rFonts w:ascii="Times New Roman" w:hAnsi="Times New Roman" w:cs="Times New Roman"/>
          <w:sz w:val="24"/>
          <w:szCs w:val="24"/>
        </w:rPr>
        <w:t> Измерение - основной познавательный процесс науки и техники, ио средствам которгго неизвестная величина количественно сравнивается с однородной с ней известной величиной. Любая наука начинается тогда, когда решен вопрос измерения изучаемого объекта.</w:t>
      </w:r>
    </w:p>
    <w:p w:rsidR="004E47EC" w:rsidRPr="00D14807" w:rsidRDefault="004E47EC" w:rsidP="004E47EC">
      <w:pPr>
        <w:spacing w:line="315" w:lineRule="atLeast"/>
        <w:rPr>
          <w:rFonts w:ascii="Times New Roman" w:hAnsi="Times New Roman" w:cs="Times New Roman"/>
          <w:sz w:val="24"/>
          <w:szCs w:val="24"/>
        </w:rPr>
      </w:pPr>
      <w:r w:rsidRPr="00D14807">
        <w:rPr>
          <w:rFonts w:ascii="Times New Roman" w:hAnsi="Times New Roman" w:cs="Times New Roman"/>
          <w:sz w:val="24"/>
          <w:szCs w:val="24"/>
        </w:rPr>
        <w:t>Но в метрологии необходимо не только научиться измерять, но главная задача метрологии - обеспечить единство измерений. Для обеспечения единства измерений необходимо выполнить два условия:</w:t>
      </w:r>
    </w:p>
    <w:p w:rsidR="004E47EC" w:rsidRPr="00D14807" w:rsidRDefault="004E47EC" w:rsidP="004E47EC">
      <w:pPr>
        <w:spacing w:line="315" w:lineRule="atLeast"/>
        <w:rPr>
          <w:rFonts w:ascii="Times New Roman" w:hAnsi="Times New Roman" w:cs="Times New Roman"/>
          <w:sz w:val="24"/>
          <w:szCs w:val="24"/>
        </w:rPr>
      </w:pPr>
      <w:r w:rsidRPr="00D14807">
        <w:rPr>
          <w:rFonts w:ascii="Times New Roman" w:hAnsi="Times New Roman" w:cs="Times New Roman"/>
          <w:sz w:val="24"/>
          <w:szCs w:val="24"/>
        </w:rPr>
        <w:t>1. Выразить результаты измерений в единых узаконенных единицах измерения.  В РФ установлена единая система измерения (СИ). Практические измерения могут проводиться с отклонением от системы СИ, но результаты измерения метрологом должны быть переведены в единую систему мер, для обеспечения единства сравнения.</w:t>
      </w:r>
    </w:p>
    <w:p w:rsidR="004E47EC" w:rsidRPr="00D14807" w:rsidRDefault="004E47EC" w:rsidP="004E47EC">
      <w:pPr>
        <w:spacing w:line="315" w:lineRule="atLeast"/>
        <w:rPr>
          <w:rFonts w:ascii="Times New Roman" w:hAnsi="Times New Roman" w:cs="Times New Roman"/>
          <w:sz w:val="24"/>
          <w:szCs w:val="24"/>
        </w:rPr>
      </w:pPr>
      <w:r w:rsidRPr="00D14807">
        <w:rPr>
          <w:rFonts w:ascii="Times New Roman" w:hAnsi="Times New Roman" w:cs="Times New Roman"/>
          <w:sz w:val="24"/>
          <w:szCs w:val="24"/>
        </w:rPr>
        <w:t>2. Установить допустимые погрешности результатов измерений и пределов, за которыми эти измерения не должны выходить при заданной вероятности и при данном уровне развития науки и техники.</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b/>
          <w:bCs/>
          <w:sz w:val="24"/>
          <w:szCs w:val="24"/>
        </w:rPr>
        <w:t>Фундаментальная и практическая метрологии</w:t>
      </w:r>
      <w:r w:rsidRPr="000C0343">
        <w:rPr>
          <w:rFonts w:ascii="Times New Roman" w:eastAsia="Times New Roman" w:hAnsi="Times New Roman" w:cs="Times New Roman"/>
          <w:sz w:val="24"/>
          <w:szCs w:val="24"/>
        </w:rPr>
        <w:t xml:space="preserve"> появились еще в древние времена. В Древней Руси основой системы мер были древнеегипетские единицы измерений, заимствованные в Древней Греции и Риме. Наименования единиц и их размеры соответствовали возможности осуществления измерений «подручными» способами, не прибегая к специальным устройствам. Так, на Руси единицами длины были в разное время:</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локоть (от сгиба локтя до конца среднего пальца руки);</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пядь (расстояние между концами большого и указательного пальца взрослого человека);</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аршин (его появление повлекло исчезновение пяди – ¼ аршина);</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сажень ( русская мера = 3 локтя = 152 см);</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косая сажень = 248 см.</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Указом Петра 1 русские меры длины были согласованы с английскими:</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lastRenderedPageBreak/>
        <w:t>- дюйм («палец» = 2,54 см);</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английский фут = 12 дюймов = 30,48 см.</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Первая метрическая система мер была введена во Франции в 1840 году. Ее значимость подчеркивал Д.И. Менделеев как средство содействия «будущему желанному сближению народов».</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xml:space="preserve">С развитием науки и техники требовались новые измерения и новые единицы измерения, что стимулировало  развитие фундаментальной и прикладной метрологии. Первоначально прототип единиц измерения искали в природе, исследуя макрообъекты и их движение. Так, </w:t>
      </w:r>
      <w:r w:rsidRPr="000C0343">
        <w:rPr>
          <w:rFonts w:ascii="Times New Roman" w:eastAsia="Times New Roman" w:hAnsi="Times New Roman" w:cs="Times New Roman"/>
          <w:b/>
          <w:bCs/>
          <w:sz w:val="24"/>
          <w:szCs w:val="24"/>
        </w:rPr>
        <w:t xml:space="preserve">секунда </w:t>
      </w:r>
      <w:r w:rsidRPr="000C0343">
        <w:rPr>
          <w:rFonts w:ascii="Times New Roman" w:eastAsia="Times New Roman" w:hAnsi="Times New Roman" w:cs="Times New Roman"/>
          <w:sz w:val="24"/>
          <w:szCs w:val="24"/>
        </w:rPr>
        <w:t>– часть периода обращения Земли вокруг своей оси. Постепенно поиски переместились на атомный и внутриатомный уровень. Теперь секунда – продолжительность 9192631770 периодов излучения, соответствующего переходу между двумя уровнями сверхтонкой структуры основного состояния атома Цезия-133 при отсутствии возмущения со стороны внешних полей.</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Таким образом, метрология, как наука, динамически развивается.</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 xml:space="preserve">Дальнейшее развитие фундаментальной метрологии подтверждают определения единиц физических величин (ФВ), принятых в </w:t>
      </w:r>
      <w:r w:rsidRPr="000C0343">
        <w:rPr>
          <w:rFonts w:ascii="Times New Roman" w:eastAsia="Times New Roman" w:hAnsi="Times New Roman" w:cs="Times New Roman"/>
          <w:b/>
          <w:bCs/>
          <w:sz w:val="24"/>
          <w:szCs w:val="24"/>
        </w:rPr>
        <w:t xml:space="preserve">Международной системе единиц физических величин (системе СИ), </w:t>
      </w:r>
      <w:r w:rsidRPr="000C0343">
        <w:rPr>
          <w:rFonts w:ascii="Times New Roman" w:eastAsia="Times New Roman" w:hAnsi="Times New Roman" w:cs="Times New Roman"/>
          <w:sz w:val="24"/>
          <w:szCs w:val="24"/>
        </w:rPr>
        <w:t>дающих</w:t>
      </w:r>
      <w:r w:rsidRPr="000C0343">
        <w:rPr>
          <w:rFonts w:ascii="Times New Roman" w:eastAsia="Times New Roman" w:hAnsi="Times New Roman" w:cs="Times New Roman"/>
          <w:b/>
          <w:bCs/>
          <w:sz w:val="24"/>
          <w:szCs w:val="24"/>
        </w:rPr>
        <w:t xml:space="preserve"> </w:t>
      </w:r>
      <w:r w:rsidRPr="000C0343">
        <w:rPr>
          <w:rFonts w:ascii="Times New Roman" w:eastAsia="Times New Roman" w:hAnsi="Times New Roman" w:cs="Times New Roman"/>
          <w:sz w:val="24"/>
          <w:szCs w:val="24"/>
        </w:rPr>
        <w:t>представление о природном, естественном происхождении принятых единиц ФВ. Система единиц физических величин – это совокупность основных и производных единиц физических величин.</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Генеральная конференция по мерам и весам (ГКМВ) в 1954 году определила шесть основных единиц ФВ для их использования в международных отношениях: метр, килограмм, секунда, ампер, градус Кельвина, свеча.</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В 1960 году Х</w:t>
      </w:r>
      <w:r w:rsidRPr="000C0343">
        <w:rPr>
          <w:rFonts w:ascii="Times New Roman" w:eastAsia="Times New Roman" w:hAnsi="Times New Roman" w:cs="Times New Roman"/>
          <w:sz w:val="24"/>
          <w:szCs w:val="24"/>
          <w:lang w:val="en-US"/>
        </w:rPr>
        <w:t>I</w:t>
      </w:r>
      <w:r w:rsidRPr="000C0343">
        <w:rPr>
          <w:rFonts w:ascii="Times New Roman" w:eastAsia="Times New Roman" w:hAnsi="Times New Roman" w:cs="Times New Roman"/>
          <w:sz w:val="24"/>
          <w:szCs w:val="24"/>
        </w:rPr>
        <w:t>  ГКМВ утвердила Международную систему единиц физических величин (система СИ), которую приняли все крупнейшие международные о</w:t>
      </w:r>
      <w:r w:rsidRPr="00D14807">
        <w:rPr>
          <w:rFonts w:ascii="Times New Roman" w:eastAsia="Times New Roman" w:hAnsi="Times New Roman" w:cs="Times New Roman"/>
          <w:sz w:val="24"/>
          <w:szCs w:val="24"/>
        </w:rPr>
        <w:t>рганизации по метрологии. В России</w:t>
      </w:r>
      <w:r w:rsidRPr="000C0343">
        <w:rPr>
          <w:rFonts w:ascii="Times New Roman" w:eastAsia="Times New Roman" w:hAnsi="Times New Roman" w:cs="Times New Roman"/>
          <w:sz w:val="24"/>
          <w:szCs w:val="24"/>
        </w:rPr>
        <w:t xml:space="preserve"> эта система СИ была принята в 1993 году. Основные единицы ФВ системы СИ:</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а)</w:t>
      </w:r>
      <w:r w:rsidRPr="000C0343">
        <w:rPr>
          <w:rFonts w:ascii="Times New Roman" w:eastAsia="Times New Roman" w:hAnsi="Times New Roman" w:cs="Times New Roman"/>
          <w:b/>
          <w:bCs/>
          <w:sz w:val="24"/>
          <w:szCs w:val="24"/>
        </w:rPr>
        <w:t xml:space="preserve"> единица длины</w:t>
      </w:r>
      <w:r w:rsidRPr="00D14807">
        <w:rPr>
          <w:rFonts w:ascii="Times New Roman" w:eastAsia="Times New Roman" w:hAnsi="Times New Roman" w:cs="Times New Roman"/>
          <w:b/>
          <w:bCs/>
          <w:sz w:val="24"/>
          <w:szCs w:val="24"/>
        </w:rPr>
        <w:t xml:space="preserve"> L</w:t>
      </w:r>
      <w:r w:rsidRPr="000C0343">
        <w:rPr>
          <w:rFonts w:ascii="Times New Roman" w:eastAsia="Times New Roman" w:hAnsi="Times New Roman" w:cs="Times New Roman"/>
          <w:sz w:val="24"/>
          <w:szCs w:val="24"/>
        </w:rPr>
        <w:t xml:space="preserve"> – </w:t>
      </w:r>
      <w:r w:rsidRPr="000C0343">
        <w:rPr>
          <w:rFonts w:ascii="Times New Roman" w:eastAsia="Times New Roman" w:hAnsi="Times New Roman" w:cs="Times New Roman"/>
          <w:i/>
          <w:iCs/>
          <w:sz w:val="24"/>
          <w:szCs w:val="24"/>
        </w:rPr>
        <w:t>метр</w:t>
      </w:r>
      <w:r w:rsidRPr="000C0343">
        <w:rPr>
          <w:rFonts w:ascii="Times New Roman" w:eastAsia="Times New Roman" w:hAnsi="Times New Roman" w:cs="Times New Roman"/>
          <w:sz w:val="24"/>
          <w:szCs w:val="24"/>
        </w:rPr>
        <w:t xml:space="preserve"> – длина пути, которую проходит свет в вакууме за 1/299792458 долю секунды;</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б)</w:t>
      </w:r>
      <w:r w:rsidRPr="000C0343">
        <w:rPr>
          <w:rFonts w:ascii="Times New Roman" w:eastAsia="Times New Roman" w:hAnsi="Times New Roman" w:cs="Times New Roman"/>
          <w:b/>
          <w:bCs/>
          <w:sz w:val="24"/>
          <w:szCs w:val="24"/>
        </w:rPr>
        <w:t xml:space="preserve"> единица массы</w:t>
      </w:r>
      <w:r w:rsidRPr="00D14807">
        <w:rPr>
          <w:rFonts w:ascii="Times New Roman" w:eastAsia="Times New Roman" w:hAnsi="Times New Roman" w:cs="Times New Roman"/>
          <w:b/>
          <w:bCs/>
          <w:sz w:val="24"/>
          <w:szCs w:val="24"/>
        </w:rPr>
        <w:t xml:space="preserve"> </w:t>
      </w:r>
      <w:r w:rsidRPr="00D14807">
        <w:rPr>
          <w:rFonts w:ascii="Times New Roman" w:eastAsia="Times New Roman" w:hAnsi="Times New Roman" w:cs="Times New Roman"/>
          <w:b/>
          <w:bCs/>
          <w:sz w:val="24"/>
          <w:szCs w:val="24"/>
          <w:lang w:val="en-US"/>
        </w:rPr>
        <w:t>M</w:t>
      </w:r>
      <w:r w:rsidRPr="000C0343">
        <w:rPr>
          <w:rFonts w:ascii="Times New Roman" w:eastAsia="Times New Roman" w:hAnsi="Times New Roman" w:cs="Times New Roman"/>
          <w:sz w:val="24"/>
          <w:szCs w:val="24"/>
        </w:rPr>
        <w:t xml:space="preserve"> – </w:t>
      </w:r>
      <w:r w:rsidRPr="000C0343">
        <w:rPr>
          <w:rFonts w:ascii="Times New Roman" w:eastAsia="Times New Roman" w:hAnsi="Times New Roman" w:cs="Times New Roman"/>
          <w:i/>
          <w:iCs/>
          <w:sz w:val="24"/>
          <w:szCs w:val="24"/>
        </w:rPr>
        <w:t>килограмм</w:t>
      </w:r>
      <w:r w:rsidRPr="000C0343">
        <w:rPr>
          <w:rFonts w:ascii="Times New Roman" w:eastAsia="Times New Roman" w:hAnsi="Times New Roman" w:cs="Times New Roman"/>
          <w:sz w:val="24"/>
          <w:szCs w:val="24"/>
        </w:rPr>
        <w:t xml:space="preserve"> – масса, равная массе международного прототипа килограмма;</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в)</w:t>
      </w:r>
      <w:r w:rsidRPr="000C0343">
        <w:rPr>
          <w:rFonts w:ascii="Times New Roman" w:eastAsia="Times New Roman" w:hAnsi="Times New Roman" w:cs="Times New Roman"/>
          <w:b/>
          <w:bCs/>
          <w:sz w:val="24"/>
          <w:szCs w:val="24"/>
        </w:rPr>
        <w:t xml:space="preserve"> единица времени</w:t>
      </w:r>
      <w:r w:rsidRPr="00D14807">
        <w:rPr>
          <w:rFonts w:ascii="Times New Roman" w:eastAsia="Times New Roman" w:hAnsi="Times New Roman" w:cs="Times New Roman"/>
          <w:b/>
          <w:bCs/>
          <w:sz w:val="24"/>
          <w:szCs w:val="24"/>
        </w:rPr>
        <w:t xml:space="preserve"> </w:t>
      </w:r>
      <w:r w:rsidRPr="00D14807">
        <w:rPr>
          <w:rFonts w:ascii="Times New Roman" w:eastAsia="Times New Roman" w:hAnsi="Times New Roman" w:cs="Times New Roman"/>
          <w:b/>
          <w:bCs/>
          <w:sz w:val="24"/>
          <w:szCs w:val="24"/>
          <w:lang w:val="en-US"/>
        </w:rPr>
        <w:t>T</w:t>
      </w:r>
      <w:r w:rsidRPr="000C0343">
        <w:rPr>
          <w:rFonts w:ascii="Times New Roman" w:eastAsia="Times New Roman" w:hAnsi="Times New Roman" w:cs="Times New Roman"/>
          <w:sz w:val="24"/>
          <w:szCs w:val="24"/>
        </w:rPr>
        <w:t xml:space="preserve"> – </w:t>
      </w:r>
      <w:r w:rsidRPr="000C0343">
        <w:rPr>
          <w:rFonts w:ascii="Times New Roman" w:eastAsia="Times New Roman" w:hAnsi="Times New Roman" w:cs="Times New Roman"/>
          <w:i/>
          <w:iCs/>
          <w:sz w:val="24"/>
          <w:szCs w:val="24"/>
        </w:rPr>
        <w:t>секунда</w:t>
      </w:r>
      <w:r w:rsidRPr="000C0343">
        <w:rPr>
          <w:rFonts w:ascii="Times New Roman" w:eastAsia="Times New Roman" w:hAnsi="Times New Roman" w:cs="Times New Roman"/>
          <w:sz w:val="24"/>
          <w:szCs w:val="24"/>
        </w:rPr>
        <w:t xml:space="preserve"> – (определение, приведенное выше в лекции №1);</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г)</w:t>
      </w:r>
      <w:r w:rsidRPr="000C0343">
        <w:rPr>
          <w:rFonts w:ascii="Times New Roman" w:eastAsia="Times New Roman" w:hAnsi="Times New Roman" w:cs="Times New Roman"/>
          <w:b/>
          <w:bCs/>
          <w:sz w:val="24"/>
          <w:szCs w:val="24"/>
        </w:rPr>
        <w:t xml:space="preserve"> единица силы электрического тока</w:t>
      </w:r>
      <w:r w:rsidRPr="00D14807">
        <w:rPr>
          <w:rFonts w:ascii="Times New Roman" w:eastAsia="Times New Roman" w:hAnsi="Times New Roman" w:cs="Times New Roman"/>
          <w:b/>
          <w:bCs/>
          <w:sz w:val="24"/>
          <w:szCs w:val="24"/>
        </w:rPr>
        <w:t xml:space="preserve"> </w:t>
      </w:r>
      <w:r w:rsidRPr="00D14807">
        <w:rPr>
          <w:rFonts w:ascii="Times New Roman" w:eastAsia="Times New Roman" w:hAnsi="Times New Roman" w:cs="Times New Roman"/>
          <w:b/>
          <w:bCs/>
          <w:sz w:val="24"/>
          <w:szCs w:val="24"/>
          <w:lang w:val="en-US"/>
        </w:rPr>
        <w:t>I</w:t>
      </w:r>
      <w:r w:rsidRPr="000C0343">
        <w:rPr>
          <w:rFonts w:ascii="Times New Roman" w:eastAsia="Times New Roman" w:hAnsi="Times New Roman" w:cs="Times New Roman"/>
          <w:sz w:val="24"/>
          <w:szCs w:val="24"/>
        </w:rPr>
        <w:t xml:space="preserve"> – </w:t>
      </w:r>
      <w:r w:rsidRPr="000C0343">
        <w:rPr>
          <w:rFonts w:ascii="Times New Roman" w:eastAsia="Times New Roman" w:hAnsi="Times New Roman" w:cs="Times New Roman"/>
          <w:i/>
          <w:iCs/>
          <w:sz w:val="24"/>
          <w:szCs w:val="24"/>
        </w:rPr>
        <w:t xml:space="preserve">ампер </w:t>
      </w:r>
      <w:r w:rsidRPr="000C0343">
        <w:rPr>
          <w:rFonts w:ascii="Times New Roman" w:eastAsia="Times New Roman" w:hAnsi="Times New Roman" w:cs="Times New Roman"/>
          <w:sz w:val="24"/>
          <w:szCs w:val="24"/>
        </w:rPr>
        <w:t xml:space="preserve">– сила неизменяющегося тока, который при прохождении по двум параллельным проводникам бесконечной длины и ничтожно малого кругового сечения, расположенным на расстоянии 1 м один от другого в вакууме, создал бы между этими проводниками силу, равную </w:t>
      </w:r>
      <w:r w:rsidRPr="00D14807">
        <w:rPr>
          <w:rFonts w:ascii="Times New Roman" w:eastAsia="Times New Roman" w:hAnsi="Times New Roman" w:cs="Times New Roman"/>
          <w:noProof/>
          <w:sz w:val="24"/>
          <w:szCs w:val="24"/>
          <w:vertAlign w:val="subscript"/>
        </w:rPr>
        <w:drawing>
          <wp:inline distT="0" distB="0" distL="0" distR="0">
            <wp:extent cx="447675" cy="200025"/>
            <wp:effectExtent l="19050" t="0" r="9525" b="0"/>
            <wp:docPr id="4" name="Рисунок 5" descr="http://libr.aues.kz/facultet/tef/kaf_ik/39/umm/ik_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ues.kz/facultet/tef/kaf_ik/39/umm/ik_3.files/image001.gif"/>
                    <pic:cNvPicPr>
                      <a:picLocks noChangeAspect="1" noChangeArrowheads="1"/>
                    </pic:cNvPicPr>
                  </pic:nvPicPr>
                  <pic:blipFill>
                    <a:blip r:embed="rId8"/>
                    <a:srcRect/>
                    <a:stretch>
                      <a:fillRect/>
                    </a:stretch>
                  </pic:blipFill>
                  <pic:spPr bwMode="auto">
                    <a:xfrm>
                      <a:off x="0" y="0"/>
                      <a:ext cx="447675" cy="200025"/>
                    </a:xfrm>
                    <a:prstGeom prst="rect">
                      <a:avLst/>
                    </a:prstGeom>
                    <a:noFill/>
                    <a:ln w="9525">
                      <a:noFill/>
                      <a:miter lim="800000"/>
                      <a:headEnd/>
                      <a:tailEnd/>
                    </a:ln>
                  </pic:spPr>
                </pic:pic>
              </a:graphicData>
            </a:graphic>
          </wp:inline>
        </w:drawing>
      </w:r>
      <w:r w:rsidRPr="000C0343">
        <w:rPr>
          <w:rFonts w:ascii="Times New Roman" w:eastAsia="Times New Roman" w:hAnsi="Times New Roman" w:cs="Times New Roman"/>
          <w:sz w:val="24"/>
          <w:szCs w:val="24"/>
        </w:rPr>
        <w:t> Н на каждый метр длины;</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t>д)</w:t>
      </w:r>
      <w:r w:rsidRPr="000C0343">
        <w:rPr>
          <w:rFonts w:ascii="Times New Roman" w:eastAsia="Times New Roman" w:hAnsi="Times New Roman" w:cs="Times New Roman"/>
          <w:b/>
          <w:bCs/>
          <w:sz w:val="24"/>
          <w:szCs w:val="24"/>
        </w:rPr>
        <w:t xml:space="preserve"> единица термодинамической температуры</w:t>
      </w:r>
      <w:r w:rsidRPr="00D14807">
        <w:rPr>
          <w:rFonts w:ascii="Times New Roman" w:eastAsia="Times New Roman" w:hAnsi="Times New Roman" w:cs="Times New Roman"/>
          <w:b/>
          <w:bCs/>
          <w:sz w:val="24"/>
          <w:szCs w:val="24"/>
        </w:rPr>
        <w:t xml:space="preserve"> </w:t>
      </w:r>
      <w:r w:rsidRPr="00D14807">
        <w:rPr>
          <w:rFonts w:ascii="Times New Roman" w:eastAsia="Times New Roman" w:hAnsi="Times New Roman" w:cs="Times New Roman"/>
          <w:b/>
          <w:bCs/>
          <w:sz w:val="24"/>
          <w:szCs w:val="24"/>
          <w:lang w:val="en-US"/>
        </w:rPr>
        <w:t>Q</w:t>
      </w:r>
      <w:r w:rsidRPr="000C0343">
        <w:rPr>
          <w:rFonts w:ascii="Times New Roman" w:eastAsia="Times New Roman" w:hAnsi="Times New Roman" w:cs="Times New Roman"/>
          <w:sz w:val="24"/>
          <w:szCs w:val="24"/>
        </w:rPr>
        <w:t xml:space="preserve"> – </w:t>
      </w:r>
      <w:r w:rsidRPr="000C0343">
        <w:rPr>
          <w:rFonts w:ascii="Times New Roman" w:eastAsia="Times New Roman" w:hAnsi="Times New Roman" w:cs="Times New Roman"/>
          <w:i/>
          <w:iCs/>
          <w:sz w:val="24"/>
          <w:szCs w:val="24"/>
        </w:rPr>
        <w:t>градус Кельвина</w:t>
      </w:r>
      <w:r w:rsidRPr="000C0343">
        <w:rPr>
          <w:rFonts w:ascii="Times New Roman" w:eastAsia="Times New Roman" w:hAnsi="Times New Roman" w:cs="Times New Roman"/>
          <w:sz w:val="24"/>
          <w:szCs w:val="24"/>
        </w:rPr>
        <w:t xml:space="preserve"> – 1/273,16 часть термодинамической температуры тройной точки воды (допускается применение шкалы Цельсия);</w:t>
      </w:r>
    </w:p>
    <w:p w:rsidR="004E47EC" w:rsidRPr="000C0343" w:rsidRDefault="004E47EC" w:rsidP="004E47EC">
      <w:pPr>
        <w:spacing w:before="100" w:beforeAutospacing="1" w:after="100" w:afterAutospacing="1" w:line="240" w:lineRule="auto"/>
        <w:ind w:firstLine="709"/>
        <w:jc w:val="both"/>
        <w:rPr>
          <w:rFonts w:ascii="Times New Roman" w:eastAsia="Times New Roman" w:hAnsi="Times New Roman" w:cs="Times New Roman"/>
          <w:sz w:val="24"/>
          <w:szCs w:val="24"/>
        </w:rPr>
      </w:pPr>
      <w:r w:rsidRPr="000C0343">
        <w:rPr>
          <w:rFonts w:ascii="Times New Roman" w:eastAsia="Times New Roman" w:hAnsi="Times New Roman" w:cs="Times New Roman"/>
          <w:sz w:val="24"/>
          <w:szCs w:val="24"/>
        </w:rPr>
        <w:lastRenderedPageBreak/>
        <w:t>е)</w:t>
      </w:r>
      <w:r w:rsidRPr="000C0343">
        <w:rPr>
          <w:rFonts w:ascii="Times New Roman" w:eastAsia="Times New Roman" w:hAnsi="Times New Roman" w:cs="Times New Roman"/>
          <w:b/>
          <w:bCs/>
          <w:sz w:val="24"/>
          <w:szCs w:val="24"/>
        </w:rPr>
        <w:t xml:space="preserve"> единица количества вещества</w:t>
      </w:r>
      <w:r w:rsidRPr="00D14807">
        <w:rPr>
          <w:rFonts w:ascii="Times New Roman" w:eastAsia="Times New Roman" w:hAnsi="Times New Roman" w:cs="Times New Roman"/>
          <w:b/>
          <w:bCs/>
          <w:sz w:val="24"/>
          <w:szCs w:val="24"/>
        </w:rPr>
        <w:t xml:space="preserve"> </w:t>
      </w:r>
      <w:r w:rsidRPr="00D14807">
        <w:rPr>
          <w:rFonts w:ascii="Times New Roman" w:eastAsia="Times New Roman" w:hAnsi="Times New Roman" w:cs="Times New Roman"/>
          <w:b/>
          <w:bCs/>
          <w:sz w:val="24"/>
          <w:szCs w:val="24"/>
          <w:lang w:val="en-US"/>
        </w:rPr>
        <w:t>N</w:t>
      </w:r>
      <w:r w:rsidRPr="000C0343">
        <w:rPr>
          <w:rFonts w:ascii="Times New Roman" w:eastAsia="Times New Roman" w:hAnsi="Times New Roman" w:cs="Times New Roman"/>
          <w:sz w:val="24"/>
          <w:szCs w:val="24"/>
        </w:rPr>
        <w:t xml:space="preserve"> – </w:t>
      </w:r>
      <w:r w:rsidRPr="000C0343">
        <w:rPr>
          <w:rFonts w:ascii="Times New Roman" w:eastAsia="Times New Roman" w:hAnsi="Times New Roman" w:cs="Times New Roman"/>
          <w:i/>
          <w:iCs/>
          <w:sz w:val="24"/>
          <w:szCs w:val="24"/>
        </w:rPr>
        <w:t xml:space="preserve">моль </w:t>
      </w:r>
      <w:r w:rsidRPr="000C0343">
        <w:rPr>
          <w:rFonts w:ascii="Times New Roman" w:eastAsia="Times New Roman" w:hAnsi="Times New Roman" w:cs="Times New Roman"/>
          <w:sz w:val="24"/>
          <w:szCs w:val="24"/>
        </w:rPr>
        <w:t>– количество вещества системы, содержащей столько же структурных элементов, сколько атомов содержится в нуклиде углерода 12 массой 0,012 кг;</w:t>
      </w:r>
    </w:p>
    <w:p w:rsidR="004E47EC" w:rsidRPr="00D14807" w:rsidRDefault="004E47EC" w:rsidP="004E47EC">
      <w:pPr>
        <w:spacing w:before="100" w:beforeAutospacing="1" w:after="100" w:afterAutospacing="1" w:line="240" w:lineRule="auto"/>
        <w:ind w:firstLine="709"/>
        <w:jc w:val="both"/>
        <w:rPr>
          <w:sz w:val="24"/>
          <w:szCs w:val="24"/>
        </w:rPr>
      </w:pPr>
      <w:r w:rsidRPr="000C0343">
        <w:rPr>
          <w:rFonts w:ascii="Times New Roman" w:eastAsia="Times New Roman" w:hAnsi="Times New Roman" w:cs="Times New Roman"/>
          <w:sz w:val="24"/>
          <w:szCs w:val="24"/>
        </w:rPr>
        <w:t>ж)</w:t>
      </w:r>
      <w:r w:rsidRPr="000C0343">
        <w:rPr>
          <w:rFonts w:ascii="Times New Roman" w:eastAsia="Times New Roman" w:hAnsi="Times New Roman" w:cs="Times New Roman"/>
          <w:b/>
          <w:bCs/>
          <w:sz w:val="24"/>
          <w:szCs w:val="24"/>
        </w:rPr>
        <w:t xml:space="preserve"> единица силы света</w:t>
      </w:r>
      <w:r w:rsidRPr="00D14807">
        <w:rPr>
          <w:rFonts w:ascii="Times New Roman" w:eastAsia="Times New Roman" w:hAnsi="Times New Roman" w:cs="Times New Roman"/>
          <w:b/>
          <w:bCs/>
          <w:sz w:val="24"/>
          <w:szCs w:val="24"/>
        </w:rPr>
        <w:t xml:space="preserve"> </w:t>
      </w:r>
      <w:r w:rsidRPr="00D14807">
        <w:rPr>
          <w:rFonts w:ascii="Times New Roman" w:eastAsia="Times New Roman" w:hAnsi="Times New Roman" w:cs="Times New Roman"/>
          <w:b/>
          <w:bCs/>
          <w:sz w:val="24"/>
          <w:szCs w:val="24"/>
          <w:lang w:val="en-US"/>
        </w:rPr>
        <w:t>J</w:t>
      </w:r>
      <w:r w:rsidRPr="000C0343">
        <w:rPr>
          <w:rFonts w:ascii="Times New Roman" w:eastAsia="Times New Roman" w:hAnsi="Times New Roman" w:cs="Times New Roman"/>
          <w:sz w:val="24"/>
          <w:szCs w:val="24"/>
        </w:rPr>
        <w:t xml:space="preserve"> – </w:t>
      </w:r>
      <w:r w:rsidRPr="000C0343">
        <w:rPr>
          <w:rFonts w:ascii="Times New Roman" w:eastAsia="Times New Roman" w:hAnsi="Times New Roman" w:cs="Times New Roman"/>
          <w:i/>
          <w:iCs/>
          <w:sz w:val="24"/>
          <w:szCs w:val="24"/>
        </w:rPr>
        <w:t>кандела</w:t>
      </w:r>
      <w:r w:rsidRPr="000C0343">
        <w:rPr>
          <w:rFonts w:ascii="Times New Roman" w:eastAsia="Times New Roman" w:hAnsi="Times New Roman" w:cs="Times New Roman"/>
          <w:sz w:val="24"/>
          <w:szCs w:val="24"/>
        </w:rPr>
        <w:t xml:space="preserve"> – сила света в заданном направлении источника, испускающего монохроматическое излучение частотой </w:t>
      </w:r>
      <w:r w:rsidRPr="00D14807">
        <w:rPr>
          <w:rFonts w:ascii="Times New Roman" w:eastAsia="Times New Roman" w:hAnsi="Times New Roman" w:cs="Times New Roman"/>
          <w:noProof/>
          <w:sz w:val="24"/>
          <w:szCs w:val="24"/>
          <w:vertAlign w:val="subscript"/>
        </w:rPr>
        <w:drawing>
          <wp:inline distT="0" distB="0" distL="0" distR="0">
            <wp:extent cx="581025" cy="200025"/>
            <wp:effectExtent l="19050" t="0" r="9525" b="0"/>
            <wp:docPr id="10" name="Рисунок 6" descr="http://libr.aues.kz/facultet/tef/kaf_ik/39/umm/ik_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ues.kz/facultet/tef/kaf_ik/39/umm/ik_3.files/image002.gif"/>
                    <pic:cNvPicPr>
                      <a:picLocks noChangeAspect="1" noChangeArrowheads="1"/>
                    </pic:cNvPicPr>
                  </pic:nvPicPr>
                  <pic:blipFill>
                    <a:blip r:embed="rId9"/>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0C0343">
        <w:rPr>
          <w:rFonts w:ascii="Times New Roman" w:eastAsia="Times New Roman" w:hAnsi="Times New Roman" w:cs="Times New Roman"/>
          <w:sz w:val="24"/>
          <w:szCs w:val="24"/>
        </w:rPr>
        <w:t> Гц, энергетическая сила которого в этом направлении составляет 1/683 Вт/</w:t>
      </w:r>
      <w:r w:rsidRPr="00D14807">
        <w:rPr>
          <w:rFonts w:ascii="Times New Roman" w:eastAsia="Times New Roman" w:hAnsi="Times New Roman" w:cs="Times New Roman"/>
          <w:noProof/>
          <w:sz w:val="24"/>
          <w:szCs w:val="24"/>
          <w:vertAlign w:val="subscript"/>
        </w:rPr>
        <w:drawing>
          <wp:inline distT="0" distB="0" distL="0" distR="0">
            <wp:extent cx="257175" cy="228600"/>
            <wp:effectExtent l="19050" t="0" r="9525" b="0"/>
            <wp:docPr id="12" name="Рисунок 7" descr="http://libr.aues.kz/facultet/tef/kaf_ik/39/umm/ik_3.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ues.kz/facultet/tef/kaf_ik/39/umm/ik_3.files/image003.gif"/>
                    <pic:cNvPicPr>
                      <a:picLocks noChangeAspect="1" noChangeArrowheads="1"/>
                    </pic:cNvPicPr>
                  </pic:nvPicPr>
                  <pic:blipFill>
                    <a:blip r:embed="rId10"/>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D14807">
        <w:rPr>
          <w:rFonts w:ascii="Times New Roman" w:eastAsia="Times New Roman" w:hAnsi="Times New Roman" w:cs="Times New Roman"/>
          <w:sz w:val="24"/>
          <w:szCs w:val="24"/>
        </w:rPr>
        <w:t>.</w:t>
      </w:r>
      <w:r w:rsidRPr="000C0343">
        <w:rPr>
          <w:rFonts w:ascii="Times New Roman" w:eastAsia="Times New Roman" w:hAnsi="Times New Roman" w:cs="Times New Roman"/>
          <w:sz w:val="24"/>
          <w:szCs w:val="24"/>
        </w:rPr>
        <w:t xml:space="preserve"> </w:t>
      </w:r>
    </w:p>
    <w:p w:rsidR="004E47EC" w:rsidRPr="00D14807" w:rsidRDefault="004E47EC" w:rsidP="004E47EC">
      <w:pPr>
        <w:pStyle w:val="a5"/>
        <w:spacing w:line="315" w:lineRule="atLeast"/>
        <w:rPr>
          <w:b/>
          <w:bCs/>
        </w:rPr>
      </w:pPr>
      <w:r w:rsidRPr="00D14807">
        <w:rPr>
          <w:rFonts w:ascii="Open Sans" w:hAnsi="Open Sans"/>
        </w:rPr>
        <w:br/>
      </w:r>
      <w:r w:rsidRPr="00D14807">
        <w:rPr>
          <w:rStyle w:val="a4"/>
        </w:rPr>
        <w:t>Заполнить таблицу: Основные единицы физических величин СИ.</w:t>
      </w:r>
    </w:p>
    <w:tbl>
      <w:tblPr>
        <w:tblStyle w:val="ae"/>
        <w:tblW w:w="0" w:type="auto"/>
        <w:tblLook w:val="04A0"/>
      </w:tblPr>
      <w:tblGrid>
        <w:gridCol w:w="2392"/>
        <w:gridCol w:w="2393"/>
        <w:gridCol w:w="2393"/>
        <w:gridCol w:w="2393"/>
      </w:tblGrid>
      <w:tr w:rsidR="004E47EC" w:rsidRPr="00D14807" w:rsidTr="00D803CF">
        <w:tc>
          <w:tcPr>
            <w:tcW w:w="2392" w:type="dxa"/>
          </w:tcPr>
          <w:p w:rsidR="004E47EC" w:rsidRPr="00D14807" w:rsidRDefault="004E47EC" w:rsidP="00D803CF">
            <w:pPr>
              <w:rPr>
                <w:rFonts w:ascii="Times New Roman" w:hAnsi="Times New Roman" w:cs="Times New Roman"/>
                <w:b/>
                <w:sz w:val="24"/>
                <w:szCs w:val="24"/>
              </w:rPr>
            </w:pPr>
            <w:r w:rsidRPr="00D14807">
              <w:rPr>
                <w:rFonts w:ascii="Times New Roman" w:hAnsi="Times New Roman" w:cs="Times New Roman"/>
                <w:b/>
                <w:sz w:val="24"/>
                <w:szCs w:val="24"/>
              </w:rPr>
              <w:t>Физическая Величина</w:t>
            </w:r>
          </w:p>
        </w:tc>
        <w:tc>
          <w:tcPr>
            <w:tcW w:w="2393" w:type="dxa"/>
          </w:tcPr>
          <w:p w:rsidR="004E47EC" w:rsidRPr="00D14807" w:rsidRDefault="004E47EC" w:rsidP="00D803CF">
            <w:pPr>
              <w:rPr>
                <w:rFonts w:ascii="Times New Roman" w:hAnsi="Times New Roman" w:cs="Times New Roman"/>
                <w:b/>
                <w:sz w:val="24"/>
                <w:szCs w:val="24"/>
              </w:rPr>
            </w:pPr>
            <w:r w:rsidRPr="00D14807">
              <w:rPr>
                <w:rFonts w:ascii="Times New Roman" w:hAnsi="Times New Roman" w:cs="Times New Roman"/>
                <w:b/>
                <w:sz w:val="24"/>
                <w:szCs w:val="24"/>
              </w:rPr>
              <w:t>Размерность</w:t>
            </w:r>
          </w:p>
        </w:tc>
        <w:tc>
          <w:tcPr>
            <w:tcW w:w="2393" w:type="dxa"/>
          </w:tcPr>
          <w:p w:rsidR="004E47EC" w:rsidRPr="00D14807" w:rsidRDefault="004E47EC" w:rsidP="00D803CF">
            <w:pPr>
              <w:rPr>
                <w:rFonts w:ascii="Times New Roman" w:hAnsi="Times New Roman" w:cs="Times New Roman"/>
                <w:b/>
                <w:sz w:val="24"/>
                <w:szCs w:val="24"/>
              </w:rPr>
            </w:pPr>
            <w:r w:rsidRPr="00D14807">
              <w:rPr>
                <w:rFonts w:ascii="Times New Roman" w:hAnsi="Times New Roman" w:cs="Times New Roman"/>
                <w:b/>
                <w:sz w:val="24"/>
                <w:szCs w:val="24"/>
              </w:rPr>
              <w:t>Наименование</w:t>
            </w:r>
          </w:p>
        </w:tc>
        <w:tc>
          <w:tcPr>
            <w:tcW w:w="2393" w:type="dxa"/>
          </w:tcPr>
          <w:p w:rsidR="004E47EC" w:rsidRPr="00D14807" w:rsidRDefault="004E47EC" w:rsidP="00D803CF">
            <w:pPr>
              <w:rPr>
                <w:rFonts w:ascii="Times New Roman" w:hAnsi="Times New Roman" w:cs="Times New Roman"/>
                <w:b/>
                <w:sz w:val="24"/>
                <w:szCs w:val="24"/>
              </w:rPr>
            </w:pPr>
            <w:r w:rsidRPr="00D14807">
              <w:rPr>
                <w:rFonts w:ascii="Times New Roman" w:hAnsi="Times New Roman" w:cs="Times New Roman"/>
                <w:b/>
                <w:sz w:val="24"/>
                <w:szCs w:val="24"/>
              </w:rPr>
              <w:t>Русское обозначение</w:t>
            </w:r>
          </w:p>
        </w:tc>
      </w:tr>
      <w:tr w:rsidR="004E47EC" w:rsidRPr="00D14807" w:rsidTr="00D803CF">
        <w:tc>
          <w:tcPr>
            <w:tcW w:w="2392" w:type="dxa"/>
          </w:tcPr>
          <w:p w:rsidR="004E47EC" w:rsidRPr="00D14807" w:rsidRDefault="004E47EC" w:rsidP="00D803CF">
            <w:pPr>
              <w:rPr>
                <w:rFonts w:ascii="Times New Roman" w:hAnsi="Times New Roman" w:cs="Times New Roman"/>
                <w:sz w:val="24"/>
                <w:szCs w:val="24"/>
              </w:rPr>
            </w:pPr>
            <w:r w:rsidRPr="00D14807">
              <w:rPr>
                <w:rFonts w:ascii="Times New Roman" w:hAnsi="Times New Roman" w:cs="Times New Roman"/>
                <w:sz w:val="24"/>
                <w:szCs w:val="24"/>
              </w:rPr>
              <w:t>Длина</w:t>
            </w: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r>
      <w:tr w:rsidR="004E47EC" w:rsidRPr="00D14807" w:rsidTr="00D803CF">
        <w:tc>
          <w:tcPr>
            <w:tcW w:w="2392" w:type="dxa"/>
          </w:tcPr>
          <w:p w:rsidR="004E47EC" w:rsidRPr="00D14807" w:rsidRDefault="004E47EC" w:rsidP="00D803CF">
            <w:pPr>
              <w:rPr>
                <w:rFonts w:ascii="Times New Roman" w:hAnsi="Times New Roman" w:cs="Times New Roman"/>
                <w:sz w:val="24"/>
                <w:szCs w:val="24"/>
              </w:rPr>
            </w:pPr>
            <w:r w:rsidRPr="00D14807">
              <w:rPr>
                <w:rFonts w:ascii="Times New Roman" w:hAnsi="Times New Roman" w:cs="Times New Roman"/>
                <w:sz w:val="24"/>
                <w:szCs w:val="24"/>
              </w:rPr>
              <w:t>Масса</w:t>
            </w: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r>
      <w:tr w:rsidR="004E47EC" w:rsidRPr="00D14807" w:rsidTr="00D803CF">
        <w:tc>
          <w:tcPr>
            <w:tcW w:w="2392" w:type="dxa"/>
          </w:tcPr>
          <w:p w:rsidR="004E47EC" w:rsidRPr="00D14807" w:rsidRDefault="004E47EC" w:rsidP="00D803CF">
            <w:pPr>
              <w:rPr>
                <w:rFonts w:ascii="Times New Roman" w:hAnsi="Times New Roman" w:cs="Times New Roman"/>
                <w:sz w:val="24"/>
                <w:szCs w:val="24"/>
              </w:rPr>
            </w:pPr>
            <w:r w:rsidRPr="00D14807">
              <w:rPr>
                <w:rFonts w:ascii="Times New Roman" w:hAnsi="Times New Roman" w:cs="Times New Roman"/>
                <w:sz w:val="24"/>
                <w:szCs w:val="24"/>
              </w:rPr>
              <w:t>Время</w:t>
            </w: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r>
      <w:tr w:rsidR="004E47EC" w:rsidRPr="00D14807" w:rsidTr="00D803CF">
        <w:tc>
          <w:tcPr>
            <w:tcW w:w="2392" w:type="dxa"/>
          </w:tcPr>
          <w:p w:rsidR="004E47EC" w:rsidRPr="00D14807" w:rsidRDefault="004E47EC" w:rsidP="00D803CF">
            <w:pPr>
              <w:rPr>
                <w:rFonts w:ascii="Times New Roman" w:hAnsi="Times New Roman" w:cs="Times New Roman"/>
                <w:sz w:val="24"/>
                <w:szCs w:val="24"/>
              </w:rPr>
            </w:pPr>
            <w:r w:rsidRPr="00D14807">
              <w:rPr>
                <w:rFonts w:ascii="Times New Roman" w:hAnsi="Times New Roman" w:cs="Times New Roman"/>
                <w:sz w:val="24"/>
                <w:szCs w:val="24"/>
              </w:rPr>
              <w:t>Сила электрического тока</w:t>
            </w: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r>
      <w:tr w:rsidR="004E47EC" w:rsidRPr="00D14807" w:rsidTr="00D803CF">
        <w:tc>
          <w:tcPr>
            <w:tcW w:w="2392" w:type="dxa"/>
          </w:tcPr>
          <w:p w:rsidR="004E47EC" w:rsidRPr="00D14807" w:rsidRDefault="004E47EC" w:rsidP="00D803CF">
            <w:pPr>
              <w:rPr>
                <w:rFonts w:ascii="Times New Roman" w:hAnsi="Times New Roman" w:cs="Times New Roman"/>
                <w:sz w:val="24"/>
                <w:szCs w:val="24"/>
              </w:rPr>
            </w:pPr>
            <w:r w:rsidRPr="00D14807">
              <w:rPr>
                <w:rFonts w:ascii="Times New Roman" w:hAnsi="Times New Roman" w:cs="Times New Roman"/>
                <w:sz w:val="24"/>
                <w:szCs w:val="24"/>
              </w:rPr>
              <w:t>Термодинамическая температура</w:t>
            </w: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r>
      <w:tr w:rsidR="004E47EC" w:rsidRPr="00D14807" w:rsidTr="00D803CF">
        <w:tc>
          <w:tcPr>
            <w:tcW w:w="2392" w:type="dxa"/>
          </w:tcPr>
          <w:p w:rsidR="004E47EC" w:rsidRPr="00D14807" w:rsidRDefault="004E47EC" w:rsidP="00D803CF">
            <w:pPr>
              <w:rPr>
                <w:rFonts w:ascii="Times New Roman" w:hAnsi="Times New Roman" w:cs="Times New Roman"/>
                <w:sz w:val="24"/>
                <w:szCs w:val="24"/>
              </w:rPr>
            </w:pPr>
            <w:r w:rsidRPr="00D14807">
              <w:rPr>
                <w:rFonts w:ascii="Times New Roman" w:hAnsi="Times New Roman" w:cs="Times New Roman"/>
                <w:sz w:val="24"/>
                <w:szCs w:val="24"/>
              </w:rPr>
              <w:t>Количество вещества</w:t>
            </w: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r>
      <w:tr w:rsidR="004E47EC" w:rsidRPr="00D14807" w:rsidTr="00D803CF">
        <w:tc>
          <w:tcPr>
            <w:tcW w:w="2392" w:type="dxa"/>
          </w:tcPr>
          <w:p w:rsidR="004E47EC" w:rsidRPr="00D14807" w:rsidRDefault="004E47EC" w:rsidP="00D803CF">
            <w:pPr>
              <w:rPr>
                <w:rFonts w:ascii="Times New Roman" w:hAnsi="Times New Roman" w:cs="Times New Roman"/>
                <w:sz w:val="24"/>
                <w:szCs w:val="24"/>
              </w:rPr>
            </w:pPr>
            <w:r w:rsidRPr="00D14807">
              <w:rPr>
                <w:rFonts w:ascii="Times New Roman" w:hAnsi="Times New Roman" w:cs="Times New Roman"/>
                <w:sz w:val="24"/>
                <w:szCs w:val="24"/>
              </w:rPr>
              <w:t>Сила света</w:t>
            </w: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c>
          <w:tcPr>
            <w:tcW w:w="2393" w:type="dxa"/>
          </w:tcPr>
          <w:p w:rsidR="004E47EC" w:rsidRPr="00D14807" w:rsidRDefault="004E47EC" w:rsidP="00D803CF">
            <w:pPr>
              <w:rPr>
                <w:rFonts w:ascii="Times New Roman" w:hAnsi="Times New Roman" w:cs="Times New Roman"/>
                <w:sz w:val="24"/>
                <w:szCs w:val="24"/>
              </w:rPr>
            </w:pPr>
          </w:p>
        </w:tc>
      </w:tr>
    </w:tbl>
    <w:p w:rsidR="004E47EC" w:rsidRPr="00D14807" w:rsidRDefault="004E47EC" w:rsidP="004E47EC">
      <w:pPr>
        <w:spacing w:line="240" w:lineRule="auto"/>
        <w:rPr>
          <w:rFonts w:ascii="Times New Roman" w:hAnsi="Times New Roman" w:cs="Times New Roman"/>
          <w:b/>
          <w:sz w:val="24"/>
          <w:szCs w:val="24"/>
        </w:rPr>
      </w:pPr>
    </w:p>
    <w:p w:rsidR="004E47EC" w:rsidRPr="00D14807" w:rsidRDefault="004E47EC" w:rsidP="004E47EC">
      <w:pPr>
        <w:spacing w:line="240" w:lineRule="auto"/>
        <w:rPr>
          <w:rFonts w:ascii="Times New Roman" w:hAnsi="Times New Roman" w:cs="Times New Roman"/>
          <w:b/>
          <w:sz w:val="24"/>
          <w:szCs w:val="24"/>
        </w:rPr>
      </w:pPr>
      <w:r w:rsidRPr="00D14807">
        <w:rPr>
          <w:rFonts w:ascii="Times New Roman" w:hAnsi="Times New Roman" w:cs="Times New Roman"/>
          <w:b/>
          <w:sz w:val="24"/>
          <w:szCs w:val="24"/>
        </w:rPr>
        <w:t>С.А.Зайцев. «Допуски и технические измерения в машиностроении»</w:t>
      </w:r>
    </w:p>
    <w:p w:rsidR="004E47EC" w:rsidRDefault="004E47EC" w:rsidP="00267953">
      <w:pPr>
        <w:spacing w:line="240" w:lineRule="auto"/>
        <w:rPr>
          <w:rFonts w:ascii="Times New Roman" w:hAnsi="Times New Roman"/>
          <w:b/>
          <w:sz w:val="28"/>
          <w:szCs w:val="28"/>
        </w:rPr>
      </w:pPr>
    </w:p>
    <w:p w:rsidR="00A33D95" w:rsidRDefault="00A33D95">
      <w:pPr>
        <w:rPr>
          <w:rFonts w:ascii="Times New Roman" w:hAnsi="Times New Roman" w:cs="Times New Roman"/>
          <w:b/>
          <w:sz w:val="28"/>
          <w:szCs w:val="28"/>
        </w:rPr>
      </w:pPr>
    </w:p>
    <w:p w:rsidR="00CC7D9C" w:rsidRDefault="00CC7D9C">
      <w:pPr>
        <w:rPr>
          <w:rFonts w:ascii="Times New Roman" w:hAnsi="Times New Roman" w:cs="Times New Roman"/>
          <w:b/>
          <w:sz w:val="28"/>
          <w:szCs w:val="28"/>
        </w:rPr>
      </w:pPr>
    </w:p>
    <w:p w:rsidR="00CC7D9C" w:rsidRDefault="00CC7D9C">
      <w:pPr>
        <w:rPr>
          <w:rFonts w:ascii="Times New Roman" w:hAnsi="Times New Roman" w:cs="Times New Roman"/>
          <w:b/>
          <w:sz w:val="28"/>
          <w:szCs w:val="28"/>
        </w:rPr>
      </w:pPr>
    </w:p>
    <w:p w:rsidR="004E47EC" w:rsidRDefault="004E47EC">
      <w:pPr>
        <w:rPr>
          <w:rFonts w:ascii="Times New Roman" w:hAnsi="Times New Roman" w:cs="Times New Roman"/>
          <w:b/>
          <w:sz w:val="28"/>
          <w:szCs w:val="28"/>
        </w:rPr>
      </w:pPr>
    </w:p>
    <w:p w:rsidR="004E47EC" w:rsidRDefault="004E47EC">
      <w:pPr>
        <w:rPr>
          <w:rFonts w:ascii="Times New Roman" w:hAnsi="Times New Roman" w:cs="Times New Roman"/>
          <w:b/>
          <w:sz w:val="28"/>
          <w:szCs w:val="28"/>
        </w:rPr>
      </w:pPr>
    </w:p>
    <w:p w:rsidR="004E47EC" w:rsidRDefault="004E47EC">
      <w:pPr>
        <w:rPr>
          <w:rFonts w:ascii="Times New Roman" w:hAnsi="Times New Roman" w:cs="Times New Roman"/>
          <w:b/>
          <w:sz w:val="28"/>
          <w:szCs w:val="28"/>
        </w:rPr>
      </w:pPr>
    </w:p>
    <w:p w:rsidR="004E47EC" w:rsidRPr="004E47EC" w:rsidRDefault="004E47EC">
      <w:pPr>
        <w:rPr>
          <w:rFonts w:ascii="Times New Roman" w:hAnsi="Times New Roman" w:cs="Times New Roman"/>
          <w:b/>
          <w:sz w:val="24"/>
          <w:szCs w:val="24"/>
        </w:rPr>
      </w:pPr>
    </w:p>
    <w:p w:rsidR="004E47EC" w:rsidRDefault="004E47EC">
      <w:pPr>
        <w:rPr>
          <w:rFonts w:ascii="Times New Roman" w:hAnsi="Times New Roman" w:cs="Times New Roman"/>
          <w:b/>
          <w:sz w:val="24"/>
          <w:szCs w:val="24"/>
        </w:rPr>
      </w:pPr>
    </w:p>
    <w:p w:rsidR="004E47EC" w:rsidRDefault="004E47EC">
      <w:pPr>
        <w:rPr>
          <w:rFonts w:ascii="Times New Roman" w:hAnsi="Times New Roman" w:cs="Times New Roman"/>
          <w:b/>
          <w:sz w:val="24"/>
          <w:szCs w:val="24"/>
        </w:rPr>
      </w:pPr>
    </w:p>
    <w:p w:rsidR="004E47EC" w:rsidRDefault="004E47EC">
      <w:pPr>
        <w:rPr>
          <w:rFonts w:ascii="Times New Roman" w:hAnsi="Times New Roman" w:cs="Times New Roman"/>
          <w:b/>
          <w:sz w:val="24"/>
          <w:szCs w:val="24"/>
        </w:rPr>
      </w:pPr>
    </w:p>
    <w:p w:rsidR="004E47EC" w:rsidRDefault="004E47EC">
      <w:pPr>
        <w:rPr>
          <w:rFonts w:ascii="Times New Roman" w:hAnsi="Times New Roman" w:cs="Times New Roman"/>
          <w:b/>
          <w:sz w:val="24"/>
          <w:szCs w:val="24"/>
        </w:rPr>
      </w:pPr>
    </w:p>
    <w:p w:rsidR="00BB264E" w:rsidRPr="000C0343" w:rsidRDefault="00BB264E" w:rsidP="00BB264E">
      <w:pPr>
        <w:rPr>
          <w:rFonts w:ascii="Times New Roman" w:hAnsi="Times New Roman"/>
          <w:b/>
          <w:sz w:val="28"/>
          <w:szCs w:val="28"/>
        </w:rPr>
      </w:pPr>
      <w:r w:rsidRPr="000C0343">
        <w:rPr>
          <w:rFonts w:ascii="Times New Roman" w:hAnsi="Times New Roman"/>
          <w:b/>
          <w:sz w:val="28"/>
          <w:szCs w:val="28"/>
        </w:rPr>
        <w:lastRenderedPageBreak/>
        <w:t>ОП.05 Допуски и технические измерения. ГР 11 СВ</w:t>
      </w:r>
    </w:p>
    <w:p w:rsidR="00BB264E" w:rsidRPr="000C0343" w:rsidRDefault="00BB264E" w:rsidP="00BB264E">
      <w:pPr>
        <w:rPr>
          <w:rFonts w:ascii="Times New Roman" w:hAnsi="Times New Roman"/>
          <w:b/>
          <w:sz w:val="28"/>
          <w:szCs w:val="28"/>
        </w:rPr>
      </w:pPr>
      <w:r>
        <w:rPr>
          <w:rFonts w:ascii="Times New Roman" w:hAnsi="Times New Roman"/>
          <w:b/>
          <w:sz w:val="28"/>
          <w:szCs w:val="28"/>
        </w:rPr>
        <w:t>22</w:t>
      </w:r>
      <w:r w:rsidRPr="000C0343">
        <w:rPr>
          <w:rFonts w:ascii="Times New Roman" w:hAnsi="Times New Roman"/>
          <w:b/>
          <w:sz w:val="28"/>
          <w:szCs w:val="28"/>
        </w:rPr>
        <w:t>.04.2020г. Дата проставляется согласно расписания</w:t>
      </w:r>
    </w:p>
    <w:p w:rsidR="00BB264E" w:rsidRDefault="00BB264E">
      <w:pPr>
        <w:rPr>
          <w:rFonts w:ascii="Times New Roman" w:hAnsi="Times New Roman" w:cs="Times New Roman"/>
          <w:b/>
          <w:sz w:val="28"/>
          <w:szCs w:val="28"/>
        </w:rPr>
      </w:pPr>
      <w:r w:rsidRPr="000C0343">
        <w:rPr>
          <w:rFonts w:ascii="Times New Roman" w:hAnsi="Times New Roman" w:cs="Times New Roman"/>
          <w:b/>
          <w:sz w:val="28"/>
          <w:szCs w:val="28"/>
        </w:rPr>
        <w:t>Подготовить конспект и выполнить задание.</w:t>
      </w:r>
    </w:p>
    <w:p w:rsidR="00BB264E" w:rsidRPr="00BB264E" w:rsidRDefault="00BB264E">
      <w:pPr>
        <w:rPr>
          <w:rFonts w:ascii="Times New Roman" w:hAnsi="Times New Roman" w:cs="Times New Roman"/>
          <w:b/>
          <w:sz w:val="28"/>
          <w:szCs w:val="28"/>
        </w:rPr>
      </w:pPr>
      <w:r>
        <w:rPr>
          <w:rFonts w:ascii="Times New Roman" w:hAnsi="Times New Roman" w:cs="Times New Roman"/>
          <w:b/>
          <w:sz w:val="28"/>
          <w:szCs w:val="28"/>
        </w:rPr>
        <w:t>Тема: Отсчетные устройства, Измерение линейных размеров.</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К измерительным средствам принадлежат меры, измерительные приборы и измерительные установки. </w:t>
      </w:r>
      <w:r w:rsidRPr="004E47EC">
        <w:rPr>
          <w:rFonts w:ascii="Times New Roman" w:eastAsia="Times New Roman" w:hAnsi="Times New Roman" w:cs="Times New Roman"/>
          <w:b/>
          <w:bCs/>
          <w:color w:val="424242"/>
          <w:sz w:val="24"/>
          <w:szCs w:val="24"/>
        </w:rPr>
        <w:t>Мерой</w:t>
      </w:r>
      <w:r>
        <w:rPr>
          <w:rFonts w:ascii="Times New Roman" w:eastAsia="Times New Roman" w:hAnsi="Times New Roman" w:cs="Times New Roman"/>
          <w:b/>
          <w:bCs/>
          <w:color w:val="424242"/>
          <w:sz w:val="24"/>
          <w:szCs w:val="24"/>
        </w:rPr>
        <w:t xml:space="preserve"> </w:t>
      </w:r>
      <w:r w:rsidRPr="004E47EC">
        <w:rPr>
          <w:rFonts w:ascii="Times New Roman" w:eastAsia="Times New Roman" w:hAnsi="Times New Roman" w:cs="Times New Roman"/>
          <w:color w:val="424242"/>
          <w:sz w:val="24"/>
          <w:szCs w:val="24"/>
        </w:rPr>
        <w:t>называется устройство, служащее для воспроизведения единицы измерения, либо кратной и дольной по отношению к ней величины. Мерой является гиря (единица массы). Гири выпускаются со значениями 1, 2, 5, 10 кг, а также 0.1, 0.2, 0.5 кг (т. е. кратные и дольные одному килограмму) Другим примером являются масштабная линейка, метр и рулетка. Магазин электрических сопротивлений представляет собой набор мер (сопротивлений) различных номиналов. Существуют меры с постоянным и переменным значением. Гиря принадлежат к первому типу, масштабная линейка – к второму.</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Измерительным прибором</w:t>
      </w:r>
      <w:r w:rsidRPr="004E47EC">
        <w:rPr>
          <w:rFonts w:ascii="Times New Roman" w:eastAsia="Times New Roman" w:hAnsi="Times New Roman" w:cs="Times New Roman"/>
          <w:color w:val="424242"/>
          <w:sz w:val="24"/>
          <w:szCs w:val="24"/>
        </w:rPr>
        <w:t xml:space="preserve"> называют устройство, обеспечивающее сравнение измеряемой величины с мерой.</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Измерительная установка</w:t>
      </w:r>
      <w:r w:rsidRPr="004E47EC">
        <w:rPr>
          <w:rFonts w:ascii="Times New Roman" w:eastAsia="Times New Roman" w:hAnsi="Times New Roman" w:cs="Times New Roman"/>
          <w:color w:val="424242"/>
          <w:sz w:val="24"/>
          <w:szCs w:val="24"/>
        </w:rPr>
        <w:t xml:space="preserve"> кроме приборов (обычно нескольких) включает различные вспомогательные устройства. Она служит для выполнения определенной достаточно узкой задачи. Так, </w:t>
      </w:r>
      <w:r w:rsidRPr="004E47EC">
        <w:rPr>
          <w:rFonts w:ascii="Times New Roman" w:eastAsia="Times New Roman" w:hAnsi="Times New Roman" w:cs="Times New Roman"/>
          <w:b/>
          <w:bCs/>
          <w:color w:val="424242"/>
          <w:sz w:val="24"/>
          <w:szCs w:val="24"/>
        </w:rPr>
        <w:t>поверочная установка</w:t>
      </w:r>
      <w:r w:rsidRPr="004E47EC">
        <w:rPr>
          <w:rFonts w:ascii="Times New Roman" w:eastAsia="Times New Roman" w:hAnsi="Times New Roman" w:cs="Times New Roman"/>
          <w:color w:val="424242"/>
          <w:sz w:val="24"/>
          <w:szCs w:val="24"/>
        </w:rPr>
        <w:t xml:space="preserve"> служит для проведения поверок, для чего необходимо установить погрешности поверяемого прибора (на рис. 2.1 – манометра) путем сравнения его показаний с показаниями более точного, образцового прибора. Установка включает два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noProof/>
          <w:color w:val="424242"/>
          <w:sz w:val="24"/>
          <w:szCs w:val="24"/>
        </w:rPr>
        <w:drawing>
          <wp:inline distT="0" distB="0" distL="0" distR="0">
            <wp:extent cx="4105275" cy="1647825"/>
            <wp:effectExtent l="19050" t="0" r="9525" b="0"/>
            <wp:docPr id="62" name="Рисунок 1" descr="https://helpiks.org/helpiksorg/baza3/85973050022.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3/85973050022.files/image088.jpg"/>
                    <pic:cNvPicPr>
                      <a:picLocks noChangeAspect="1" noChangeArrowheads="1"/>
                    </pic:cNvPicPr>
                  </pic:nvPicPr>
                  <pic:blipFill>
                    <a:blip r:embed="rId11"/>
                    <a:srcRect/>
                    <a:stretch>
                      <a:fillRect/>
                    </a:stretch>
                  </pic:blipFill>
                  <pic:spPr bwMode="auto">
                    <a:xfrm>
                      <a:off x="0" y="0"/>
                      <a:ext cx="4105275" cy="1647825"/>
                    </a:xfrm>
                    <a:prstGeom prst="rect">
                      <a:avLst/>
                    </a:prstGeom>
                    <a:noFill/>
                    <a:ln w="9525">
                      <a:noFill/>
                      <a:miter lim="800000"/>
                      <a:headEnd/>
                      <a:tailEnd/>
                    </a:ln>
                  </pic:spPr>
                </pic:pic>
              </a:graphicData>
            </a:graphic>
          </wp:inline>
        </w:drawing>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Рис. 2.1. Установка для поверки манометров</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1 – поверяемый манометр; 2 – образцовый манометр; 3 – насос; 4 – кран; 5 – маслобак; 6 – винтовая пара; 7 – рукоятка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измерительных прибора: поверяемый 1 и образцовый 2 манометры, а также насос 3 с обратным клапаном для создания давления жидкости в манометрах, бак 5 для жидкости, запорный кран 4 и трубопровод с подсоединительными штуцерами.</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Измерительные приборы делятся на приборы прямого и косвенного сравнения измеряемой величины с мерой. </w:t>
      </w:r>
      <w:r w:rsidRPr="004E47EC">
        <w:rPr>
          <w:rFonts w:ascii="Times New Roman" w:eastAsia="Times New Roman" w:hAnsi="Times New Roman" w:cs="Times New Roman"/>
          <w:b/>
          <w:bCs/>
          <w:color w:val="424242"/>
          <w:sz w:val="24"/>
          <w:szCs w:val="24"/>
        </w:rPr>
        <w:t>Приборы прямого сравнения,</w:t>
      </w:r>
      <w:r w:rsidR="00BB264E">
        <w:rPr>
          <w:rFonts w:ascii="Times New Roman" w:eastAsia="Times New Roman" w:hAnsi="Times New Roman" w:cs="Times New Roman"/>
          <w:b/>
          <w:bCs/>
          <w:color w:val="424242"/>
          <w:sz w:val="24"/>
          <w:szCs w:val="24"/>
        </w:rPr>
        <w:t xml:space="preserve">                                                                                                                                                                                                                                                                                                </w:t>
      </w:r>
      <w:r w:rsidRPr="004E47EC">
        <w:rPr>
          <w:rFonts w:ascii="Times New Roman" w:eastAsia="Times New Roman" w:hAnsi="Times New Roman" w:cs="Times New Roman"/>
          <w:color w:val="424242"/>
          <w:sz w:val="24"/>
          <w:szCs w:val="24"/>
        </w:rPr>
        <w:t xml:space="preserve">называемые еще </w:t>
      </w:r>
      <w:r w:rsidRPr="004E47EC">
        <w:rPr>
          <w:rFonts w:ascii="Times New Roman" w:eastAsia="Times New Roman" w:hAnsi="Times New Roman" w:cs="Times New Roman"/>
          <w:b/>
          <w:bCs/>
          <w:color w:val="424242"/>
          <w:sz w:val="24"/>
          <w:szCs w:val="24"/>
        </w:rPr>
        <w:t>компарирующими</w:t>
      </w:r>
      <w:r w:rsidRPr="004E47EC">
        <w:rPr>
          <w:rFonts w:ascii="Times New Roman" w:eastAsia="Times New Roman" w:hAnsi="Times New Roman" w:cs="Times New Roman"/>
          <w:color w:val="424242"/>
          <w:sz w:val="24"/>
          <w:szCs w:val="24"/>
        </w:rPr>
        <w:t xml:space="preserve"> (compare – сравнивать – англ.), позволяют производить это сравнение непосредственно. К ним принадлежат, например, рычажные </w:t>
      </w:r>
      <w:r w:rsidRPr="004E47EC">
        <w:rPr>
          <w:rFonts w:ascii="Times New Roman" w:eastAsia="Times New Roman" w:hAnsi="Times New Roman" w:cs="Times New Roman"/>
          <w:color w:val="424242"/>
          <w:sz w:val="24"/>
          <w:szCs w:val="24"/>
        </w:rPr>
        <w:lastRenderedPageBreak/>
        <w:t>весы. Вес 6, положенный на</w:t>
      </w:r>
      <w:r w:rsidR="00BB264E" w:rsidRPr="00BB264E">
        <w:rPr>
          <w:rFonts w:ascii="Times New Roman" w:eastAsia="Times New Roman" w:hAnsi="Times New Roman" w:cs="Times New Roman"/>
          <w:color w:val="424242"/>
          <w:sz w:val="24"/>
          <w:szCs w:val="24"/>
        </w:rPr>
        <w:t xml:space="preserve"> </w:t>
      </w:r>
      <w:r w:rsidR="00BB264E" w:rsidRPr="004E47EC">
        <w:rPr>
          <w:rFonts w:ascii="Times New Roman" w:eastAsia="Times New Roman" w:hAnsi="Times New Roman" w:cs="Times New Roman"/>
          <w:color w:val="424242"/>
          <w:sz w:val="24"/>
          <w:szCs w:val="24"/>
        </w:rPr>
        <w:t>одну из чашек 5, измеряется путем его уравновешивания гирями 7, положенными на другую</w:t>
      </w:r>
      <w:r w:rsidR="00BB264E">
        <w:rPr>
          <w:rFonts w:ascii="Times New Roman" w:eastAsia="Times New Roman" w:hAnsi="Times New Roman" w:cs="Times New Roman"/>
          <w:color w:val="424242"/>
          <w:sz w:val="24"/>
          <w:szCs w:val="24"/>
        </w:rPr>
        <w:t xml:space="preserve"> </w:t>
      </w:r>
      <w:r w:rsidR="00BB264E" w:rsidRPr="004E47EC">
        <w:rPr>
          <w:rFonts w:ascii="Times New Roman" w:eastAsia="Times New Roman" w:hAnsi="Times New Roman" w:cs="Times New Roman"/>
          <w:color w:val="424242"/>
          <w:sz w:val="24"/>
          <w:szCs w:val="24"/>
        </w:rPr>
        <w:t>чашку</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noProof/>
          <w:color w:val="424242"/>
          <w:sz w:val="24"/>
          <w:szCs w:val="24"/>
        </w:rPr>
        <w:drawing>
          <wp:inline distT="0" distB="0" distL="0" distR="0">
            <wp:extent cx="3324225" cy="1619250"/>
            <wp:effectExtent l="19050" t="0" r="9525" b="0"/>
            <wp:docPr id="61" name="Рисунок 2" descr="https://helpiks.org/helpiksorg/baza3/85973050022.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3/85973050022.files/image090.jpg"/>
                    <pic:cNvPicPr>
                      <a:picLocks noChangeAspect="1" noChangeArrowheads="1"/>
                    </pic:cNvPicPr>
                  </pic:nvPicPr>
                  <pic:blipFill>
                    <a:blip r:embed="rId12"/>
                    <a:srcRect/>
                    <a:stretch>
                      <a:fillRect/>
                    </a:stretch>
                  </pic:blipFill>
                  <pic:spPr bwMode="auto">
                    <a:xfrm>
                      <a:off x="0" y="0"/>
                      <a:ext cx="3324225" cy="1619250"/>
                    </a:xfrm>
                    <a:prstGeom prst="rect">
                      <a:avLst/>
                    </a:prstGeom>
                    <a:noFill/>
                    <a:ln w="9525">
                      <a:noFill/>
                      <a:miter lim="800000"/>
                      <a:headEnd/>
                      <a:tailEnd/>
                    </a:ln>
                  </pic:spPr>
                </pic:pic>
              </a:graphicData>
            </a:graphic>
          </wp:inline>
        </w:drawing>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Рис. 2.2. Рычажные весы</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1 – коромысло; 2 – стойка; 3 – призматическая опора; 4 – стрелка; 5 – чашка; 6 – измеряемый вес; 7 – гири</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BB264E">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 Уравновешивание произошло, если стрелка 4 остановилась напротив нуля. Вес груза на левой чашке равняется сумме номиналов гирь на правой чашке. Приборы прямого сравнения, как правило, отличаются повышенной точностью, но они встречаются относительно редко, т. к. процесс измерения ими довольно трудоемок.</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Приборы косвенного сравнения</w:t>
      </w:r>
      <w:r w:rsidRPr="004E47EC">
        <w:rPr>
          <w:rFonts w:ascii="Times New Roman" w:eastAsia="Times New Roman" w:hAnsi="Times New Roman" w:cs="Times New Roman"/>
          <w:color w:val="424242"/>
          <w:sz w:val="24"/>
          <w:szCs w:val="24"/>
        </w:rPr>
        <w:t xml:space="preserve"> измеряемой величины, называют также </w:t>
      </w:r>
      <w:r w:rsidRPr="004E47EC">
        <w:rPr>
          <w:rFonts w:ascii="Times New Roman" w:eastAsia="Times New Roman" w:hAnsi="Times New Roman" w:cs="Times New Roman"/>
          <w:b/>
          <w:bCs/>
          <w:color w:val="424242"/>
          <w:sz w:val="24"/>
          <w:szCs w:val="24"/>
        </w:rPr>
        <w:t>показывающими приборами.</w:t>
      </w:r>
      <w:r w:rsidRPr="004E47EC">
        <w:rPr>
          <w:rFonts w:ascii="Times New Roman" w:eastAsia="Times New Roman" w:hAnsi="Times New Roman" w:cs="Times New Roman"/>
          <w:color w:val="424242"/>
          <w:sz w:val="24"/>
          <w:szCs w:val="24"/>
        </w:rPr>
        <w:t xml:space="preserve"> Они показывают измеренную величину на своих </w:t>
      </w:r>
      <w:r w:rsidRPr="004E47EC">
        <w:rPr>
          <w:rFonts w:ascii="Times New Roman" w:eastAsia="Times New Roman" w:hAnsi="Times New Roman" w:cs="Times New Roman"/>
          <w:b/>
          <w:bCs/>
          <w:color w:val="424242"/>
          <w:sz w:val="24"/>
          <w:szCs w:val="24"/>
        </w:rPr>
        <w:t>отсчетных устройствах</w:t>
      </w:r>
      <w:r w:rsidRPr="004E47EC">
        <w:rPr>
          <w:rFonts w:ascii="Times New Roman" w:eastAsia="Times New Roman" w:hAnsi="Times New Roman" w:cs="Times New Roman"/>
          <w:color w:val="424242"/>
          <w:sz w:val="24"/>
          <w:szCs w:val="24"/>
        </w:rPr>
        <w:t>. К показывающим приборам, в частности, принадлежат пружинные весы. Если измеряемый вес прицепить к крючку, то пружина 2 растянется на определенную длину, а указатель 4 покажет на шкале 3 значение веса. Сравнение измеряемой величины с мерой</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noProof/>
          <w:color w:val="424242"/>
          <w:sz w:val="24"/>
          <w:szCs w:val="24"/>
        </w:rPr>
        <w:drawing>
          <wp:inline distT="0" distB="0" distL="0" distR="0">
            <wp:extent cx="2095500" cy="2609850"/>
            <wp:effectExtent l="19050" t="0" r="0" b="0"/>
            <wp:docPr id="60" name="Рисунок 3" descr="https://helpiks.org/helpiksorg/baza3/85973050022.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3/85973050022.files/image092.jpg"/>
                    <pic:cNvPicPr>
                      <a:picLocks noChangeAspect="1" noChangeArrowheads="1"/>
                    </pic:cNvPicPr>
                  </pic:nvPicPr>
                  <pic:blipFill>
                    <a:blip r:embed="rId13"/>
                    <a:srcRect/>
                    <a:stretch>
                      <a:fillRect/>
                    </a:stretch>
                  </pic:blipFill>
                  <pic:spPr bwMode="auto">
                    <a:xfrm>
                      <a:off x="0" y="0"/>
                      <a:ext cx="2095500" cy="2609850"/>
                    </a:xfrm>
                    <a:prstGeom prst="rect">
                      <a:avLst/>
                    </a:prstGeom>
                    <a:noFill/>
                    <a:ln w="9525">
                      <a:noFill/>
                      <a:miter lim="800000"/>
                      <a:headEnd/>
                      <a:tailEnd/>
                    </a:ln>
                  </pic:spPr>
                </pic:pic>
              </a:graphicData>
            </a:graphic>
          </wp:inline>
        </w:drawing>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Рис. 2.3. Пружинные весы и их градуировка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1 – корпус; 2 – пружина; 3 – шкала; 4 – стрелка-указатель; 5 – гиря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состоит здесь в том, что прежде, чем производить измерения, у таких приборов необходимо изготовить (проградуировать) шкалу. Для этого к крючку последовательно цепляют гири 5 возрастающего номинала и наносят отметки на шкале 3 напротив </w:t>
      </w:r>
      <w:r w:rsidRPr="004E47EC">
        <w:rPr>
          <w:rFonts w:ascii="Times New Roman" w:eastAsia="Times New Roman" w:hAnsi="Times New Roman" w:cs="Times New Roman"/>
          <w:color w:val="424242"/>
          <w:sz w:val="24"/>
          <w:szCs w:val="24"/>
        </w:rPr>
        <w:lastRenderedPageBreak/>
        <w:t>указателя 4. С помощью показывающих приборов измерения производятся проще и быстрее, чем с помощью компарирующего прибора.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У показывающих приборов существует два типа отсчетных устройств: шкальные отсчетные устройства, и отсчетные устройства с цифровым указателем. Особый тип отсчетных устройств имеют самопишущие приборы. Шкальные отсчетные устройства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noProof/>
          <w:color w:val="424242"/>
          <w:sz w:val="24"/>
          <w:szCs w:val="24"/>
        </w:rPr>
        <w:drawing>
          <wp:inline distT="0" distB="0" distL="0" distR="0">
            <wp:extent cx="2495550" cy="1581150"/>
            <wp:effectExtent l="19050" t="0" r="0" b="0"/>
            <wp:docPr id="59" name="Рисунок 6" descr="https://helpiks.org/helpiksorg/baza3/85973050022.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3/85973050022.files/image094.jpg"/>
                    <pic:cNvPicPr>
                      <a:picLocks noChangeAspect="1" noChangeArrowheads="1"/>
                    </pic:cNvPicPr>
                  </pic:nvPicPr>
                  <pic:blipFill>
                    <a:blip r:embed="rId14"/>
                    <a:srcRect/>
                    <a:stretch>
                      <a:fillRect/>
                    </a:stretch>
                  </pic:blipFill>
                  <pic:spPr bwMode="auto">
                    <a:xfrm>
                      <a:off x="0" y="0"/>
                      <a:ext cx="2495550" cy="1581150"/>
                    </a:xfrm>
                    <a:prstGeom prst="rect">
                      <a:avLst/>
                    </a:prstGeom>
                    <a:noFill/>
                    <a:ln w="9525">
                      <a:noFill/>
                      <a:miter lim="800000"/>
                      <a:headEnd/>
                      <a:tailEnd/>
                    </a:ln>
                  </pic:spPr>
                </pic:pic>
              </a:graphicData>
            </a:graphic>
          </wp:inline>
        </w:drawing>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Рис. 2. 4. Шкальное отсчетное устройство</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1 – циферблат; 2 – шкала; 3 – стрелка-указатель; 4 – ось вращения стрелки; 5 – числовая отметка шкалы; 6 – промежуточная отметка шкалы</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состоят из указателя 3 и циферблата 1 с нанесенной на нем шкалой 2. </w:t>
      </w:r>
      <w:r w:rsidRPr="004E47EC">
        <w:rPr>
          <w:rFonts w:ascii="Times New Roman" w:eastAsia="Times New Roman" w:hAnsi="Times New Roman" w:cs="Times New Roman"/>
          <w:b/>
          <w:bCs/>
          <w:color w:val="424242"/>
          <w:sz w:val="24"/>
          <w:szCs w:val="24"/>
        </w:rPr>
        <w:t>Шкалой</w:t>
      </w:r>
      <w:r w:rsidR="00BB264E">
        <w:rPr>
          <w:rFonts w:ascii="Times New Roman" w:eastAsia="Times New Roman" w:hAnsi="Times New Roman" w:cs="Times New Roman"/>
          <w:b/>
          <w:bCs/>
          <w:color w:val="424242"/>
          <w:sz w:val="24"/>
          <w:szCs w:val="24"/>
        </w:rPr>
        <w:t xml:space="preserve"> </w:t>
      </w:r>
      <w:r w:rsidRPr="004E47EC">
        <w:rPr>
          <w:rFonts w:ascii="Times New Roman" w:eastAsia="Times New Roman" w:hAnsi="Times New Roman" w:cs="Times New Roman"/>
          <w:color w:val="424242"/>
          <w:sz w:val="24"/>
          <w:szCs w:val="24"/>
        </w:rPr>
        <w:t xml:space="preserve">называется совокупность отметок, нанесенных вдоль некоторой линии – чаще дуги окружности либо прямой. Отметки шкалы бывают числовые и промежуточные. </w:t>
      </w:r>
      <w:r w:rsidRPr="004E47EC">
        <w:rPr>
          <w:rFonts w:ascii="Times New Roman" w:eastAsia="Times New Roman" w:hAnsi="Times New Roman" w:cs="Times New Roman"/>
          <w:b/>
          <w:bCs/>
          <w:color w:val="424242"/>
          <w:sz w:val="24"/>
          <w:szCs w:val="24"/>
        </w:rPr>
        <w:t>Числовые отметки</w:t>
      </w:r>
      <w:r w:rsidRPr="004E47EC">
        <w:rPr>
          <w:rFonts w:ascii="Times New Roman" w:eastAsia="Times New Roman" w:hAnsi="Times New Roman" w:cs="Times New Roman"/>
          <w:color w:val="424242"/>
          <w:sz w:val="24"/>
          <w:szCs w:val="24"/>
        </w:rPr>
        <w:t xml:space="preserve"> – это отметки, напротив которых указаны соответствующие числовые значения. Они обычно наносятся более крупно, чем промежуточные отметки. Когда производится </w:t>
      </w:r>
      <w:r w:rsidRPr="004E47EC">
        <w:rPr>
          <w:rFonts w:ascii="Times New Roman" w:eastAsia="Times New Roman" w:hAnsi="Times New Roman" w:cs="Times New Roman"/>
          <w:b/>
          <w:bCs/>
          <w:color w:val="424242"/>
          <w:sz w:val="24"/>
          <w:szCs w:val="24"/>
        </w:rPr>
        <w:t>градуировка шкалы</w:t>
      </w:r>
      <w:r w:rsidRPr="004E47EC">
        <w:rPr>
          <w:rFonts w:ascii="Times New Roman" w:eastAsia="Times New Roman" w:hAnsi="Times New Roman" w:cs="Times New Roman"/>
          <w:color w:val="424242"/>
          <w:sz w:val="24"/>
          <w:szCs w:val="24"/>
        </w:rPr>
        <w:t xml:space="preserve">, т. е ее нанесение по данным более точных измерительных средств (пример – см. рис.2.3, пружинный манометр), то наносятся только числовые отметки. </w:t>
      </w:r>
      <w:r w:rsidRPr="004E47EC">
        <w:rPr>
          <w:rFonts w:ascii="Times New Roman" w:eastAsia="Times New Roman" w:hAnsi="Times New Roman" w:cs="Times New Roman"/>
          <w:b/>
          <w:bCs/>
          <w:color w:val="424242"/>
          <w:sz w:val="24"/>
          <w:szCs w:val="24"/>
        </w:rPr>
        <w:t>Промежуточные отметки</w:t>
      </w:r>
      <w:r w:rsidRPr="004E47EC">
        <w:rPr>
          <w:rFonts w:ascii="Times New Roman" w:eastAsia="Times New Roman" w:hAnsi="Times New Roman" w:cs="Times New Roman"/>
          <w:color w:val="424242"/>
          <w:sz w:val="24"/>
          <w:szCs w:val="24"/>
        </w:rPr>
        <w:t xml:space="preserve"> это отметки, наносимые путем деления интервала между числовыми отметками на несколько равных частей – обычно десять, пять или две. Промежуток между отметками есть</w:t>
      </w:r>
      <w:r w:rsidR="00BB264E">
        <w:rPr>
          <w:rFonts w:ascii="Times New Roman" w:eastAsia="Times New Roman" w:hAnsi="Times New Roman" w:cs="Times New Roman"/>
          <w:color w:val="424242"/>
          <w:sz w:val="24"/>
          <w:szCs w:val="24"/>
        </w:rPr>
        <w:t xml:space="preserve">  </w:t>
      </w:r>
      <w:r w:rsidRPr="004E47EC">
        <w:rPr>
          <w:rFonts w:ascii="Times New Roman" w:eastAsia="Times New Roman" w:hAnsi="Times New Roman" w:cs="Times New Roman"/>
          <w:b/>
          <w:bCs/>
          <w:color w:val="424242"/>
          <w:sz w:val="24"/>
          <w:szCs w:val="24"/>
        </w:rPr>
        <w:t>деление шкалы. Цена деления –</w:t>
      </w:r>
      <w:r w:rsidRPr="004E47EC">
        <w:rPr>
          <w:rFonts w:ascii="Times New Roman" w:eastAsia="Times New Roman" w:hAnsi="Times New Roman" w:cs="Times New Roman"/>
          <w:color w:val="424242"/>
          <w:sz w:val="24"/>
          <w:szCs w:val="24"/>
        </w:rPr>
        <w:t>это значение измеряемой величины, соответствующее одному делению. Шкальные отсчетные устройства имеют преобладающее распространение ввиду простоты устройства и низкой стоимости</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Отсчетное устройство в виде цифрового указателя</w:t>
      </w:r>
      <w:r w:rsidRPr="004E47EC">
        <w:rPr>
          <w:rFonts w:ascii="Times New Roman" w:eastAsia="Times New Roman" w:hAnsi="Times New Roman" w:cs="Times New Roman"/>
          <w:color w:val="424242"/>
          <w:sz w:val="24"/>
          <w:szCs w:val="24"/>
        </w:rPr>
        <w:t xml:space="preserve"> состоит из табло, на котором, при измерении появляются цифры, представляющие собой числовые значения измеряемой величины. Пример – бесшкальные часы. Существуют также бесшкальные вольтметры, амперметры, измерители частоты переменного тока. Как правило, такие приборы обладают повышенной точностью.</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Самопишущие приборы</w:t>
      </w:r>
      <w:r w:rsidRPr="004E47EC">
        <w:rPr>
          <w:rFonts w:ascii="Times New Roman" w:eastAsia="Times New Roman" w:hAnsi="Times New Roman" w:cs="Times New Roman"/>
          <w:color w:val="424242"/>
          <w:sz w:val="24"/>
          <w:szCs w:val="24"/>
        </w:rPr>
        <w:t xml:space="preserve"> производят запись измеряемого параметра на носителе (бумажном или ином) в зависимости от какого-либо другого параметра, чаще всего от времени. Простейший самописец, на рисунке 2.5 представляет собой бесконечную бумажную ленту 3, перемещаемую от верхнего ведущего валика 2 электродвигателем </w:t>
      </w:r>
      <w:r w:rsidRPr="004E47EC">
        <w:rPr>
          <w:rFonts w:ascii="Times New Roman" w:eastAsia="Times New Roman" w:hAnsi="Times New Roman" w:cs="Times New Roman"/>
          <w:color w:val="424242"/>
          <w:sz w:val="24"/>
          <w:szCs w:val="24"/>
        </w:rPr>
        <w:lastRenderedPageBreak/>
        <w:t xml:space="preserve">1. </w:t>
      </w:r>
      <w:r w:rsidRPr="004E47EC">
        <w:rPr>
          <w:rFonts w:ascii="Times New Roman" w:eastAsia="Times New Roman" w:hAnsi="Times New Roman" w:cs="Times New Roman"/>
          <w:b/>
          <w:bCs/>
          <w:color w:val="424242"/>
          <w:sz w:val="24"/>
          <w:szCs w:val="24"/>
        </w:rPr>
        <w:t>Синхронный</w:t>
      </w:r>
      <w:r w:rsidRPr="004E47EC">
        <w:rPr>
          <w:rFonts w:ascii="Times New Roman" w:eastAsia="Times New Roman" w:hAnsi="Times New Roman" w:cs="Times New Roman"/>
          <w:color w:val="424242"/>
          <w:sz w:val="24"/>
          <w:szCs w:val="24"/>
        </w:rPr>
        <w:t xml:space="preserve">электродвигатель – это такой, частота вращения которого зависит только </w:t>
      </w:r>
      <w:r w:rsidRPr="004E47EC">
        <w:rPr>
          <w:rFonts w:ascii="Times New Roman" w:eastAsia="Times New Roman" w:hAnsi="Times New Roman" w:cs="Times New Roman"/>
          <w:noProof/>
          <w:color w:val="424242"/>
          <w:sz w:val="24"/>
          <w:szCs w:val="24"/>
        </w:rPr>
        <w:drawing>
          <wp:inline distT="0" distB="0" distL="0" distR="0">
            <wp:extent cx="3629025" cy="2076450"/>
            <wp:effectExtent l="19050" t="0" r="9525" b="0"/>
            <wp:docPr id="58" name="Рисунок 7" descr="https://helpiks.org/helpiksorg/baza3/85973050022.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3/85973050022.files/image096.jpg"/>
                    <pic:cNvPicPr>
                      <a:picLocks noChangeAspect="1" noChangeArrowheads="1"/>
                    </pic:cNvPicPr>
                  </pic:nvPicPr>
                  <pic:blipFill>
                    <a:blip r:embed="rId15"/>
                    <a:srcRect/>
                    <a:stretch>
                      <a:fillRect/>
                    </a:stretch>
                  </pic:blipFill>
                  <pic:spPr bwMode="auto">
                    <a:xfrm>
                      <a:off x="0" y="0"/>
                      <a:ext cx="3629025" cy="2076450"/>
                    </a:xfrm>
                    <a:prstGeom prst="rect">
                      <a:avLst/>
                    </a:prstGeom>
                    <a:noFill/>
                    <a:ln w="9525">
                      <a:noFill/>
                      <a:miter lim="800000"/>
                      <a:headEnd/>
                      <a:tailEnd/>
                    </a:ln>
                  </pic:spPr>
                </pic:pic>
              </a:graphicData>
            </a:graphic>
          </wp:inline>
        </w:drawing>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Рис. 2.5. Самопишущий прибор</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1 – синхронный электродвигатель; 2 – валик; 3 – бумажная лента; 4 – подшипник; 5 – каретка; 6 – нить; 7 – шкив; 8 – датчик; 9 – перо; 10 – диаграмма; </w:t>
      </w:r>
      <w:r w:rsidRPr="004E47EC">
        <w:rPr>
          <w:rFonts w:ascii="Times New Roman" w:eastAsia="Times New Roman" w:hAnsi="Times New Roman" w:cs="Times New Roman"/>
          <w:noProof/>
          <w:color w:val="424242"/>
          <w:sz w:val="24"/>
          <w:szCs w:val="24"/>
        </w:rPr>
        <w:drawing>
          <wp:inline distT="0" distB="0" distL="0" distR="0">
            <wp:extent cx="200025" cy="228600"/>
            <wp:effectExtent l="19050" t="0" r="9525" b="0"/>
            <wp:docPr id="56" name="Рисунок 8" descr="https://helpiks.org/helpiksorg/baza3/85973050022.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iks.org/helpiksorg/baza3/85973050022.files/image098.gif"/>
                    <pic:cNvPicPr>
                      <a:picLocks noChangeAspect="1" noChangeArrowheads="1"/>
                    </pic:cNvPicPr>
                  </pic:nvPicPr>
                  <pic:blipFill>
                    <a:blip r:embed="rId1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напряжение (сигнал), соответствующее измеряемой величине</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от частоты питающей сети, т. е. практически постоянна. Датчик 8 представляет собой устройство, ось которого, подобно стрелке шкалы, может отклоняться от нулевого положения на угол, соответствующий измеряемой величине (обычно закодированной в виде электрического напряжения </w:t>
      </w:r>
      <w:r w:rsidRPr="004E47EC">
        <w:rPr>
          <w:rFonts w:ascii="Times New Roman" w:eastAsia="Times New Roman" w:hAnsi="Times New Roman" w:cs="Times New Roman"/>
          <w:noProof/>
          <w:color w:val="424242"/>
          <w:sz w:val="24"/>
          <w:szCs w:val="24"/>
        </w:rPr>
        <w:drawing>
          <wp:inline distT="0" distB="0" distL="0" distR="0">
            <wp:extent cx="200025" cy="228600"/>
            <wp:effectExtent l="19050" t="0" r="9525" b="0"/>
            <wp:docPr id="55" name="Рисунок 9" descr="https://helpiks.org/helpiksorg/baza3/85973050022.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3/85973050022.files/image098.gif"/>
                    <pic:cNvPicPr>
                      <a:picLocks noChangeAspect="1" noChangeArrowheads="1"/>
                    </pic:cNvPicPr>
                  </pic:nvPicPr>
                  <pic:blipFill>
                    <a:blip r:embed="rId1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Прикасающееся к бумаге перо 9 через шкивы 7, нить 6 и каретку 5 приводится от датчика 8. Перо движется влево – в сторону увеличения, или вправо – в сторону уменьшения в зависимости от положения шкива датчика. Так-как бумага движется (в направлении, указанном стрелкой), то перо оставляет след в виде диаграммы. По диаграмме можно определить значение измеряемой величины не только в данный момент (как у обычного показывающего прибора) но и в любой предшествующий момент времени. Последнее представляет собой важное преимущество самопишущих приборов. Недостаток многих самописцев – невысокая точность (из-за трения пера о бумагу)</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Отсчетное устройство самопишущего прибора</w:t>
      </w:r>
      <w:r w:rsidRPr="004E47EC">
        <w:rPr>
          <w:rFonts w:ascii="Times New Roman" w:eastAsia="Times New Roman" w:hAnsi="Times New Roman" w:cs="Times New Roman"/>
          <w:color w:val="424242"/>
          <w:sz w:val="24"/>
          <w:szCs w:val="24"/>
        </w:rPr>
        <w:t xml:space="preserve"> состоит из пера, бумаги, нанесенной на бумагу клеточной разметки (подобной миллиметровке) и диаграммы. Известны цена деления разметки по времени – в направлении движения бумаги, и по измеряемому параметру – в направлении движения каретки.</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В зависимости </w:t>
      </w:r>
      <w:r w:rsidRPr="004E47EC">
        <w:rPr>
          <w:rFonts w:ascii="Times New Roman" w:eastAsia="Times New Roman" w:hAnsi="Times New Roman" w:cs="Times New Roman"/>
          <w:b/>
          <w:bCs/>
          <w:color w:val="424242"/>
          <w:sz w:val="24"/>
          <w:szCs w:val="24"/>
        </w:rPr>
        <w:t>от способа подключения</w:t>
      </w:r>
      <w:r w:rsidRPr="004E47EC">
        <w:rPr>
          <w:rFonts w:ascii="Times New Roman" w:eastAsia="Times New Roman" w:hAnsi="Times New Roman" w:cs="Times New Roman"/>
          <w:color w:val="424242"/>
          <w:sz w:val="24"/>
          <w:szCs w:val="24"/>
        </w:rPr>
        <w:t xml:space="preserve"> измерительные средства бывают разового действия, периодического действия и непрерывного действия.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Измерительные средства разового действия</w:t>
      </w:r>
      <w:r w:rsidRPr="004E47EC">
        <w:rPr>
          <w:rFonts w:ascii="Times New Roman" w:eastAsia="Times New Roman" w:hAnsi="Times New Roman" w:cs="Times New Roman"/>
          <w:color w:val="424242"/>
          <w:sz w:val="24"/>
          <w:szCs w:val="24"/>
        </w:rPr>
        <w:t xml:space="preserve"> служат для производства разовых замеров (штангенциркуль служит, чтобы измерить диаметр некоторого вала, после чего его откладывают в сторону; для разовых электротехнических замеров служит тестер).</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Приборы непрерывного действия</w:t>
      </w:r>
      <w:r w:rsidRPr="004E47EC">
        <w:rPr>
          <w:rFonts w:ascii="Times New Roman" w:eastAsia="Times New Roman" w:hAnsi="Times New Roman" w:cs="Times New Roman"/>
          <w:color w:val="424242"/>
          <w:sz w:val="24"/>
          <w:szCs w:val="24"/>
        </w:rPr>
        <w:t xml:space="preserve"> дают значение измеряемой величины постоянно (часы); или пока продолжается контролируемый ими производственный процесс (буровой расходомер – см. лекцию 8).</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Приборы периодического действия</w:t>
      </w:r>
      <w:r w:rsidRPr="004E47EC">
        <w:rPr>
          <w:rFonts w:ascii="Times New Roman" w:eastAsia="Times New Roman" w:hAnsi="Times New Roman" w:cs="Times New Roman"/>
          <w:color w:val="424242"/>
          <w:sz w:val="24"/>
          <w:szCs w:val="24"/>
        </w:rPr>
        <w:t>(см. рис.11.2) дают замеры через заданные промежутки времени, включаясь и выключаясь автоматически.</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В частности, так работают некоторые самописцы. Они наносят значение измеряемой величины на ленту в виде некоторого значка (звездочки), например, раз в минуту. В </w:t>
      </w:r>
      <w:r w:rsidRPr="004E47EC">
        <w:rPr>
          <w:rFonts w:ascii="Times New Roman" w:eastAsia="Times New Roman" w:hAnsi="Times New Roman" w:cs="Times New Roman"/>
          <w:color w:val="424242"/>
          <w:sz w:val="24"/>
          <w:szCs w:val="24"/>
        </w:rPr>
        <w:lastRenderedPageBreak/>
        <w:t>промежутке тот же самописец автоматически подключается к датчику другой величины и наносить уже ее значение виде другого символа – (треугольника). Соединяя звездочки и треугольники, можно на одной и той же бумажной ленте (дорожке) получить две диаграммы. Так используется один самописец вместо двух или еще большего числа. Точность здесь зависит от периода между замерами – чем он меньше, тем выше точность контроля.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По отношению измеряемой величины к времени измерения измерительные приборы классифицируются на приборы мгновенного действия, приборы усредняющего действия и приборы интегрирующего действия. </w:t>
      </w:r>
      <w:r w:rsidRPr="004E47EC">
        <w:rPr>
          <w:rFonts w:ascii="Times New Roman" w:eastAsia="Times New Roman" w:hAnsi="Times New Roman" w:cs="Times New Roman"/>
          <w:b/>
          <w:bCs/>
          <w:color w:val="424242"/>
          <w:sz w:val="24"/>
          <w:szCs w:val="24"/>
        </w:rPr>
        <w:t>Приборы мгновенного (дифференцирующего) действия</w:t>
      </w:r>
      <w:r w:rsidRPr="004E47EC">
        <w:rPr>
          <w:rFonts w:ascii="Times New Roman" w:eastAsia="Times New Roman" w:hAnsi="Times New Roman" w:cs="Times New Roman"/>
          <w:color w:val="424242"/>
          <w:sz w:val="24"/>
          <w:szCs w:val="24"/>
        </w:rPr>
        <w:t xml:space="preserve">дают значение измеряемой величины, относящееся к бесконечно-малому промежутку времени </w:t>
      </w:r>
      <w:r w:rsidRPr="004E47EC">
        <w:rPr>
          <w:rFonts w:ascii="Times New Roman" w:eastAsia="Times New Roman" w:hAnsi="Times New Roman" w:cs="Times New Roman"/>
          <w:noProof/>
          <w:color w:val="424242"/>
          <w:sz w:val="24"/>
          <w:szCs w:val="24"/>
        </w:rPr>
        <w:drawing>
          <wp:inline distT="0" distB="0" distL="0" distR="0">
            <wp:extent cx="180975" cy="180975"/>
            <wp:effectExtent l="0" t="0" r="9525" b="0"/>
            <wp:docPr id="54" name="Рисунок 11" descr="https://helpiks.org/helpiksorg/baza3/85973050022.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iks.org/helpiksorg/baza3/85973050022.files/image101.gif"/>
                    <pic:cNvPicPr>
                      <a:picLocks noChangeAspect="1" noChangeArrowheads="1"/>
                    </pic:cNvPicPr>
                  </pic:nvPicPr>
                  <pic:blipFill>
                    <a:blip r:embed="rId17"/>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В следующее мгновение показания такого прибора могут уже измениться. Так работает большинство показывающих приборов. Способность такого прибора следовать за изменениями контролируемой величины зависят от его инерционности. Последнюю иногда искусственно завышают, чтобы иметь возможность вести наблюдение в условиях колебаний измеряемого параметра. Пример – манометр на буровом насосе стрелка которого может резко прыгать из-за неравномерной подачи жидкости. Этого избегают, помещая между манометром и нагнетательной линией “демпфер” (рис. 5.2) , пропускающий жидкость через отверстие малого диаметра.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Приборы интегрирующего действия (счетчики)</w:t>
      </w:r>
      <w:r w:rsidRPr="004E47EC">
        <w:rPr>
          <w:rFonts w:ascii="Times New Roman" w:eastAsia="Times New Roman" w:hAnsi="Times New Roman" w:cs="Times New Roman"/>
          <w:color w:val="424242"/>
          <w:sz w:val="24"/>
          <w:szCs w:val="24"/>
        </w:rPr>
        <w:t xml:space="preserve"> дают значение измеряемой величины накопленное за определенный период времени. Так работают счетчики электроэнергии, воды и т. п. Обычно они имеют отсчетные устройства с цифровым указателем.</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Приборы усредненного действия</w:t>
      </w:r>
      <w:r w:rsidRPr="004E47EC">
        <w:rPr>
          <w:rFonts w:ascii="Times New Roman" w:eastAsia="Times New Roman" w:hAnsi="Times New Roman" w:cs="Times New Roman"/>
          <w:color w:val="424242"/>
          <w:sz w:val="24"/>
          <w:szCs w:val="24"/>
        </w:rPr>
        <w:t xml:space="preserve"> дают среднее значение измеряемой величины за некоторый заданный интервал времени. Так, измерители скорости бурения периодического действия (см. рис. 11.2 ) измеряют среднюю скорость, как частное от деления углубки на время, за которое она имела место. Интервал времени усреднения задается.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noProof/>
          <w:color w:val="424242"/>
          <w:sz w:val="24"/>
          <w:szCs w:val="24"/>
        </w:rPr>
        <w:drawing>
          <wp:inline distT="0" distB="0" distL="0" distR="0">
            <wp:extent cx="4572000" cy="971550"/>
            <wp:effectExtent l="19050" t="0" r="0" b="0"/>
            <wp:docPr id="53" name="Рисунок 12" descr="https://helpiks.org/helpiksorg/baza3/85973050022.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lpiks.org/helpiksorg/baza3/85973050022.files/image103.jpg"/>
                    <pic:cNvPicPr>
                      <a:picLocks noChangeAspect="1" noChangeArrowheads="1"/>
                    </pic:cNvPicPr>
                  </pic:nvPicPr>
                  <pic:blipFill>
                    <a:blip r:embed="rId18"/>
                    <a:srcRect/>
                    <a:stretch>
                      <a:fillRect/>
                    </a:stretch>
                  </pic:blipFill>
                  <pic:spPr bwMode="auto">
                    <a:xfrm>
                      <a:off x="0" y="0"/>
                      <a:ext cx="4572000" cy="971550"/>
                    </a:xfrm>
                    <a:prstGeom prst="rect">
                      <a:avLst/>
                    </a:prstGeom>
                    <a:noFill/>
                    <a:ln w="9525">
                      <a:noFill/>
                      <a:miter lim="800000"/>
                      <a:headEnd/>
                      <a:tailEnd/>
                    </a:ln>
                  </pic:spPr>
                </pic:pic>
              </a:graphicData>
            </a:graphic>
          </wp:inline>
        </w:drawing>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Рис. 2.6. Структурная схема измерительного прибора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Структурная схема измерительного прибора</w:t>
      </w:r>
      <w:r w:rsidRPr="004E47EC">
        <w:rPr>
          <w:rFonts w:ascii="Times New Roman" w:eastAsia="Times New Roman" w:hAnsi="Times New Roman" w:cs="Times New Roman"/>
          <w:color w:val="424242"/>
          <w:sz w:val="24"/>
          <w:szCs w:val="24"/>
        </w:rPr>
        <w:t xml:space="preserve"> представляет последовательность измерительных преобразователей. На первый преобразователь </w:t>
      </w:r>
      <w:r w:rsidRPr="004E47EC">
        <w:rPr>
          <w:rFonts w:ascii="Times New Roman" w:eastAsia="Times New Roman" w:hAnsi="Times New Roman" w:cs="Times New Roman"/>
          <w:noProof/>
          <w:color w:val="424242"/>
          <w:sz w:val="24"/>
          <w:szCs w:val="24"/>
        </w:rPr>
        <w:drawing>
          <wp:inline distT="0" distB="0" distL="0" distR="0">
            <wp:extent cx="200025" cy="219075"/>
            <wp:effectExtent l="19050" t="0" r="9525" b="0"/>
            <wp:docPr id="52" name="Рисунок 13" descr="https://helpiks.org/helpiksorg/baza3/85973050022.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iks.org/helpiksorg/baza3/85973050022.files/image105.gif"/>
                    <pic:cNvPicPr>
                      <a:picLocks noChangeAspect="1" noChangeArrowheads="1"/>
                    </pic:cNvPicPr>
                  </pic:nvPicPr>
                  <pic:blipFill>
                    <a:blip r:embed="rId19"/>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действует измеряемая физическая величина </w:t>
      </w:r>
      <w:r w:rsidRPr="004E47EC">
        <w:rPr>
          <w:rFonts w:ascii="Times New Roman" w:eastAsia="Times New Roman" w:hAnsi="Times New Roman" w:cs="Times New Roman"/>
          <w:noProof/>
          <w:color w:val="424242"/>
          <w:sz w:val="24"/>
          <w:szCs w:val="24"/>
        </w:rPr>
        <w:drawing>
          <wp:inline distT="0" distB="0" distL="0" distR="0">
            <wp:extent cx="152400" cy="161925"/>
            <wp:effectExtent l="19050" t="0" r="0" b="0"/>
            <wp:docPr id="51" name="Рисунок 14" descr="https://helpiks.org/helpiksorg/baza3/85973050022.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iks.org/helpiksorg/baza3/85973050022.files/image107.gif"/>
                    <pic:cNvPicPr>
                      <a:picLocks noChangeAspect="1" noChangeArrowheads="1"/>
                    </pic:cNvPicPr>
                  </pic:nvPicPr>
                  <pic:blipFill>
                    <a:blip r:embed="rId20"/>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которая, в конечном итоге, преобразуется в изменение состояния отсчетного устройства (отклонение стрелки на угол </w:t>
      </w:r>
      <w:r w:rsidRPr="004E47EC">
        <w:rPr>
          <w:rFonts w:ascii="Times New Roman" w:eastAsia="Times New Roman" w:hAnsi="Times New Roman" w:cs="Times New Roman"/>
          <w:noProof/>
          <w:color w:val="424242"/>
          <w:sz w:val="24"/>
          <w:szCs w:val="24"/>
        </w:rPr>
        <w:drawing>
          <wp:inline distT="0" distB="0" distL="0" distR="0">
            <wp:extent cx="152400" cy="142875"/>
            <wp:effectExtent l="0" t="0" r="0" b="0"/>
            <wp:docPr id="50" name="Рисунок 15" descr="https://helpiks.org/helpiksorg/baza3/85973050022.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3/85973050022.files/image109.gif"/>
                    <pic:cNvPicPr>
                      <a:picLocks noChangeAspect="1" noChangeArrowheads="1"/>
                    </pic:cNvPicPr>
                  </pic:nvPicPr>
                  <pic:blipFill>
                    <a:blip r:embed="rId21"/>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Поэтому формула работы измерительного прибора </w:t>
      </w:r>
      <w:r w:rsidRPr="004E47EC">
        <w:rPr>
          <w:rFonts w:ascii="Times New Roman" w:eastAsia="Times New Roman" w:hAnsi="Times New Roman" w:cs="Times New Roman"/>
          <w:noProof/>
          <w:color w:val="424242"/>
          <w:sz w:val="24"/>
          <w:szCs w:val="24"/>
        </w:rPr>
        <w:drawing>
          <wp:inline distT="0" distB="0" distL="0" distR="0">
            <wp:extent cx="638175" cy="200025"/>
            <wp:effectExtent l="0" t="0" r="0" b="0"/>
            <wp:docPr id="49" name="Рисунок 16" descr="https://helpiks.org/helpiksorg/baza3/85973050022.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3/85973050022.files/image111.gif"/>
                    <pic:cNvPicPr>
                      <a:picLocks noChangeAspect="1" noChangeArrowheads="1"/>
                    </pic:cNvPicPr>
                  </pic:nvPicPr>
                  <pic:blipFill>
                    <a:blip r:embed="rId22"/>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(2.1)</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Отношение </w:t>
      </w:r>
      <w:r w:rsidRPr="004E47EC">
        <w:rPr>
          <w:rFonts w:ascii="Times New Roman" w:eastAsia="Times New Roman" w:hAnsi="Times New Roman" w:cs="Times New Roman"/>
          <w:noProof/>
          <w:color w:val="424242"/>
          <w:sz w:val="24"/>
          <w:szCs w:val="24"/>
        </w:rPr>
        <w:drawing>
          <wp:inline distT="0" distB="0" distL="0" distR="0">
            <wp:extent cx="428625" cy="390525"/>
            <wp:effectExtent l="0" t="0" r="0" b="0"/>
            <wp:docPr id="48" name="Рисунок 18" descr="https://helpiks.org/helpiksorg/baza3/85973050022.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elpiks.org/helpiksorg/baza3/85973050022.files/image113.gif"/>
                    <pic:cNvPicPr>
                      <a:picLocks noChangeAspect="1" noChangeArrowheads="1"/>
                    </pic:cNvPicPr>
                  </pic:nvPicPr>
                  <pic:blipFill>
                    <a:blip r:embed="rId23"/>
                    <a:srcRect/>
                    <a:stretch>
                      <a:fillRect/>
                    </a:stretch>
                  </pic:blipFill>
                  <pic:spPr bwMode="auto">
                    <a:xfrm>
                      <a:off x="0" y="0"/>
                      <a:ext cx="428625" cy="39052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(2.2)</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есть </w:t>
      </w:r>
      <w:r w:rsidRPr="004E47EC">
        <w:rPr>
          <w:rFonts w:ascii="Times New Roman" w:eastAsia="Times New Roman" w:hAnsi="Times New Roman" w:cs="Times New Roman"/>
          <w:b/>
          <w:bCs/>
          <w:color w:val="424242"/>
          <w:sz w:val="24"/>
          <w:szCs w:val="24"/>
        </w:rPr>
        <w:t>чувствительность прибора</w:t>
      </w:r>
      <w:r w:rsidRPr="004E47EC">
        <w:rPr>
          <w:rFonts w:ascii="Times New Roman" w:eastAsia="Times New Roman" w:hAnsi="Times New Roman" w:cs="Times New Roman"/>
          <w:color w:val="424242"/>
          <w:sz w:val="24"/>
          <w:szCs w:val="24"/>
        </w:rPr>
        <w:t xml:space="preserve">, которая представляет собой угол отклонения стрелки на единицу измеряемой величины. Так, если у одного манометра отклонение стрелки </w:t>
      </w:r>
      <w:r w:rsidRPr="004E47EC">
        <w:rPr>
          <w:rFonts w:ascii="Times New Roman" w:eastAsia="Times New Roman" w:hAnsi="Times New Roman" w:cs="Times New Roman"/>
          <w:color w:val="424242"/>
          <w:sz w:val="24"/>
          <w:szCs w:val="24"/>
        </w:rPr>
        <w:lastRenderedPageBreak/>
        <w:t xml:space="preserve">на 70 </w:t>
      </w:r>
      <w:r w:rsidRPr="004E47EC">
        <w:rPr>
          <w:rFonts w:ascii="Times New Roman" w:eastAsia="Times New Roman" w:hAnsi="Times New Roman" w:cs="Times New Roman"/>
          <w:noProof/>
          <w:color w:val="424242"/>
          <w:sz w:val="24"/>
          <w:szCs w:val="24"/>
        </w:rPr>
        <w:drawing>
          <wp:inline distT="0" distB="0" distL="0" distR="0">
            <wp:extent cx="85725" cy="190500"/>
            <wp:effectExtent l="19050" t="0" r="9525" b="0"/>
            <wp:docPr id="47" name="Рисунок 19" descr="https://helpiks.org/helpiksorg/baza3/8597305002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elpiks.org/helpiksorg/baza3/85973050022.files/image022.gif"/>
                    <pic:cNvPicPr>
                      <a:picLocks noChangeAspect="1" noChangeArrowheads="1"/>
                    </pic:cNvPicPr>
                  </pic:nvPicPr>
                  <pic:blipFill>
                    <a:blip r:embed="rId24"/>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вызывается давлением в 1 МПа , а у второго – 10 МПа, то чувствительность первого (70 </w:t>
      </w:r>
      <w:r w:rsidRPr="004E47EC">
        <w:rPr>
          <w:rFonts w:ascii="Times New Roman" w:eastAsia="Times New Roman" w:hAnsi="Times New Roman" w:cs="Times New Roman"/>
          <w:noProof/>
          <w:color w:val="424242"/>
          <w:sz w:val="24"/>
          <w:szCs w:val="24"/>
        </w:rPr>
        <w:drawing>
          <wp:inline distT="0" distB="0" distL="0" distR="0">
            <wp:extent cx="561975" cy="228600"/>
            <wp:effectExtent l="19050" t="0" r="9525" b="0"/>
            <wp:docPr id="46" name="Рисунок 20" descr="https://helpiks.org/helpiksorg/baza3/85973050022.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elpiks.org/helpiksorg/baza3/85973050022.files/image115.gif"/>
                    <pic:cNvPicPr>
                      <a:picLocks noChangeAspect="1" noChangeArrowheads="1"/>
                    </pic:cNvPicPr>
                  </pic:nvPicPr>
                  <pic:blipFill>
                    <a:blip r:embed="rId25"/>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в десять раз выше чувствительности второго (7 </w:t>
      </w:r>
      <w:r w:rsidRPr="004E47EC">
        <w:rPr>
          <w:rFonts w:ascii="Times New Roman" w:eastAsia="Times New Roman" w:hAnsi="Times New Roman" w:cs="Times New Roman"/>
          <w:noProof/>
          <w:color w:val="424242"/>
          <w:sz w:val="24"/>
          <w:szCs w:val="24"/>
        </w:rPr>
        <w:drawing>
          <wp:inline distT="0" distB="0" distL="0" distR="0">
            <wp:extent cx="561975" cy="228600"/>
            <wp:effectExtent l="19050" t="0" r="9525" b="0"/>
            <wp:docPr id="45" name="Рисунок 21" descr="https://helpiks.org/helpiksorg/baza3/85973050022.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elpiks.org/helpiksorg/baza3/85973050022.files/image115.gif"/>
                    <pic:cNvPicPr>
                      <a:picLocks noChangeAspect="1" noChangeArrowheads="1"/>
                    </pic:cNvPicPr>
                  </pic:nvPicPr>
                  <pic:blipFill>
                    <a:blip r:embed="rId25"/>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Цена деления </w:t>
      </w:r>
      <w:r w:rsidRPr="004E47EC">
        <w:rPr>
          <w:rFonts w:ascii="Times New Roman" w:eastAsia="Times New Roman" w:hAnsi="Times New Roman" w:cs="Times New Roman"/>
          <w:noProof/>
          <w:color w:val="424242"/>
          <w:sz w:val="24"/>
          <w:szCs w:val="24"/>
        </w:rPr>
        <w:drawing>
          <wp:inline distT="0" distB="0" distL="0" distR="0">
            <wp:extent cx="809625" cy="390525"/>
            <wp:effectExtent l="0" t="0" r="0" b="0"/>
            <wp:docPr id="22" name="Рисунок 22" descr="https://helpiks.org/helpiksorg/baza3/85973050022.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elpiks.org/helpiksorg/baza3/85973050022.files/image117.gif"/>
                    <pic:cNvPicPr>
                      <a:picLocks noChangeAspect="1" noChangeArrowheads="1"/>
                    </pic:cNvPicPr>
                  </pic:nvPicPr>
                  <pic:blipFill>
                    <a:blip r:embed="rId26"/>
                    <a:srcRect/>
                    <a:stretch>
                      <a:fillRect/>
                    </a:stretch>
                  </pic:blipFill>
                  <pic:spPr bwMode="auto">
                    <a:xfrm>
                      <a:off x="0" y="0"/>
                      <a:ext cx="809625" cy="39052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(2.3)</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То есть, если измерять угол отклонения стрелки в делениях, то можно сказать, что величина, обратная чувствительности, есть </w:t>
      </w:r>
      <w:r w:rsidRPr="004E47EC">
        <w:rPr>
          <w:rFonts w:ascii="Times New Roman" w:eastAsia="Times New Roman" w:hAnsi="Times New Roman" w:cs="Times New Roman"/>
          <w:b/>
          <w:bCs/>
          <w:color w:val="424242"/>
          <w:sz w:val="24"/>
          <w:szCs w:val="24"/>
        </w:rPr>
        <w:t>цена деления</w:t>
      </w:r>
      <w:r w:rsidRPr="004E47EC">
        <w:rPr>
          <w:rFonts w:ascii="Times New Roman" w:eastAsia="Times New Roman" w:hAnsi="Times New Roman" w:cs="Times New Roman"/>
          <w:color w:val="424242"/>
          <w:sz w:val="24"/>
          <w:szCs w:val="24"/>
        </w:rPr>
        <w:t xml:space="preserve"> – как это и следует из формулы (2.3).</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Из структурной схемы видно что первый преобразователь </w:t>
      </w:r>
      <w:r w:rsidRPr="004E47EC">
        <w:rPr>
          <w:rFonts w:ascii="Times New Roman" w:eastAsia="Times New Roman" w:hAnsi="Times New Roman" w:cs="Times New Roman"/>
          <w:noProof/>
          <w:color w:val="424242"/>
          <w:sz w:val="24"/>
          <w:szCs w:val="24"/>
        </w:rPr>
        <w:drawing>
          <wp:inline distT="0" distB="0" distL="0" distR="0">
            <wp:extent cx="200025" cy="219075"/>
            <wp:effectExtent l="19050" t="0" r="9525" b="0"/>
            <wp:docPr id="21" name="Рисунок 23" descr="https://helpiks.org/helpiksorg/baza3/85973050022.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elpiks.org/helpiksorg/baza3/85973050022.files/image105.gif"/>
                    <pic:cNvPicPr>
                      <a:picLocks noChangeAspect="1" noChangeArrowheads="1"/>
                    </pic:cNvPicPr>
                  </pic:nvPicPr>
                  <pic:blipFill>
                    <a:blip r:embed="rId19"/>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преобразует входную величину </w:t>
      </w:r>
      <w:r w:rsidRPr="004E47EC">
        <w:rPr>
          <w:rFonts w:ascii="Times New Roman" w:eastAsia="Times New Roman" w:hAnsi="Times New Roman" w:cs="Times New Roman"/>
          <w:noProof/>
          <w:color w:val="424242"/>
          <w:sz w:val="24"/>
          <w:szCs w:val="24"/>
        </w:rPr>
        <w:drawing>
          <wp:inline distT="0" distB="0" distL="0" distR="0">
            <wp:extent cx="152400" cy="161925"/>
            <wp:effectExtent l="19050" t="0" r="0" b="0"/>
            <wp:docPr id="20" name="Рисунок 24" descr="https://helpiks.org/helpiksorg/baza3/85973050022.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elpiks.org/helpiksorg/baza3/85973050022.files/image107.gif"/>
                    <pic:cNvPicPr>
                      <a:picLocks noChangeAspect="1" noChangeArrowheads="1"/>
                    </pic:cNvPicPr>
                  </pic:nvPicPr>
                  <pic:blipFill>
                    <a:blip r:embed="rId20"/>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в некоторую другую величину </w:t>
      </w:r>
      <w:r w:rsidRPr="004E47EC">
        <w:rPr>
          <w:rFonts w:ascii="Times New Roman" w:eastAsia="Times New Roman" w:hAnsi="Times New Roman" w:cs="Times New Roman"/>
          <w:noProof/>
          <w:color w:val="424242"/>
          <w:sz w:val="24"/>
          <w:szCs w:val="24"/>
        </w:rPr>
        <w:drawing>
          <wp:inline distT="0" distB="0" distL="0" distR="0">
            <wp:extent cx="180975" cy="219075"/>
            <wp:effectExtent l="0" t="0" r="9525" b="0"/>
            <wp:docPr id="17" name="Рисунок 25" descr="https://helpiks.org/helpiksorg/baza3/85973050022.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elpiks.org/helpiksorg/baza3/85973050022.files/image119.gif"/>
                    <pic:cNvPicPr>
                      <a:picLocks noChangeAspect="1" noChangeArrowheads="1"/>
                    </pic:cNvPicPr>
                  </pic:nvPicPr>
                  <pic:blipFill>
                    <a:blip r:embed="rId2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воздействующую на второй преобразователь </w:t>
      </w:r>
      <w:r w:rsidRPr="004E47EC">
        <w:rPr>
          <w:rFonts w:ascii="Times New Roman" w:eastAsia="Times New Roman" w:hAnsi="Times New Roman" w:cs="Times New Roman"/>
          <w:noProof/>
          <w:color w:val="424242"/>
          <w:sz w:val="24"/>
          <w:szCs w:val="24"/>
        </w:rPr>
        <w:drawing>
          <wp:inline distT="0" distB="0" distL="0" distR="0">
            <wp:extent cx="228600" cy="219075"/>
            <wp:effectExtent l="19050" t="0" r="0" b="0"/>
            <wp:docPr id="16" name="Рисунок 26" descr="https://helpiks.org/helpiksorg/baza3/85973050022.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elpiks.org/helpiksorg/baza3/85973050022.files/image121.gif"/>
                    <pic:cNvPicPr>
                      <a:picLocks noChangeAspect="1" noChangeArrowheads="1"/>
                    </pic:cNvPicPr>
                  </pic:nvPicPr>
                  <pic:blipFill>
                    <a:blip r:embed="rId2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который преобразует </w:t>
      </w:r>
      <w:r w:rsidRPr="004E47EC">
        <w:rPr>
          <w:rFonts w:ascii="Times New Roman" w:eastAsia="Times New Roman" w:hAnsi="Times New Roman" w:cs="Times New Roman"/>
          <w:noProof/>
          <w:color w:val="424242"/>
          <w:sz w:val="24"/>
          <w:szCs w:val="24"/>
        </w:rPr>
        <w:drawing>
          <wp:inline distT="0" distB="0" distL="0" distR="0">
            <wp:extent cx="180975" cy="219075"/>
            <wp:effectExtent l="0" t="0" r="9525" b="0"/>
            <wp:docPr id="27" name="Рисунок 27" descr="https://helpiks.org/helpiksorg/baza3/85973050022.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elpiks.org/helpiksorg/baza3/85973050022.files/image119.gif"/>
                    <pic:cNvPicPr>
                      <a:picLocks noChangeAspect="1" noChangeArrowheads="1"/>
                    </pic:cNvPicPr>
                  </pic:nvPicPr>
                  <pic:blipFill>
                    <a:blip r:embed="rId2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в величину </w:t>
      </w:r>
      <w:r w:rsidRPr="004E47EC">
        <w:rPr>
          <w:rFonts w:ascii="Times New Roman" w:eastAsia="Times New Roman" w:hAnsi="Times New Roman" w:cs="Times New Roman"/>
          <w:noProof/>
          <w:color w:val="424242"/>
          <w:sz w:val="24"/>
          <w:szCs w:val="24"/>
        </w:rPr>
        <w:drawing>
          <wp:inline distT="0" distB="0" distL="0" distR="0">
            <wp:extent cx="190500" cy="219075"/>
            <wp:effectExtent l="0" t="0" r="0" b="0"/>
            <wp:docPr id="28" name="Рисунок 28" descr="https://helpiks.org/helpiksorg/baza3/85973050022.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elpiks.org/helpiksorg/baza3/85973050022.files/image123.gif"/>
                    <pic:cNvPicPr>
                      <a:picLocks noChangeAspect="1" noChangeArrowheads="1"/>
                    </pic:cNvPicPr>
                  </pic:nvPicPr>
                  <pic:blipFill>
                    <a:blip r:embed="rId29"/>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действующую на преобразователь </w:t>
      </w:r>
      <w:r w:rsidRPr="004E47EC">
        <w:rPr>
          <w:rFonts w:ascii="Times New Roman" w:eastAsia="Times New Roman" w:hAnsi="Times New Roman" w:cs="Times New Roman"/>
          <w:noProof/>
          <w:color w:val="424242"/>
          <w:sz w:val="24"/>
          <w:szCs w:val="24"/>
        </w:rPr>
        <w:drawing>
          <wp:inline distT="0" distB="0" distL="0" distR="0">
            <wp:extent cx="219075" cy="228600"/>
            <wp:effectExtent l="19050" t="0" r="9525" b="0"/>
            <wp:docPr id="29" name="Рисунок 29" descr="https://helpiks.org/helpiksorg/baza3/85973050022.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elpiks.org/helpiksorg/baza3/85973050022.files/image125.gif"/>
                    <pic:cNvPicPr>
                      <a:picLocks noChangeAspect="1" noChangeArrowheads="1"/>
                    </pic:cNvPicPr>
                  </pic:nvPicPr>
                  <pic:blipFill>
                    <a:blip r:embed="rId3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вырабатывающий </w:t>
      </w:r>
      <w:r w:rsidRPr="004E47EC">
        <w:rPr>
          <w:rFonts w:ascii="Times New Roman" w:eastAsia="Times New Roman" w:hAnsi="Times New Roman" w:cs="Times New Roman"/>
          <w:noProof/>
          <w:color w:val="424242"/>
          <w:sz w:val="24"/>
          <w:szCs w:val="24"/>
        </w:rPr>
        <w:drawing>
          <wp:inline distT="0" distB="0" distL="0" distR="0">
            <wp:extent cx="190500" cy="228600"/>
            <wp:effectExtent l="0" t="0" r="0" b="0"/>
            <wp:docPr id="30" name="Рисунок 30" descr="https://helpiks.org/helpiksorg/baza3/85973050022.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helpiks.org/helpiksorg/baza3/85973050022.files/image127.gif"/>
                    <pic:cNvPicPr>
                      <a:picLocks noChangeAspect="1" noChangeArrowheads="1"/>
                    </pic:cNvPicPr>
                  </pic:nvPicPr>
                  <pic:blipFill>
                    <a:blip r:embed="rId31"/>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и т. д., пока не дойдет до стрелки указателя.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Первичный измерительный преобразователь, преобразующий входную физическую величину в другую величину, удобную для дальнейшей передачи, называется </w:t>
      </w:r>
      <w:r w:rsidRPr="004E47EC">
        <w:rPr>
          <w:rFonts w:ascii="Times New Roman" w:eastAsia="Times New Roman" w:hAnsi="Times New Roman" w:cs="Times New Roman"/>
          <w:b/>
          <w:bCs/>
          <w:color w:val="424242"/>
          <w:sz w:val="24"/>
          <w:szCs w:val="24"/>
        </w:rPr>
        <w:t>чувствительным элементом.</w:t>
      </w:r>
      <w:r w:rsidRPr="004E47EC">
        <w:rPr>
          <w:rFonts w:ascii="Times New Roman" w:eastAsia="Times New Roman" w:hAnsi="Times New Roman" w:cs="Times New Roman"/>
          <w:color w:val="424242"/>
          <w:sz w:val="24"/>
          <w:szCs w:val="24"/>
        </w:rPr>
        <w:t>Чувствительный элемент</w:t>
      </w:r>
      <w:r w:rsidRPr="004E47EC">
        <w:rPr>
          <w:rFonts w:ascii="Times New Roman" w:eastAsia="Times New Roman" w:hAnsi="Times New Roman" w:cs="Times New Roman"/>
          <w:b/>
          <w:bCs/>
          <w:color w:val="424242"/>
          <w:sz w:val="24"/>
          <w:szCs w:val="24"/>
        </w:rPr>
        <w:t>–</w:t>
      </w:r>
      <w:r w:rsidRPr="004E47EC">
        <w:rPr>
          <w:rFonts w:ascii="Times New Roman" w:eastAsia="Times New Roman" w:hAnsi="Times New Roman" w:cs="Times New Roman"/>
          <w:color w:val="424242"/>
          <w:sz w:val="24"/>
          <w:szCs w:val="24"/>
        </w:rPr>
        <w:t>это наиболее важная часть измерительного прибора, в первую очередь определяющая его работу. Чувствительный элемент зависит от измеряемой величины. Для измерения различных физических величин были изобретены различные типы чувствительных элементов. Во многих случаях их появление было следствием открытий в области физики. Учет особенностей чувствительного элемента определяет успешность применения соответствующего прибора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Измерительные преобразователи </w:t>
      </w:r>
      <w:r w:rsidRPr="004E47EC">
        <w:rPr>
          <w:rFonts w:ascii="Times New Roman" w:eastAsia="Times New Roman" w:hAnsi="Times New Roman" w:cs="Times New Roman"/>
          <w:noProof/>
          <w:color w:val="424242"/>
          <w:sz w:val="24"/>
          <w:szCs w:val="24"/>
        </w:rPr>
        <w:drawing>
          <wp:inline distT="0" distB="0" distL="0" distR="0">
            <wp:extent cx="1143000" cy="228600"/>
            <wp:effectExtent l="19050" t="0" r="0" b="0"/>
            <wp:docPr id="31" name="Рисунок 31" descr="https://helpiks.org/helpiksorg/baza3/85973050022.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elpiks.org/helpiksorg/baza3/85973050022.files/image129.gif"/>
                    <pic:cNvPicPr>
                      <a:picLocks noChangeAspect="1" noChangeArrowheads="1"/>
                    </pic:cNvPicPr>
                  </pic:nvPicPr>
                  <pic:blipFill>
                    <a:blip r:embed="rId32"/>
                    <a:srcRect/>
                    <a:stretch>
                      <a:fillRect/>
                    </a:stretch>
                  </pic:blipFill>
                  <pic:spPr bwMode="auto">
                    <a:xfrm>
                      <a:off x="0" y="0"/>
                      <a:ext cx="1143000"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расположенные между чувствительным элементом и отсчетным устройством </w:t>
      </w:r>
      <w:r w:rsidRPr="004E47EC">
        <w:rPr>
          <w:rFonts w:ascii="Times New Roman" w:eastAsia="Times New Roman" w:hAnsi="Times New Roman" w:cs="Times New Roman"/>
          <w:noProof/>
          <w:color w:val="424242"/>
          <w:sz w:val="24"/>
          <w:szCs w:val="24"/>
        </w:rPr>
        <w:drawing>
          <wp:inline distT="0" distB="0" distL="0" distR="0">
            <wp:extent cx="228600" cy="228600"/>
            <wp:effectExtent l="19050" t="0" r="0" b="0"/>
            <wp:docPr id="32" name="Рисунок 32" descr="https://helpiks.org/helpiksorg/baza3/85973050022.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elpiks.org/helpiksorg/baza3/85973050022.files/image131.gif"/>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представляют собой </w:t>
      </w:r>
      <w:r w:rsidRPr="004E47EC">
        <w:rPr>
          <w:rFonts w:ascii="Times New Roman" w:eastAsia="Times New Roman" w:hAnsi="Times New Roman" w:cs="Times New Roman"/>
          <w:b/>
          <w:bCs/>
          <w:color w:val="424242"/>
          <w:sz w:val="24"/>
          <w:szCs w:val="24"/>
        </w:rPr>
        <w:t>канал передачи информации</w:t>
      </w:r>
      <w:r w:rsidRPr="004E47EC">
        <w:rPr>
          <w:rFonts w:ascii="Times New Roman" w:eastAsia="Times New Roman" w:hAnsi="Times New Roman" w:cs="Times New Roman"/>
          <w:color w:val="424242"/>
          <w:sz w:val="24"/>
          <w:szCs w:val="24"/>
        </w:rPr>
        <w:t xml:space="preserve">. В зависимости от вида канала передачи информации измерительные приборы делятся на механические, электрические, гидравлические, пневматические и смешанные. </w:t>
      </w:r>
      <w:r w:rsidRPr="004E47EC">
        <w:rPr>
          <w:rFonts w:ascii="Times New Roman" w:eastAsia="Times New Roman" w:hAnsi="Times New Roman" w:cs="Times New Roman"/>
          <w:b/>
          <w:bCs/>
          <w:color w:val="424242"/>
          <w:sz w:val="24"/>
          <w:szCs w:val="24"/>
        </w:rPr>
        <w:t>Механические приборы</w:t>
      </w:r>
      <w:r w:rsidRPr="004E47EC">
        <w:rPr>
          <w:rFonts w:ascii="Times New Roman" w:eastAsia="Times New Roman" w:hAnsi="Times New Roman" w:cs="Times New Roman"/>
          <w:color w:val="424242"/>
          <w:sz w:val="24"/>
          <w:szCs w:val="24"/>
        </w:rPr>
        <w:t xml:space="preserve"> имеют канал передачи информации в виде механических элементов: тяг, толкателей, осей, шестерен и т. п. Чувствительный элемент преобразует в этих приборах входную физическую величину (измеряемый параметр) в некоторое механическое перемещение.</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noProof/>
          <w:color w:val="424242"/>
          <w:sz w:val="24"/>
          <w:szCs w:val="24"/>
        </w:rPr>
        <w:drawing>
          <wp:inline distT="0" distB="0" distL="0" distR="0">
            <wp:extent cx="1905000" cy="1952625"/>
            <wp:effectExtent l="19050" t="0" r="0" b="0"/>
            <wp:docPr id="33" name="Рисунок 33" descr="https://helpiks.org/helpiksorg/baza3/85973050022.files/image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elpiks.org/helpiksorg/baza3/85973050022.files/image133.jpg"/>
                    <pic:cNvPicPr>
                      <a:picLocks noChangeAspect="1" noChangeArrowheads="1"/>
                    </pic:cNvPicPr>
                  </pic:nvPicPr>
                  <pic:blipFill>
                    <a:blip r:embed="rId34"/>
                    <a:srcRect/>
                    <a:stretch>
                      <a:fillRect/>
                    </a:stretch>
                  </pic:blipFill>
                  <pic:spPr bwMode="auto">
                    <a:xfrm>
                      <a:off x="0" y="0"/>
                      <a:ext cx="1905000" cy="1952625"/>
                    </a:xfrm>
                    <a:prstGeom prst="rect">
                      <a:avLst/>
                    </a:prstGeom>
                    <a:noFill/>
                    <a:ln w="9525">
                      <a:noFill/>
                      <a:miter lim="800000"/>
                      <a:headEnd/>
                      <a:tailEnd/>
                    </a:ln>
                  </pic:spPr>
                </pic:pic>
              </a:graphicData>
            </a:graphic>
          </wp:inline>
        </w:drawing>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Рис. 2.7. Манометр с серповидной трубчатой пружиной (трубкой Бурдона).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lastRenderedPageBreak/>
        <w:t>1 – трубка Бурдона; 2 – штуцер; 3 – тяга; 4 – зубчатый сектор; 5 – шестерня.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Типичным механическим прибором является </w:t>
      </w:r>
      <w:r w:rsidRPr="004E47EC">
        <w:rPr>
          <w:rFonts w:ascii="Times New Roman" w:eastAsia="Times New Roman" w:hAnsi="Times New Roman" w:cs="Times New Roman"/>
          <w:b/>
          <w:bCs/>
          <w:color w:val="424242"/>
          <w:sz w:val="24"/>
          <w:szCs w:val="24"/>
        </w:rPr>
        <w:t>манометр с трубкой Бурдона</w:t>
      </w:r>
      <w:r w:rsidRPr="004E47EC">
        <w:rPr>
          <w:rFonts w:ascii="Times New Roman" w:eastAsia="Times New Roman" w:hAnsi="Times New Roman" w:cs="Times New Roman"/>
          <w:color w:val="424242"/>
          <w:sz w:val="24"/>
          <w:szCs w:val="24"/>
        </w:rPr>
        <w:t>. При подаче жидкости со стороны штуцера 2 серповидная трубка 1 (с противоположной стороны она запаяна) распрямляется тем больше, чем сильнее давление. Через тягу 3 конец трубки поворачивает зубчатый сектор 4 и с его помощью шестерню 5 и стрелку, отклоняя ее от нуля. Если давление уменьшается, то обладающая пружинистыми свойствами трубка, стремится вернуться в прежнее положение, и стрелка движется в обратную сторону, показывая снижение давления.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Прибор имеет первичный преобразователь- чувствительный элемент ( </w:t>
      </w:r>
      <w:r w:rsidRPr="004E47EC">
        <w:rPr>
          <w:rFonts w:ascii="Times New Roman" w:eastAsia="Times New Roman" w:hAnsi="Times New Roman" w:cs="Times New Roman"/>
          <w:noProof/>
          <w:color w:val="424242"/>
          <w:sz w:val="24"/>
          <w:szCs w:val="24"/>
        </w:rPr>
        <w:drawing>
          <wp:inline distT="0" distB="0" distL="0" distR="0">
            <wp:extent cx="200025" cy="219075"/>
            <wp:effectExtent l="19050" t="0" r="9525" b="0"/>
            <wp:docPr id="34" name="Рисунок 34" descr="https://helpiks.org/helpiksorg/baza3/85973050022.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elpiks.org/helpiksorg/baza3/85973050022.files/image105.gif"/>
                    <pic:cNvPicPr>
                      <a:picLocks noChangeAspect="1" noChangeArrowheads="1"/>
                    </pic:cNvPicPr>
                  </pic:nvPicPr>
                  <pic:blipFill>
                    <a:blip r:embed="rId19"/>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 трубку Бурдона, преобразующий давление жидкости (входную величину </w:t>
      </w:r>
      <w:r w:rsidRPr="004E47EC">
        <w:rPr>
          <w:rFonts w:ascii="Times New Roman" w:eastAsia="Times New Roman" w:hAnsi="Times New Roman" w:cs="Times New Roman"/>
          <w:noProof/>
          <w:color w:val="424242"/>
          <w:sz w:val="24"/>
          <w:szCs w:val="24"/>
        </w:rPr>
        <w:drawing>
          <wp:inline distT="0" distB="0" distL="0" distR="0">
            <wp:extent cx="152400" cy="161925"/>
            <wp:effectExtent l="19050" t="0" r="0" b="0"/>
            <wp:docPr id="35" name="Рисунок 35" descr="https://helpiks.org/helpiksorg/baza3/85973050022.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elpiks.org/helpiksorg/baza3/85973050022.files/image107.gif"/>
                    <pic:cNvPicPr>
                      <a:picLocks noChangeAspect="1" noChangeArrowheads="1"/>
                    </pic:cNvPicPr>
                  </pic:nvPicPr>
                  <pic:blipFill>
                    <a:blip r:embed="rId20"/>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в перемещение конца трубки при ее частичном распрямлении (величину </w:t>
      </w:r>
      <w:r w:rsidRPr="004E47EC">
        <w:rPr>
          <w:rFonts w:ascii="Times New Roman" w:eastAsia="Times New Roman" w:hAnsi="Times New Roman" w:cs="Times New Roman"/>
          <w:noProof/>
          <w:color w:val="424242"/>
          <w:sz w:val="24"/>
          <w:szCs w:val="24"/>
        </w:rPr>
        <w:drawing>
          <wp:inline distT="0" distB="0" distL="0" distR="0">
            <wp:extent cx="180975" cy="219075"/>
            <wp:effectExtent l="0" t="0" r="9525" b="0"/>
            <wp:docPr id="36" name="Рисунок 36" descr="https://helpiks.org/helpiksorg/baza3/85973050022.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elpiks.org/helpiksorg/baza3/85973050022.files/image119.gif"/>
                    <pic:cNvPicPr>
                      <a:picLocks noChangeAspect="1" noChangeArrowheads="1"/>
                    </pic:cNvPicPr>
                  </pic:nvPicPr>
                  <pic:blipFill>
                    <a:blip r:embed="rId27"/>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Это перемещение воздействует на тягу (преобразователь </w:t>
      </w:r>
      <w:r w:rsidRPr="004E47EC">
        <w:rPr>
          <w:rFonts w:ascii="Times New Roman" w:eastAsia="Times New Roman" w:hAnsi="Times New Roman" w:cs="Times New Roman"/>
          <w:noProof/>
          <w:color w:val="424242"/>
          <w:sz w:val="24"/>
          <w:szCs w:val="24"/>
        </w:rPr>
        <w:drawing>
          <wp:inline distT="0" distB="0" distL="0" distR="0">
            <wp:extent cx="228600" cy="219075"/>
            <wp:effectExtent l="19050" t="0" r="0" b="0"/>
            <wp:docPr id="37" name="Рисунок 37" descr="https://helpiks.org/helpiksorg/baza3/85973050022.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elpiks.org/helpiksorg/baza3/85973050022.files/image121.gif"/>
                    <pic:cNvPicPr>
                      <a:picLocks noChangeAspect="1" noChangeArrowheads="1"/>
                    </pic:cNvPicPr>
                  </pic:nvPicPr>
                  <pic:blipFill>
                    <a:blip r:embed="rId2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и вызывает ее перемещение ( </w:t>
      </w:r>
      <w:r w:rsidRPr="004E47EC">
        <w:rPr>
          <w:rFonts w:ascii="Times New Roman" w:eastAsia="Times New Roman" w:hAnsi="Times New Roman" w:cs="Times New Roman"/>
          <w:noProof/>
          <w:color w:val="424242"/>
          <w:sz w:val="24"/>
          <w:szCs w:val="24"/>
        </w:rPr>
        <w:drawing>
          <wp:inline distT="0" distB="0" distL="0" distR="0">
            <wp:extent cx="190500" cy="219075"/>
            <wp:effectExtent l="0" t="0" r="0" b="0"/>
            <wp:docPr id="38" name="Рисунок 38" descr="https://helpiks.org/helpiksorg/baza3/85973050022.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helpiks.org/helpiksorg/baza3/85973050022.files/image123.gif"/>
                    <pic:cNvPicPr>
                      <a:picLocks noChangeAspect="1" noChangeArrowheads="1"/>
                    </pic:cNvPicPr>
                  </pic:nvPicPr>
                  <pic:blipFill>
                    <a:blip r:embed="rId29"/>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Последнее заставляет зубчатый сектор ( </w:t>
      </w:r>
      <w:r w:rsidRPr="004E47EC">
        <w:rPr>
          <w:rFonts w:ascii="Times New Roman" w:eastAsia="Times New Roman" w:hAnsi="Times New Roman" w:cs="Times New Roman"/>
          <w:noProof/>
          <w:color w:val="424242"/>
          <w:sz w:val="24"/>
          <w:szCs w:val="24"/>
        </w:rPr>
        <w:drawing>
          <wp:inline distT="0" distB="0" distL="0" distR="0">
            <wp:extent cx="219075" cy="228600"/>
            <wp:effectExtent l="19050" t="0" r="9525" b="0"/>
            <wp:docPr id="39" name="Рисунок 39" descr="https://helpiks.org/helpiksorg/baza3/85973050022.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elpiks.org/helpiksorg/baza3/85973050022.files/image125.gif"/>
                    <pic:cNvPicPr>
                      <a:picLocks noChangeAspect="1" noChangeArrowheads="1"/>
                    </pic:cNvPicPr>
                  </pic:nvPicPr>
                  <pic:blipFill>
                    <a:blip r:embed="rId3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повернуться на некоторый угол ( </w:t>
      </w:r>
      <w:r w:rsidRPr="004E47EC">
        <w:rPr>
          <w:rFonts w:ascii="Times New Roman" w:eastAsia="Times New Roman" w:hAnsi="Times New Roman" w:cs="Times New Roman"/>
          <w:noProof/>
          <w:color w:val="424242"/>
          <w:sz w:val="24"/>
          <w:szCs w:val="24"/>
        </w:rPr>
        <w:drawing>
          <wp:inline distT="0" distB="0" distL="0" distR="0">
            <wp:extent cx="190500" cy="228600"/>
            <wp:effectExtent l="0" t="0" r="0" b="0"/>
            <wp:docPr id="40" name="Рисунок 40" descr="https://helpiks.org/helpiksorg/baza3/85973050022.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helpiks.org/helpiksorg/baza3/85973050022.files/image127.gif"/>
                    <pic:cNvPicPr>
                      <a:picLocks noChangeAspect="1" noChangeArrowheads="1"/>
                    </pic:cNvPicPr>
                  </pic:nvPicPr>
                  <pic:blipFill>
                    <a:blip r:embed="rId31"/>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а этот поворот преобразуется шестерней с выполненной заодно с ней стрелкой ( </w:t>
      </w:r>
      <w:r w:rsidRPr="004E47EC">
        <w:rPr>
          <w:rFonts w:ascii="Times New Roman" w:eastAsia="Times New Roman" w:hAnsi="Times New Roman" w:cs="Times New Roman"/>
          <w:noProof/>
          <w:color w:val="424242"/>
          <w:sz w:val="24"/>
          <w:szCs w:val="24"/>
        </w:rPr>
        <w:drawing>
          <wp:inline distT="0" distB="0" distL="0" distR="0">
            <wp:extent cx="228600" cy="219075"/>
            <wp:effectExtent l="19050" t="0" r="0" b="0"/>
            <wp:docPr id="41" name="Рисунок 41" descr="https://helpiks.org/helpiksorg/baza3/85973050022.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helpiks.org/helpiksorg/baza3/85973050022.files/image138.gif"/>
                    <pic:cNvPicPr>
                      <a:picLocks noChangeAspect="1" noChangeArrowheads="1"/>
                    </pic:cNvPicPr>
                  </pic:nvPicPr>
                  <pic:blipFill>
                    <a:blip r:embed="rId35"/>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в перемещение стрелки по шкале ( </w:t>
      </w:r>
      <w:r w:rsidRPr="004E47EC">
        <w:rPr>
          <w:rFonts w:ascii="Times New Roman" w:eastAsia="Times New Roman" w:hAnsi="Times New Roman" w:cs="Times New Roman"/>
          <w:noProof/>
          <w:color w:val="424242"/>
          <w:sz w:val="24"/>
          <w:szCs w:val="24"/>
        </w:rPr>
        <w:drawing>
          <wp:inline distT="0" distB="0" distL="0" distR="0">
            <wp:extent cx="190500" cy="219075"/>
            <wp:effectExtent l="0" t="0" r="0" b="0"/>
            <wp:docPr id="42" name="Рисунок 42" descr="https://helpiks.org/helpiksorg/baza3/85973050022.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helpiks.org/helpiksorg/baza3/85973050022.files/image140.gif"/>
                    <pic:cNvPicPr>
                      <a:picLocks noChangeAspect="1" noChangeArrowheads="1"/>
                    </pic:cNvPicPr>
                  </pic:nvPicPr>
                  <pic:blipFill>
                    <a:blip r:embed="rId36"/>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 Каналом передачи информации от чувствительного элемента к указателю служат преобразователи </w:t>
      </w:r>
      <w:r w:rsidRPr="004E47EC">
        <w:rPr>
          <w:rFonts w:ascii="Times New Roman" w:eastAsia="Times New Roman" w:hAnsi="Times New Roman" w:cs="Times New Roman"/>
          <w:noProof/>
          <w:color w:val="424242"/>
          <w:sz w:val="24"/>
          <w:szCs w:val="24"/>
        </w:rPr>
        <w:drawing>
          <wp:inline distT="0" distB="0" distL="0" distR="0">
            <wp:extent cx="228600" cy="219075"/>
            <wp:effectExtent l="19050" t="0" r="0" b="0"/>
            <wp:docPr id="43" name="Рисунок 43" descr="https://helpiks.org/helpiksorg/baza3/85973050022.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helpiks.org/helpiksorg/baza3/85973050022.files/image121.gif"/>
                    <pic:cNvPicPr>
                      <a:picLocks noChangeAspect="1" noChangeArrowheads="1"/>
                    </pic:cNvPicPr>
                  </pic:nvPicPr>
                  <pic:blipFill>
                    <a:blip r:embed="rId2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 xml:space="preserve">и </w:t>
      </w:r>
      <w:r w:rsidRPr="004E47EC">
        <w:rPr>
          <w:rFonts w:ascii="Times New Roman" w:eastAsia="Times New Roman" w:hAnsi="Times New Roman" w:cs="Times New Roman"/>
          <w:noProof/>
          <w:color w:val="424242"/>
          <w:sz w:val="24"/>
          <w:szCs w:val="24"/>
        </w:rPr>
        <w:drawing>
          <wp:inline distT="0" distB="0" distL="0" distR="0">
            <wp:extent cx="219075" cy="228600"/>
            <wp:effectExtent l="19050" t="0" r="9525" b="0"/>
            <wp:docPr id="44" name="Рисунок 44" descr="https://helpiks.org/helpiksorg/baza3/85973050022.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helpiks.org/helpiksorg/baza3/85973050022.files/image125.gif"/>
                    <pic:cNvPicPr>
                      <a:picLocks noChangeAspect="1" noChangeArrowheads="1"/>
                    </pic:cNvPicPr>
                  </pic:nvPicPr>
                  <pic:blipFill>
                    <a:blip r:embed="rId3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4E47EC">
        <w:rPr>
          <w:rFonts w:ascii="Times New Roman" w:eastAsia="Times New Roman" w:hAnsi="Times New Roman" w:cs="Times New Roman"/>
          <w:color w:val="424242"/>
          <w:sz w:val="24"/>
          <w:szCs w:val="24"/>
        </w:rPr>
        <w:t>(тяга и зубчатый сектор – чисто механические элементы.</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Электрические приборы</w:t>
      </w:r>
      <w:r w:rsidRPr="004E47EC">
        <w:rPr>
          <w:rFonts w:ascii="Times New Roman" w:eastAsia="Times New Roman" w:hAnsi="Times New Roman" w:cs="Times New Roman"/>
          <w:color w:val="424242"/>
          <w:sz w:val="24"/>
          <w:szCs w:val="24"/>
        </w:rPr>
        <w:t xml:space="preserve"> – это те, у которых канал передачи информации выполнен в виде последовательности проводящих элементов: проводов, резисторов, катушек и т. п. Чувствительный элемент преобразует измеряемую величину в электрическое напряжение, которое после преобразований (увеличение, уменьшение, переход от напряжения переменного тока в напряжение постоянного тока или наоборот) подается на измеритель напряжения (чаще всего высокоточный гальванометр).</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Механические приборы перед электрическими обычно имеют преимущество в простоте устройства, компактности и низкой стоимости. Главное преимущество электрических приборов – это возможность передавать измерительную информацию по проводам на значительные расстояния.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 xml:space="preserve">При этом у электрических приборов появляется отсутствующий у приборов механических структурный элемент – датчик. </w:t>
      </w:r>
      <w:r w:rsidRPr="004E47EC">
        <w:rPr>
          <w:rFonts w:ascii="Times New Roman" w:eastAsia="Times New Roman" w:hAnsi="Times New Roman" w:cs="Times New Roman"/>
          <w:b/>
          <w:bCs/>
          <w:color w:val="424242"/>
          <w:sz w:val="24"/>
          <w:szCs w:val="24"/>
        </w:rPr>
        <w:t>Датчиком</w:t>
      </w:r>
      <w:r w:rsidRPr="004E47EC">
        <w:rPr>
          <w:rFonts w:ascii="Times New Roman" w:eastAsia="Times New Roman" w:hAnsi="Times New Roman" w:cs="Times New Roman"/>
          <w:color w:val="424242"/>
          <w:sz w:val="24"/>
          <w:szCs w:val="24"/>
        </w:rPr>
        <w:t xml:space="preserve"> называется чувствительный элемент, который вместе с рядом сопутствующих преобразователей (трансформаторов, выпрямителей и.т. п.) размещается в отдельном корпусе и устанавливается в месте, наиболее удобном для восприятия измеряемой величины. Проводами датчик связывается с гальванометром, который вместе с сопутствующими элементами (источниками питания, переключателями, предохранителями) помещается в специальном корпусе, называемом </w:t>
      </w:r>
      <w:r w:rsidRPr="004E47EC">
        <w:rPr>
          <w:rFonts w:ascii="Times New Roman" w:eastAsia="Times New Roman" w:hAnsi="Times New Roman" w:cs="Times New Roman"/>
          <w:b/>
          <w:bCs/>
          <w:color w:val="424242"/>
          <w:sz w:val="24"/>
          <w:szCs w:val="24"/>
        </w:rPr>
        <w:t>пультом</w:t>
      </w:r>
      <w:r w:rsidRPr="004E47EC">
        <w:rPr>
          <w:rFonts w:ascii="Times New Roman" w:eastAsia="Times New Roman" w:hAnsi="Times New Roman" w:cs="Times New Roman"/>
          <w:color w:val="424242"/>
          <w:sz w:val="24"/>
          <w:szCs w:val="24"/>
        </w:rPr>
        <w:t>. Пульт располагают в месте, удобном для наблюдения. Длина кабеля или проводов, соединяющих датчик с пультом, может быть от нескольких метров до многих километров.</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Другими преимуществами электрических приборов являются: а) удобство их использования в устройствах записи измеряемого параметра; б) обеспечение сигнализации опасных значений, в) легкость вхождения в системы автоматического регулирования</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Гидравлические приборы</w:t>
      </w:r>
      <w:r w:rsidRPr="004E47EC">
        <w:rPr>
          <w:rFonts w:ascii="Times New Roman" w:eastAsia="Times New Roman" w:hAnsi="Times New Roman" w:cs="Times New Roman"/>
          <w:color w:val="424242"/>
          <w:sz w:val="24"/>
          <w:szCs w:val="24"/>
        </w:rPr>
        <w:t xml:space="preserve"> – это те, в которых каналом передачи информации являются трубопроводы, а входная физическая величина преобразуется чувствительным элементом в давление жидкости. В качестве отсчетного устройства </w:t>
      </w:r>
      <w:r w:rsidRPr="004E47EC">
        <w:rPr>
          <w:rFonts w:ascii="Times New Roman" w:eastAsia="Times New Roman" w:hAnsi="Times New Roman" w:cs="Times New Roman"/>
          <w:color w:val="424242"/>
          <w:sz w:val="24"/>
          <w:szCs w:val="24"/>
        </w:rPr>
        <w:lastRenderedPageBreak/>
        <w:t>используется манометр. Гидравлические приборы также способны передавать измерительную информацию на расстояние, но это расстояние (ограниченное длиной трубопровода), как правило, много меньше, чем у электрических приборов.</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b/>
          <w:bCs/>
          <w:color w:val="424242"/>
          <w:sz w:val="24"/>
          <w:szCs w:val="24"/>
        </w:rPr>
        <w:t>Пневматические</w:t>
      </w:r>
      <w:r w:rsidRPr="004E47EC">
        <w:rPr>
          <w:rFonts w:ascii="Times New Roman" w:eastAsia="Times New Roman" w:hAnsi="Times New Roman" w:cs="Times New Roman"/>
          <w:color w:val="424242"/>
          <w:sz w:val="24"/>
          <w:szCs w:val="24"/>
        </w:rPr>
        <w:t>приборы отличаются, по сути дела, от гидравлических только рабочим телом: здесь трубопроводы заполнены не жидкостью, а газом.</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Рекомендуемая литература: 1. с. 54 – 61.</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Контрольные вопросы</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1. На какие три вида подразделяются измерительные средства?</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2. Какие бывают виды отсчетных устройств?</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3. Как устроен и работает самописец?</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4. Какие существуют виды измерительных приборов?</w:t>
      </w:r>
    </w:p>
    <w:p w:rsidR="004E47EC" w:rsidRPr="004E47EC" w:rsidRDefault="004E47EC" w:rsidP="004E47EC">
      <w:pPr>
        <w:spacing w:before="150" w:after="150" w:line="240" w:lineRule="auto"/>
        <w:ind w:left="150" w:right="150"/>
        <w:rPr>
          <w:rFonts w:ascii="Times New Roman" w:eastAsia="Times New Roman" w:hAnsi="Times New Roman" w:cs="Times New Roman"/>
          <w:color w:val="424242"/>
          <w:sz w:val="24"/>
          <w:szCs w:val="24"/>
        </w:rPr>
      </w:pPr>
      <w:r w:rsidRPr="004E47EC">
        <w:rPr>
          <w:rFonts w:ascii="Times New Roman" w:eastAsia="Times New Roman" w:hAnsi="Times New Roman" w:cs="Times New Roman"/>
          <w:color w:val="424242"/>
          <w:sz w:val="24"/>
          <w:szCs w:val="24"/>
        </w:rPr>
        <w:t>5. Что такое структурная схема измерительного прибора и что она включает?</w:t>
      </w:r>
    </w:p>
    <w:p w:rsidR="00CC7D9C" w:rsidRDefault="00CC7D9C">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F743FD" w:rsidRDefault="00F743FD">
      <w:pPr>
        <w:rPr>
          <w:rFonts w:ascii="Times New Roman" w:hAnsi="Times New Roman" w:cs="Times New Roman"/>
          <w:b/>
          <w:sz w:val="28"/>
          <w:szCs w:val="28"/>
        </w:rPr>
      </w:pPr>
    </w:p>
    <w:p w:rsidR="00CC7D9C" w:rsidRPr="00243249" w:rsidRDefault="00CC7D9C" w:rsidP="00CC7D9C">
      <w:pPr>
        <w:jc w:val="center"/>
        <w:rPr>
          <w:rFonts w:ascii="Times New Roman" w:hAnsi="Times New Roman" w:cs="Times New Roman"/>
          <w:b/>
          <w:sz w:val="28"/>
          <w:szCs w:val="28"/>
        </w:rPr>
      </w:pPr>
      <w:r w:rsidRPr="00243249">
        <w:rPr>
          <w:rFonts w:ascii="Times New Roman" w:hAnsi="Times New Roman" w:cs="Times New Roman"/>
          <w:b/>
          <w:sz w:val="28"/>
          <w:szCs w:val="28"/>
        </w:rPr>
        <w:lastRenderedPageBreak/>
        <w:t>МДК 01.01 Основы</w:t>
      </w:r>
      <w:r>
        <w:rPr>
          <w:rFonts w:ascii="Times New Roman" w:hAnsi="Times New Roman" w:cs="Times New Roman"/>
          <w:b/>
          <w:sz w:val="28"/>
          <w:szCs w:val="28"/>
        </w:rPr>
        <w:t xml:space="preserve"> </w:t>
      </w:r>
      <w:r w:rsidRPr="00243249">
        <w:rPr>
          <w:rFonts w:ascii="Times New Roman" w:hAnsi="Times New Roman" w:cs="Times New Roman"/>
          <w:b/>
          <w:sz w:val="28"/>
          <w:szCs w:val="28"/>
        </w:rPr>
        <w:t>технологии сварки и сварочное оборудование ГР11СВ</w:t>
      </w:r>
    </w:p>
    <w:p w:rsidR="00CC7D9C" w:rsidRPr="00243249" w:rsidRDefault="004E47EC" w:rsidP="00CC7D9C">
      <w:pPr>
        <w:jc w:val="center"/>
        <w:rPr>
          <w:rFonts w:ascii="Times New Roman" w:hAnsi="Times New Roman" w:cs="Times New Roman"/>
          <w:b/>
          <w:sz w:val="28"/>
          <w:szCs w:val="28"/>
        </w:rPr>
      </w:pPr>
      <w:r>
        <w:rPr>
          <w:rFonts w:ascii="Times New Roman" w:hAnsi="Times New Roman" w:cs="Times New Roman"/>
          <w:b/>
          <w:sz w:val="28"/>
          <w:szCs w:val="28"/>
        </w:rPr>
        <w:t>22</w:t>
      </w:r>
      <w:r w:rsidR="00CC7D9C" w:rsidRPr="00243249">
        <w:rPr>
          <w:rFonts w:ascii="Times New Roman" w:hAnsi="Times New Roman" w:cs="Times New Roman"/>
          <w:b/>
          <w:sz w:val="28"/>
          <w:szCs w:val="28"/>
        </w:rPr>
        <w:t>.04.2020г. Дата проставляется согласно расписания</w:t>
      </w:r>
    </w:p>
    <w:p w:rsidR="00CC7D9C" w:rsidRPr="00243249" w:rsidRDefault="00CC7D9C" w:rsidP="00CC7D9C">
      <w:pPr>
        <w:jc w:val="center"/>
        <w:rPr>
          <w:rFonts w:ascii="Times New Roman" w:hAnsi="Times New Roman" w:cs="Times New Roman"/>
          <w:b/>
          <w:sz w:val="28"/>
          <w:szCs w:val="28"/>
        </w:rPr>
      </w:pPr>
      <w:r w:rsidRPr="00243249">
        <w:rPr>
          <w:rFonts w:ascii="Times New Roman" w:hAnsi="Times New Roman" w:cs="Times New Roman"/>
          <w:b/>
          <w:sz w:val="28"/>
          <w:szCs w:val="28"/>
        </w:rPr>
        <w:t>Подготовить конспект и выполнить задание.</w:t>
      </w:r>
    </w:p>
    <w:p w:rsidR="00CC7D9C" w:rsidRPr="00243249" w:rsidRDefault="00CC7D9C" w:rsidP="00CC7D9C">
      <w:pPr>
        <w:jc w:val="center"/>
        <w:rPr>
          <w:rFonts w:ascii="Times New Roman" w:hAnsi="Times New Roman" w:cs="Times New Roman"/>
          <w:b/>
          <w:sz w:val="28"/>
          <w:szCs w:val="28"/>
        </w:rPr>
      </w:pPr>
      <w:r w:rsidRPr="00243249">
        <w:rPr>
          <w:rFonts w:ascii="Times New Roman" w:hAnsi="Times New Roman" w:cs="Times New Roman"/>
          <w:sz w:val="28"/>
          <w:szCs w:val="28"/>
        </w:rPr>
        <w:t xml:space="preserve"> </w:t>
      </w:r>
      <w:r w:rsidRPr="00243249">
        <w:rPr>
          <w:rFonts w:ascii="Times New Roman" w:hAnsi="Times New Roman" w:cs="Times New Roman"/>
          <w:b/>
          <w:sz w:val="28"/>
          <w:szCs w:val="28"/>
        </w:rPr>
        <w:t>ТЕМА: Источники питания сварочной дуги.</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В основе работы трансформатора лежит явление электромагнитной индукции, заключающееся в том, что при изменении магнитного потока внутри контура, охваченного проводником, в этом проводнике возника</w:t>
      </w:r>
      <w:r w:rsidRPr="00CC7D9C">
        <w:rPr>
          <w:rFonts w:ascii="Times New Roman" w:eastAsia="Times New Roman" w:hAnsi="Times New Roman" w:cs="Times New Roman"/>
          <w:sz w:val="24"/>
          <w:szCs w:val="24"/>
        </w:rPr>
        <w:softHyphen/>
        <w:t>ет электродвижущая сила (ЭДС), а при замыкании проводника — в нем появляется ток.</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Сварочный трансформатор с нормальным рассеянием (рисунок. 2.1) обычно имеет стержневой магнитопровод 3,цилиндрические первичную 1 и вторичную 2обмотки, каждая из которых состоит из двух катушек. Электрическая энергия сети подается на первичную обмотку и преобразуется в ней в энергию магнитного потока, которая по магнитопроводу передается вторичной обмотке, где снова преобразуется в электрическую и подается дальше на сварочную дугу. Число витков вторичной обмотки меньше, чем у первичной, т.е. трансформатор понижает сетевое напряжение до необходимого при сварке. Вторичные катушки концентрично надеты на первичные, поэтому почти весь поток, создаваемый первичной обмоткой, сцепляется и со вторичной. Поток рассеяния, создаваемый одной обмоткой, но не сцепляющийся с другой, очень мал. Поэтому такая конструкция и называется трансформатором с нормальным рассеянием. Его индуктивное сопротивление невелико, поэтому внешняя характеристика — почти жесткая. Следовательно, один трансформатор для ручной дуговой сварки использоваться не может, его дополняют индуктивной катушкой — дросселем.</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24200" cy="1476375"/>
            <wp:effectExtent l="19050" t="0" r="0" b="0"/>
            <wp:docPr id="1" name="Рисунок 1" descr="https://www.ok-t.ru/studopediaru/baza14/1007756388087.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4/1007756388087.files/image048.jpg"/>
                    <pic:cNvPicPr>
                      <a:picLocks noChangeAspect="1" noChangeArrowheads="1"/>
                    </pic:cNvPicPr>
                  </pic:nvPicPr>
                  <pic:blipFill>
                    <a:blip r:embed="rId37"/>
                    <a:srcRect/>
                    <a:stretch>
                      <a:fillRect/>
                    </a:stretch>
                  </pic:blipFill>
                  <pic:spPr bwMode="auto">
                    <a:xfrm>
                      <a:off x="0" y="0"/>
                      <a:ext cx="3124200" cy="1476375"/>
                    </a:xfrm>
                    <a:prstGeom prst="rect">
                      <a:avLst/>
                    </a:prstGeom>
                    <a:noFill/>
                    <a:ln w="9525">
                      <a:noFill/>
                      <a:miter lim="800000"/>
                      <a:headEnd/>
                      <a:tailEnd/>
                    </a:ln>
                  </pic:spPr>
                </pic:pic>
              </a:graphicData>
            </a:graphic>
          </wp:inline>
        </w:drawing>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b/>
          <w:bCs/>
          <w:sz w:val="24"/>
          <w:szCs w:val="24"/>
        </w:rPr>
        <w:t>Рисунок. 2.1 – Конструктивная схема трансформатора</w:t>
      </w: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2250"/>
        <w:gridCol w:w="2250"/>
      </w:tblGrid>
      <w:tr w:rsidR="00CC7D9C" w:rsidRPr="00CC7D9C">
        <w:trPr>
          <w:tblCellSpacing w:w="75" w:type="dxa"/>
        </w:trPr>
        <w:tc>
          <w:tcPr>
            <w:tcW w:w="0" w:type="auto"/>
            <w:vAlign w:val="center"/>
            <w:hideMark/>
          </w:tcPr>
          <w:p w:rsidR="00CC7D9C" w:rsidRPr="00CC7D9C" w:rsidRDefault="00CC7D9C" w:rsidP="00CC7D9C">
            <w:pPr>
              <w:spacing w:after="0" w:line="240" w:lineRule="auto"/>
              <w:rPr>
                <w:rFonts w:ascii="Times New Roman" w:eastAsia="Times New Roman" w:hAnsi="Times New Roman" w:cs="Times New Roman"/>
                <w:sz w:val="24"/>
                <w:szCs w:val="24"/>
              </w:rPr>
            </w:pPr>
          </w:p>
        </w:tc>
        <w:tc>
          <w:tcPr>
            <w:tcW w:w="0" w:type="auto"/>
            <w:hideMark/>
          </w:tcPr>
          <w:p w:rsidR="00CC7D9C" w:rsidRPr="00CC7D9C" w:rsidRDefault="00CC7D9C" w:rsidP="00CC7D9C">
            <w:pPr>
              <w:spacing w:after="0" w:line="240" w:lineRule="auto"/>
              <w:rPr>
                <w:rFonts w:ascii="Times New Roman" w:eastAsia="Times New Roman" w:hAnsi="Times New Roman" w:cs="Times New Roman"/>
                <w:sz w:val="24"/>
                <w:szCs w:val="24"/>
              </w:rPr>
            </w:pPr>
          </w:p>
        </w:tc>
      </w:tr>
    </w:tbl>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38350" cy="257175"/>
            <wp:effectExtent l="19050" t="0" r="0" b="0"/>
            <wp:docPr id="2" name="Рисунок 5" descr="https://www.ok-t.ru/studopediaru/baza14/1007756388087.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14/1007756388087.files/image050.jpg"/>
                    <pic:cNvPicPr>
                      <a:picLocks noChangeAspect="1" noChangeArrowheads="1"/>
                    </pic:cNvPicPr>
                  </pic:nvPicPr>
                  <pic:blipFill>
                    <a:blip r:embed="rId38"/>
                    <a:srcRect/>
                    <a:stretch>
                      <a:fillRect/>
                    </a:stretch>
                  </pic:blipFill>
                  <pic:spPr bwMode="auto">
                    <a:xfrm>
                      <a:off x="0" y="0"/>
                      <a:ext cx="2038350" cy="257175"/>
                    </a:xfrm>
                    <a:prstGeom prst="rect">
                      <a:avLst/>
                    </a:prstGeom>
                    <a:noFill/>
                    <a:ln w="9525">
                      <a:noFill/>
                      <a:miter lim="800000"/>
                      <a:headEnd/>
                      <a:tailEnd/>
                    </a:ln>
                  </pic:spPr>
                </pic:pic>
              </a:graphicData>
            </a:graphic>
          </wp:inline>
        </w:drawing>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Приведенная выше зависимость фактически является выражением закона сохранения энергии, поскольку увеличение потребления энергии нагрузкой от вторичной обмотки вызывает и рост ее потребления из сети первичной обмоткой.</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 xml:space="preserve">При переходе от холостого хода к нагрузке магнитный поток трансформатора с нормальным рассеянием почти не меняется, поэтому и вторичное напряжение трансформатора остается постоянным при изменении тока во вторичной обмотке, т.е. внешняя характеристика трансформатора с нормальным рассеянием получается </w:t>
      </w:r>
      <w:r w:rsidRPr="00CC7D9C">
        <w:rPr>
          <w:rFonts w:ascii="Times New Roman" w:eastAsia="Times New Roman" w:hAnsi="Times New Roman" w:cs="Times New Roman"/>
          <w:i/>
          <w:iCs/>
          <w:sz w:val="24"/>
          <w:szCs w:val="24"/>
        </w:rPr>
        <w:t>жесткой</w:t>
      </w:r>
      <w:r w:rsidRPr="00CC7D9C">
        <w:rPr>
          <w:rFonts w:ascii="Times New Roman" w:eastAsia="Times New Roman" w:hAnsi="Times New Roman" w:cs="Times New Roman"/>
          <w:sz w:val="24"/>
          <w:szCs w:val="24"/>
        </w:rPr>
        <w:t>.</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b/>
          <w:bCs/>
          <w:sz w:val="24"/>
          <w:szCs w:val="24"/>
        </w:rPr>
        <w:lastRenderedPageBreak/>
        <w:t>В</w:t>
      </w:r>
      <w:r w:rsidRPr="00CC7D9C">
        <w:rPr>
          <w:rFonts w:ascii="Times New Roman" w:eastAsia="Times New Roman" w:hAnsi="Times New Roman" w:cs="Times New Roman"/>
          <w:sz w:val="24"/>
          <w:szCs w:val="24"/>
        </w:rPr>
        <w:t>отличие от силовых трансформаторов несварочного назначения, у которых потери магнитных потоков стремятся уменьшить, большая часть сварочных трансформаторов специально разработана с увеличенным магнитным рассеянием. Это достигается размещением первичной и вторичной обмотки на значительном расстоянии друг от друга. Проще всего пояснить принцип увеличения магнитного рассеяния на примере трансформатора, у которого первичная и вторичная обмотки разнесены на разные стержни (рисунокунок 2.2). Обычно такой трансформатор имеет цилиндрические (реже дисковые) первичную 1 и вторичную 2 обмотки и стержневой магнитопровод 3.При такой конструкции кроме основного потока трансформатора Ф</w:t>
      </w:r>
      <w:r w:rsidRPr="00CC7D9C">
        <w:rPr>
          <w:rFonts w:ascii="Times New Roman" w:eastAsia="Times New Roman" w:hAnsi="Times New Roman" w:cs="Times New Roman"/>
          <w:sz w:val="24"/>
          <w:szCs w:val="24"/>
          <w:vertAlign w:val="subscript"/>
        </w:rPr>
        <w:t>т</w:t>
      </w:r>
      <w:r w:rsidRPr="00CC7D9C">
        <w:rPr>
          <w:rFonts w:ascii="Times New Roman" w:eastAsia="Times New Roman" w:hAnsi="Times New Roman" w:cs="Times New Roman"/>
          <w:sz w:val="24"/>
          <w:szCs w:val="24"/>
        </w:rPr>
        <w:t>, замыкающегося по магнитопроводу, следует учитывать еще и потоки рассеяния, сцепляющиеся только с одной обмоткой. Силовые линии этих потоков замыкаются внутри окна Ф</w:t>
      </w:r>
      <w:r w:rsidRPr="00CC7D9C">
        <w:rPr>
          <w:rFonts w:ascii="Times New Roman" w:eastAsia="Times New Roman" w:hAnsi="Times New Roman" w:cs="Times New Roman"/>
          <w:sz w:val="24"/>
          <w:szCs w:val="24"/>
          <w:vertAlign w:val="subscript"/>
        </w:rPr>
        <w:t>1ок</w:t>
      </w:r>
      <w:r w:rsidRPr="00CC7D9C">
        <w:rPr>
          <w:rFonts w:ascii="Times New Roman" w:eastAsia="Times New Roman" w:hAnsi="Times New Roman" w:cs="Times New Roman"/>
          <w:sz w:val="24"/>
          <w:szCs w:val="24"/>
        </w:rPr>
        <w:t>, Ф</w:t>
      </w:r>
      <w:r w:rsidRPr="00CC7D9C">
        <w:rPr>
          <w:rFonts w:ascii="Times New Roman" w:eastAsia="Times New Roman" w:hAnsi="Times New Roman" w:cs="Times New Roman"/>
          <w:sz w:val="24"/>
          <w:szCs w:val="24"/>
          <w:vertAlign w:val="subscript"/>
        </w:rPr>
        <w:t>2ок</w:t>
      </w:r>
      <w:r w:rsidRPr="00CC7D9C">
        <w:rPr>
          <w:rFonts w:ascii="Times New Roman" w:eastAsia="Times New Roman" w:hAnsi="Times New Roman" w:cs="Times New Roman"/>
          <w:sz w:val="24"/>
          <w:szCs w:val="24"/>
        </w:rPr>
        <w:t>, через ярмо Ф</w:t>
      </w:r>
      <w:r w:rsidRPr="00CC7D9C">
        <w:rPr>
          <w:rFonts w:ascii="Times New Roman" w:eastAsia="Times New Roman" w:hAnsi="Times New Roman" w:cs="Times New Roman"/>
          <w:sz w:val="24"/>
          <w:szCs w:val="24"/>
          <w:vertAlign w:val="subscript"/>
        </w:rPr>
        <w:t>1яр</w:t>
      </w:r>
      <w:r w:rsidRPr="00CC7D9C">
        <w:rPr>
          <w:rFonts w:ascii="Times New Roman" w:eastAsia="Times New Roman" w:hAnsi="Times New Roman" w:cs="Times New Roman"/>
          <w:sz w:val="24"/>
          <w:szCs w:val="24"/>
        </w:rPr>
        <w:t>, Ф</w:t>
      </w:r>
      <w:r w:rsidRPr="00CC7D9C">
        <w:rPr>
          <w:rFonts w:ascii="Times New Roman" w:eastAsia="Times New Roman" w:hAnsi="Times New Roman" w:cs="Times New Roman"/>
          <w:sz w:val="24"/>
          <w:szCs w:val="24"/>
          <w:vertAlign w:val="subscript"/>
        </w:rPr>
        <w:t>2яр</w:t>
      </w:r>
      <w:r w:rsidRPr="00CC7D9C">
        <w:rPr>
          <w:rFonts w:ascii="Times New Roman" w:eastAsia="Times New Roman" w:hAnsi="Times New Roman" w:cs="Times New Roman"/>
          <w:sz w:val="24"/>
          <w:szCs w:val="24"/>
        </w:rPr>
        <w:t xml:space="preserve"> и через лобовые (наружные) поверхности обмоток Ф</w:t>
      </w:r>
      <w:r w:rsidRPr="00CC7D9C">
        <w:rPr>
          <w:rFonts w:ascii="Times New Roman" w:eastAsia="Times New Roman" w:hAnsi="Times New Roman" w:cs="Times New Roman"/>
          <w:sz w:val="24"/>
          <w:szCs w:val="24"/>
          <w:vertAlign w:val="subscript"/>
        </w:rPr>
        <w:t>1лб,</w:t>
      </w:r>
      <w:r w:rsidRPr="00CC7D9C">
        <w:rPr>
          <w:rFonts w:ascii="Times New Roman" w:eastAsia="Times New Roman" w:hAnsi="Times New Roman" w:cs="Times New Roman"/>
          <w:sz w:val="24"/>
          <w:szCs w:val="24"/>
        </w:rPr>
        <w:t xml:space="preserve"> Ф</w:t>
      </w:r>
      <w:r w:rsidRPr="00CC7D9C">
        <w:rPr>
          <w:rFonts w:ascii="Times New Roman" w:eastAsia="Times New Roman" w:hAnsi="Times New Roman" w:cs="Times New Roman"/>
          <w:sz w:val="24"/>
          <w:szCs w:val="24"/>
          <w:vertAlign w:val="subscript"/>
        </w:rPr>
        <w:t>2лб</w:t>
      </w:r>
      <w:r w:rsidRPr="00CC7D9C">
        <w:rPr>
          <w:rFonts w:ascii="Times New Roman" w:eastAsia="Times New Roman" w:hAnsi="Times New Roman" w:cs="Times New Roman"/>
          <w:sz w:val="24"/>
          <w:szCs w:val="24"/>
        </w:rPr>
        <w:t xml:space="preserve"> и могут сцепляться только с частью витков обмоток.</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6975" cy="2057400"/>
            <wp:effectExtent l="19050" t="0" r="9525" b="0"/>
            <wp:docPr id="11" name="Рисунок 11" descr="https://www.ok-t.ru/studopediaru/baza14/1007756388087.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14/1007756388087.files/image052.jpg"/>
                    <pic:cNvPicPr>
                      <a:picLocks noChangeAspect="1" noChangeArrowheads="1"/>
                    </pic:cNvPicPr>
                  </pic:nvPicPr>
                  <pic:blipFill>
                    <a:blip r:embed="rId39"/>
                    <a:srcRect/>
                    <a:stretch>
                      <a:fillRect/>
                    </a:stretch>
                  </pic:blipFill>
                  <pic:spPr bwMode="auto">
                    <a:xfrm>
                      <a:off x="0" y="0"/>
                      <a:ext cx="2466975" cy="2057400"/>
                    </a:xfrm>
                    <a:prstGeom prst="rect">
                      <a:avLst/>
                    </a:prstGeom>
                    <a:noFill/>
                    <a:ln w="9525">
                      <a:noFill/>
                      <a:miter lim="800000"/>
                      <a:headEnd/>
                      <a:tailEnd/>
                    </a:ln>
                  </pic:spPr>
                </pic:pic>
              </a:graphicData>
            </a:graphic>
          </wp:inline>
        </w:drawing>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b/>
          <w:bCs/>
          <w:sz w:val="24"/>
          <w:szCs w:val="24"/>
        </w:rPr>
        <w:t>Рисунок 2.2 – Конструктивная схема и распределение магнитных потоков в трансформаторе с разнесенными обмотками</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Потоком рассеяния соответствующей обмотки будем называть такую часть полного потока, которая данной обмоткой создается, но с другой обмоткой не сцепляется. Поток рассеяния в собственной обмотке наводит ЭДС самоиндукции, а другой обмотке энергию не передает.</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При размещении первичной и вторичной обмоток на значительном расстоянии друг от друга в трансформаторе возникают большие потоки магнитного рассеяния, в результате чего с увеличением тока нагрузки снижаются поток, сцепляющийся со вторичной обмоткой, и вторичное напряжение, что и объясняет получение падающей внешней характеристики.</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 xml:space="preserve">Регулирование тока у трансформатора с подвижными обмотками осуществляется за счет изменения его индуктивного сопротивления: </w:t>
      </w:r>
      <w:r w:rsidRPr="00CC7D9C">
        <w:rPr>
          <w:rFonts w:ascii="Times New Roman" w:eastAsia="Times New Roman" w:hAnsi="Times New Roman" w:cs="Times New Roman"/>
          <w:i/>
          <w:iCs/>
          <w:sz w:val="24"/>
          <w:szCs w:val="24"/>
        </w:rPr>
        <w:t>плавно</w:t>
      </w:r>
      <w:r w:rsidRPr="00CC7D9C">
        <w:rPr>
          <w:rFonts w:ascii="Times New Roman" w:eastAsia="Times New Roman" w:hAnsi="Times New Roman" w:cs="Times New Roman"/>
          <w:sz w:val="24"/>
          <w:szCs w:val="24"/>
        </w:rPr>
        <w:t xml:space="preserve"> — перемещением обмоток, </w:t>
      </w:r>
      <w:r w:rsidRPr="00CC7D9C">
        <w:rPr>
          <w:rFonts w:ascii="Times New Roman" w:eastAsia="Times New Roman" w:hAnsi="Times New Roman" w:cs="Times New Roman"/>
          <w:i/>
          <w:iCs/>
          <w:sz w:val="24"/>
          <w:szCs w:val="24"/>
        </w:rPr>
        <w:t>ступенчато</w:t>
      </w:r>
      <w:r w:rsidRPr="00CC7D9C">
        <w:rPr>
          <w:rFonts w:ascii="Times New Roman" w:eastAsia="Times New Roman" w:hAnsi="Times New Roman" w:cs="Times New Roman"/>
          <w:sz w:val="24"/>
          <w:szCs w:val="24"/>
        </w:rPr>
        <w:t xml:space="preserve"> — переключением соединения катушек параллельно или последовательно.</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Регулирование режима в трансформаторе с подмагничиваемым шунтом выполняется: плавно — изменением тока в обмотке управления шунта, ступенчато — изменением соединения частей разнесенных обмоток и переключением на последовательное и параллельное соединение.</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lastRenderedPageBreak/>
        <w:t>Трансформатор с обмотками, размещенными на разных стержнях, имеет падающую внешнюю характеристику благодаря увеличенному магнитному рассеянию, как между стержнями, так и между ярмами магнитопровода.</w:t>
      </w:r>
    </w:p>
    <w:p w:rsidR="00CC7D9C" w:rsidRPr="00CC7D9C" w:rsidRDefault="00CC7D9C" w:rsidP="00CC7D9C">
      <w:pPr>
        <w:spacing w:before="100" w:beforeAutospacing="1" w:after="100" w:afterAutospacing="1" w:line="240" w:lineRule="auto"/>
        <w:rPr>
          <w:rFonts w:ascii="Times New Roman" w:eastAsia="Times New Roman" w:hAnsi="Times New Roman" w:cs="Times New Roman"/>
          <w:sz w:val="24"/>
          <w:szCs w:val="24"/>
        </w:rPr>
      </w:pPr>
      <w:r w:rsidRPr="00CC7D9C">
        <w:rPr>
          <w:rFonts w:ascii="Times New Roman" w:eastAsia="Times New Roman" w:hAnsi="Times New Roman" w:cs="Times New Roman"/>
          <w:sz w:val="24"/>
          <w:szCs w:val="24"/>
        </w:rPr>
        <w:t>Регулирование режима в трансформаторе с реактивной обмоткой выполняется ступенчато изменением ее соединения с первичной или вторичной обмоткой, а также за счет ее секционирования.</w:t>
      </w:r>
    </w:p>
    <w:p w:rsidR="00CC7D9C" w:rsidRDefault="00CC7D9C">
      <w:pPr>
        <w:rPr>
          <w:rFonts w:ascii="Times New Roman" w:hAnsi="Times New Roman" w:cs="Times New Roman"/>
          <w:sz w:val="24"/>
          <w:szCs w:val="24"/>
        </w:rPr>
      </w:pPr>
      <w:r>
        <w:rPr>
          <w:rFonts w:ascii="Times New Roman" w:hAnsi="Times New Roman" w:cs="Times New Roman"/>
          <w:sz w:val="24"/>
          <w:szCs w:val="24"/>
        </w:rPr>
        <w:t xml:space="preserve">В единую систему обозначения изделий электрической промышленности </w:t>
      </w:r>
      <w:r w:rsidR="002C7107">
        <w:rPr>
          <w:rFonts w:ascii="Times New Roman" w:hAnsi="Times New Roman" w:cs="Times New Roman"/>
          <w:sz w:val="24"/>
          <w:szCs w:val="24"/>
        </w:rPr>
        <w:t xml:space="preserve">в основу классификации источников питания сварочной дуги положены: </w:t>
      </w:r>
    </w:p>
    <w:p w:rsidR="002C7107" w:rsidRDefault="002C7107">
      <w:pPr>
        <w:rPr>
          <w:rFonts w:ascii="Times New Roman" w:hAnsi="Times New Roman" w:cs="Times New Roman"/>
          <w:sz w:val="24"/>
          <w:szCs w:val="24"/>
        </w:rPr>
      </w:pPr>
      <w:r>
        <w:rPr>
          <w:rFonts w:ascii="Times New Roman" w:hAnsi="Times New Roman" w:cs="Times New Roman"/>
          <w:sz w:val="24"/>
          <w:szCs w:val="24"/>
        </w:rPr>
        <w:t>-</w:t>
      </w:r>
      <w:r w:rsidRPr="002C7107">
        <w:rPr>
          <w:rFonts w:ascii="Times New Roman" w:hAnsi="Times New Roman" w:cs="Times New Roman"/>
          <w:b/>
          <w:sz w:val="24"/>
          <w:szCs w:val="24"/>
        </w:rPr>
        <w:t>тип</w:t>
      </w:r>
      <w:r>
        <w:rPr>
          <w:rFonts w:ascii="Times New Roman" w:hAnsi="Times New Roman" w:cs="Times New Roman"/>
          <w:sz w:val="24"/>
          <w:szCs w:val="24"/>
        </w:rPr>
        <w:t xml:space="preserve"> (первая буква в обозначении)-трансформатор </w:t>
      </w:r>
      <w:r w:rsidRPr="002C7107">
        <w:rPr>
          <w:rFonts w:ascii="Times New Roman" w:hAnsi="Times New Roman" w:cs="Times New Roman"/>
          <w:b/>
          <w:sz w:val="24"/>
          <w:szCs w:val="24"/>
        </w:rPr>
        <w:t>Т</w:t>
      </w:r>
      <w:r>
        <w:rPr>
          <w:rFonts w:ascii="Times New Roman" w:hAnsi="Times New Roman" w:cs="Times New Roman"/>
          <w:sz w:val="24"/>
          <w:szCs w:val="24"/>
        </w:rPr>
        <w:t>, генератор</w:t>
      </w:r>
      <w:r w:rsidRPr="002C7107">
        <w:rPr>
          <w:rFonts w:ascii="Times New Roman" w:hAnsi="Times New Roman" w:cs="Times New Roman"/>
          <w:b/>
          <w:sz w:val="24"/>
          <w:szCs w:val="24"/>
        </w:rPr>
        <w:t xml:space="preserve"> Г</w:t>
      </w:r>
      <w:r>
        <w:rPr>
          <w:rFonts w:ascii="Times New Roman" w:hAnsi="Times New Roman" w:cs="Times New Roman"/>
          <w:sz w:val="24"/>
          <w:szCs w:val="24"/>
        </w:rPr>
        <w:t xml:space="preserve">, преобразователь </w:t>
      </w:r>
      <w:r w:rsidRPr="002C7107">
        <w:rPr>
          <w:rFonts w:ascii="Times New Roman" w:hAnsi="Times New Roman" w:cs="Times New Roman"/>
          <w:b/>
          <w:sz w:val="24"/>
          <w:szCs w:val="24"/>
        </w:rPr>
        <w:t>П</w:t>
      </w:r>
      <w:r>
        <w:rPr>
          <w:rFonts w:ascii="Times New Roman" w:hAnsi="Times New Roman" w:cs="Times New Roman"/>
          <w:sz w:val="24"/>
          <w:szCs w:val="24"/>
        </w:rPr>
        <w:t xml:space="preserve">, агрегат </w:t>
      </w:r>
      <w:r w:rsidRPr="002C7107">
        <w:rPr>
          <w:rFonts w:ascii="Times New Roman" w:hAnsi="Times New Roman" w:cs="Times New Roman"/>
          <w:b/>
          <w:sz w:val="24"/>
          <w:szCs w:val="24"/>
        </w:rPr>
        <w:t xml:space="preserve"> А</w:t>
      </w:r>
      <w:r>
        <w:rPr>
          <w:rFonts w:ascii="Times New Roman" w:hAnsi="Times New Roman" w:cs="Times New Roman"/>
          <w:sz w:val="24"/>
          <w:szCs w:val="24"/>
        </w:rPr>
        <w:t xml:space="preserve">, выпрямитель </w:t>
      </w:r>
      <w:r w:rsidRPr="002C7107">
        <w:rPr>
          <w:rFonts w:ascii="Times New Roman" w:hAnsi="Times New Roman" w:cs="Times New Roman"/>
          <w:b/>
          <w:sz w:val="24"/>
          <w:szCs w:val="24"/>
        </w:rPr>
        <w:t>В</w:t>
      </w:r>
      <w:r>
        <w:rPr>
          <w:rFonts w:ascii="Times New Roman" w:hAnsi="Times New Roman" w:cs="Times New Roman"/>
          <w:sz w:val="24"/>
          <w:szCs w:val="24"/>
        </w:rPr>
        <w:t xml:space="preserve">, установка </w:t>
      </w:r>
      <w:r w:rsidRPr="002C7107">
        <w:rPr>
          <w:rFonts w:ascii="Times New Roman" w:hAnsi="Times New Roman" w:cs="Times New Roman"/>
          <w:b/>
          <w:sz w:val="24"/>
          <w:szCs w:val="24"/>
        </w:rPr>
        <w:t>У</w:t>
      </w:r>
      <w:r>
        <w:rPr>
          <w:rFonts w:ascii="Times New Roman" w:hAnsi="Times New Roman" w:cs="Times New Roman"/>
          <w:sz w:val="24"/>
          <w:szCs w:val="24"/>
        </w:rPr>
        <w:t>.</w:t>
      </w:r>
    </w:p>
    <w:p w:rsidR="002C7107" w:rsidRDefault="002C7107">
      <w:pPr>
        <w:rPr>
          <w:rFonts w:ascii="Times New Roman" w:hAnsi="Times New Roman" w:cs="Times New Roman"/>
          <w:b/>
          <w:sz w:val="24"/>
          <w:szCs w:val="24"/>
        </w:rPr>
      </w:pPr>
      <w:r>
        <w:rPr>
          <w:rFonts w:ascii="Times New Roman" w:hAnsi="Times New Roman" w:cs="Times New Roman"/>
          <w:sz w:val="24"/>
          <w:szCs w:val="24"/>
        </w:rPr>
        <w:t>-</w:t>
      </w:r>
      <w:r w:rsidRPr="002C7107">
        <w:rPr>
          <w:rFonts w:ascii="Times New Roman" w:hAnsi="Times New Roman" w:cs="Times New Roman"/>
          <w:b/>
          <w:sz w:val="24"/>
          <w:szCs w:val="24"/>
        </w:rPr>
        <w:t>вид сварки</w:t>
      </w:r>
      <w:r>
        <w:rPr>
          <w:rFonts w:ascii="Times New Roman" w:hAnsi="Times New Roman" w:cs="Times New Roman"/>
          <w:b/>
          <w:sz w:val="24"/>
          <w:szCs w:val="24"/>
        </w:rPr>
        <w:t xml:space="preserve"> </w:t>
      </w:r>
      <w:r>
        <w:rPr>
          <w:rFonts w:ascii="Times New Roman" w:hAnsi="Times New Roman" w:cs="Times New Roman"/>
          <w:sz w:val="24"/>
          <w:szCs w:val="24"/>
        </w:rPr>
        <w:t>(вторая буква) -</w:t>
      </w:r>
      <w:r>
        <w:rPr>
          <w:rFonts w:ascii="Times New Roman" w:hAnsi="Times New Roman" w:cs="Times New Roman"/>
          <w:b/>
          <w:sz w:val="24"/>
          <w:szCs w:val="24"/>
        </w:rPr>
        <w:t xml:space="preserve"> </w:t>
      </w:r>
      <w:r w:rsidRPr="002C7107">
        <w:rPr>
          <w:rFonts w:ascii="Times New Roman" w:hAnsi="Times New Roman" w:cs="Times New Roman"/>
          <w:sz w:val="24"/>
          <w:szCs w:val="24"/>
        </w:rPr>
        <w:t xml:space="preserve">дуговая </w:t>
      </w:r>
      <w:r w:rsidRPr="002C7107">
        <w:rPr>
          <w:rFonts w:ascii="Times New Roman" w:hAnsi="Times New Roman" w:cs="Times New Roman"/>
          <w:b/>
          <w:sz w:val="24"/>
          <w:szCs w:val="24"/>
        </w:rPr>
        <w:t>Д</w:t>
      </w:r>
      <w:r w:rsidRPr="002C7107">
        <w:rPr>
          <w:rFonts w:ascii="Times New Roman" w:hAnsi="Times New Roman" w:cs="Times New Roman"/>
          <w:sz w:val="24"/>
          <w:szCs w:val="24"/>
        </w:rPr>
        <w:t>, плазменная</w:t>
      </w:r>
      <w:r w:rsidRPr="002C7107">
        <w:rPr>
          <w:rFonts w:ascii="Times New Roman" w:hAnsi="Times New Roman" w:cs="Times New Roman"/>
          <w:b/>
          <w:sz w:val="24"/>
          <w:szCs w:val="24"/>
        </w:rPr>
        <w:t xml:space="preserve"> П</w:t>
      </w:r>
      <w:r>
        <w:rPr>
          <w:rFonts w:ascii="Times New Roman" w:hAnsi="Times New Roman" w:cs="Times New Roman"/>
          <w:b/>
          <w:sz w:val="24"/>
          <w:szCs w:val="24"/>
        </w:rPr>
        <w:t>.</w:t>
      </w:r>
    </w:p>
    <w:p w:rsidR="002C7107" w:rsidRDefault="002C7107">
      <w:pPr>
        <w:rPr>
          <w:rFonts w:ascii="Times New Roman" w:hAnsi="Times New Roman" w:cs="Times New Roman"/>
          <w:sz w:val="24"/>
          <w:szCs w:val="24"/>
        </w:rPr>
      </w:pPr>
      <w:r>
        <w:rPr>
          <w:rFonts w:ascii="Times New Roman" w:hAnsi="Times New Roman" w:cs="Times New Roman"/>
          <w:b/>
          <w:sz w:val="24"/>
          <w:szCs w:val="24"/>
        </w:rPr>
        <w:t xml:space="preserve">-способ сварки </w:t>
      </w:r>
      <w:r>
        <w:rPr>
          <w:rFonts w:ascii="Times New Roman" w:hAnsi="Times New Roman" w:cs="Times New Roman"/>
          <w:sz w:val="24"/>
          <w:szCs w:val="24"/>
        </w:rPr>
        <w:t xml:space="preserve">(третья буква) – в защитных газах </w:t>
      </w:r>
      <w:r>
        <w:rPr>
          <w:rFonts w:ascii="Times New Roman" w:hAnsi="Times New Roman" w:cs="Times New Roman"/>
          <w:b/>
          <w:sz w:val="24"/>
          <w:szCs w:val="24"/>
        </w:rPr>
        <w:t>Г</w:t>
      </w:r>
      <w:r>
        <w:rPr>
          <w:rFonts w:ascii="Times New Roman" w:hAnsi="Times New Roman" w:cs="Times New Roman"/>
          <w:sz w:val="24"/>
          <w:szCs w:val="24"/>
        </w:rPr>
        <w:t xml:space="preserve">, под флюсом </w:t>
      </w:r>
      <w:r>
        <w:rPr>
          <w:rFonts w:ascii="Times New Roman" w:hAnsi="Times New Roman" w:cs="Times New Roman"/>
          <w:b/>
          <w:sz w:val="24"/>
          <w:szCs w:val="24"/>
        </w:rPr>
        <w:t>Ф</w:t>
      </w:r>
      <w:r>
        <w:rPr>
          <w:rFonts w:ascii="Times New Roman" w:hAnsi="Times New Roman" w:cs="Times New Roman"/>
          <w:sz w:val="24"/>
          <w:szCs w:val="24"/>
        </w:rPr>
        <w:t xml:space="preserve">, универсальный </w:t>
      </w:r>
      <w:r>
        <w:rPr>
          <w:rFonts w:ascii="Times New Roman" w:hAnsi="Times New Roman" w:cs="Times New Roman"/>
          <w:b/>
          <w:sz w:val="24"/>
          <w:szCs w:val="24"/>
        </w:rPr>
        <w:t>У</w:t>
      </w:r>
      <w:r>
        <w:rPr>
          <w:rFonts w:ascii="Times New Roman" w:hAnsi="Times New Roman" w:cs="Times New Roman"/>
          <w:sz w:val="24"/>
          <w:szCs w:val="24"/>
        </w:rPr>
        <w:t xml:space="preserve">, и покрытыми электродами </w:t>
      </w:r>
      <w:r>
        <w:rPr>
          <w:rFonts w:ascii="Times New Roman" w:hAnsi="Times New Roman" w:cs="Times New Roman"/>
          <w:b/>
          <w:sz w:val="24"/>
          <w:szCs w:val="24"/>
        </w:rPr>
        <w:t>без обозначения</w:t>
      </w:r>
      <w:r>
        <w:rPr>
          <w:rFonts w:ascii="Times New Roman" w:hAnsi="Times New Roman" w:cs="Times New Roman"/>
          <w:sz w:val="24"/>
          <w:szCs w:val="24"/>
        </w:rPr>
        <w:t>.</w:t>
      </w:r>
    </w:p>
    <w:p w:rsidR="002C7107" w:rsidRDefault="002C7107">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вид внешней характеристики </w:t>
      </w:r>
      <w:r>
        <w:rPr>
          <w:rFonts w:ascii="Times New Roman" w:hAnsi="Times New Roman" w:cs="Times New Roman"/>
          <w:sz w:val="24"/>
          <w:szCs w:val="24"/>
        </w:rPr>
        <w:t xml:space="preserve">жесткая </w:t>
      </w:r>
      <w:r>
        <w:rPr>
          <w:rFonts w:ascii="Times New Roman" w:hAnsi="Times New Roman" w:cs="Times New Roman"/>
          <w:b/>
          <w:sz w:val="24"/>
          <w:szCs w:val="24"/>
        </w:rPr>
        <w:t>Ж</w:t>
      </w:r>
      <w:r>
        <w:rPr>
          <w:rFonts w:ascii="Times New Roman" w:hAnsi="Times New Roman" w:cs="Times New Roman"/>
          <w:sz w:val="24"/>
          <w:szCs w:val="24"/>
        </w:rPr>
        <w:t xml:space="preserve">, падающая </w:t>
      </w:r>
      <w:r>
        <w:rPr>
          <w:rFonts w:ascii="Times New Roman" w:hAnsi="Times New Roman" w:cs="Times New Roman"/>
          <w:b/>
          <w:sz w:val="24"/>
          <w:szCs w:val="24"/>
        </w:rPr>
        <w:t>П.</w:t>
      </w:r>
    </w:p>
    <w:p w:rsidR="002C7107" w:rsidRDefault="00B04FF1">
      <w:pPr>
        <w:rPr>
          <w:rFonts w:ascii="Times New Roman" w:hAnsi="Times New Roman" w:cs="Times New Roman"/>
          <w:sz w:val="24"/>
          <w:szCs w:val="24"/>
        </w:rPr>
      </w:pPr>
      <w:r>
        <w:rPr>
          <w:rFonts w:ascii="Times New Roman" w:hAnsi="Times New Roman" w:cs="Times New Roman"/>
          <w:b/>
          <w:sz w:val="24"/>
          <w:szCs w:val="24"/>
        </w:rPr>
        <w:t xml:space="preserve">-количество обслуживающих постов </w:t>
      </w:r>
      <w:r>
        <w:rPr>
          <w:rFonts w:ascii="Times New Roman" w:hAnsi="Times New Roman" w:cs="Times New Roman"/>
          <w:sz w:val="24"/>
          <w:szCs w:val="24"/>
        </w:rPr>
        <w:t xml:space="preserve">многопостовой </w:t>
      </w:r>
      <w:r>
        <w:rPr>
          <w:rFonts w:ascii="Times New Roman" w:hAnsi="Times New Roman" w:cs="Times New Roman"/>
          <w:b/>
          <w:sz w:val="24"/>
          <w:szCs w:val="24"/>
        </w:rPr>
        <w:t>М</w:t>
      </w:r>
      <w:r>
        <w:rPr>
          <w:rFonts w:ascii="Times New Roman" w:hAnsi="Times New Roman" w:cs="Times New Roman"/>
          <w:sz w:val="24"/>
          <w:szCs w:val="24"/>
        </w:rPr>
        <w:t>, однопостовой без обозначения.</w:t>
      </w:r>
    </w:p>
    <w:p w:rsidR="00B04FF1" w:rsidRDefault="00B04FF1">
      <w:pPr>
        <w:rPr>
          <w:rFonts w:ascii="Times New Roman" w:hAnsi="Times New Roman" w:cs="Times New Roman"/>
          <w:sz w:val="24"/>
          <w:szCs w:val="24"/>
        </w:rPr>
      </w:pPr>
      <w:r>
        <w:rPr>
          <w:rFonts w:ascii="Times New Roman" w:hAnsi="Times New Roman" w:cs="Times New Roman"/>
          <w:sz w:val="24"/>
          <w:szCs w:val="24"/>
        </w:rPr>
        <w:t>-</w:t>
      </w:r>
      <w:r w:rsidRPr="00B04FF1">
        <w:rPr>
          <w:rFonts w:ascii="Times New Roman" w:hAnsi="Times New Roman" w:cs="Times New Roman"/>
          <w:b/>
          <w:sz w:val="24"/>
          <w:szCs w:val="24"/>
        </w:rPr>
        <w:t>номинальная сила тока</w:t>
      </w:r>
      <w:r w:rsidR="00E5246A">
        <w:rPr>
          <w:rFonts w:ascii="Times New Roman" w:hAnsi="Times New Roman" w:cs="Times New Roman"/>
          <w:b/>
          <w:sz w:val="24"/>
          <w:szCs w:val="24"/>
        </w:rPr>
        <w:t xml:space="preserve"> (</w:t>
      </w:r>
      <w:r w:rsidR="00E5246A" w:rsidRPr="00E5246A">
        <w:rPr>
          <w:rFonts w:ascii="Times New Roman" w:hAnsi="Times New Roman" w:cs="Times New Roman"/>
          <w:sz w:val="24"/>
          <w:szCs w:val="24"/>
        </w:rPr>
        <w:t>одна или д</w:t>
      </w:r>
      <w:r w:rsidR="00E5246A">
        <w:rPr>
          <w:rFonts w:ascii="Times New Roman" w:hAnsi="Times New Roman" w:cs="Times New Roman"/>
          <w:sz w:val="24"/>
          <w:szCs w:val="24"/>
        </w:rPr>
        <w:t>ве первые цифры означают её округленное значение в десятках или сотнях Ампер,  последняя цифра –регистрационный номер разработки.</w:t>
      </w:r>
    </w:p>
    <w:p w:rsidR="00E5246A" w:rsidRDefault="00E5246A">
      <w:pPr>
        <w:rPr>
          <w:rFonts w:ascii="Times New Roman" w:hAnsi="Times New Roman" w:cs="Times New Roman"/>
          <w:sz w:val="24"/>
          <w:szCs w:val="24"/>
        </w:rPr>
      </w:pPr>
      <w:r>
        <w:rPr>
          <w:rFonts w:ascii="Times New Roman" w:hAnsi="Times New Roman" w:cs="Times New Roman"/>
          <w:b/>
          <w:sz w:val="24"/>
          <w:szCs w:val="24"/>
        </w:rPr>
        <w:t>-климатическое исполнение</w:t>
      </w:r>
      <w:r>
        <w:rPr>
          <w:rFonts w:ascii="Times New Roman" w:hAnsi="Times New Roman" w:cs="Times New Roman"/>
          <w:sz w:val="24"/>
          <w:szCs w:val="24"/>
        </w:rPr>
        <w:t xml:space="preserve"> (последняя буква) для стран с холодным климатом (</w:t>
      </w:r>
      <w:r>
        <w:rPr>
          <w:rFonts w:ascii="Times New Roman" w:hAnsi="Times New Roman" w:cs="Times New Roman"/>
          <w:b/>
          <w:sz w:val="24"/>
          <w:szCs w:val="24"/>
        </w:rPr>
        <w:t>ХЛ</w:t>
      </w:r>
      <w:r>
        <w:rPr>
          <w:rFonts w:ascii="Times New Roman" w:hAnsi="Times New Roman" w:cs="Times New Roman"/>
          <w:sz w:val="24"/>
          <w:szCs w:val="24"/>
        </w:rPr>
        <w:t>), умеренным (</w:t>
      </w:r>
      <w:r>
        <w:rPr>
          <w:rFonts w:ascii="Times New Roman" w:hAnsi="Times New Roman" w:cs="Times New Roman"/>
          <w:b/>
          <w:sz w:val="24"/>
          <w:szCs w:val="24"/>
        </w:rPr>
        <w:t>У</w:t>
      </w:r>
      <w:r>
        <w:rPr>
          <w:rFonts w:ascii="Times New Roman" w:hAnsi="Times New Roman" w:cs="Times New Roman"/>
          <w:sz w:val="24"/>
          <w:szCs w:val="24"/>
        </w:rPr>
        <w:t>), тропическим (</w:t>
      </w:r>
      <w:r>
        <w:rPr>
          <w:rFonts w:ascii="Times New Roman" w:hAnsi="Times New Roman" w:cs="Times New Roman"/>
          <w:b/>
          <w:sz w:val="24"/>
          <w:szCs w:val="24"/>
        </w:rPr>
        <w:t>Т</w:t>
      </w:r>
      <w:r>
        <w:rPr>
          <w:rFonts w:ascii="Times New Roman" w:hAnsi="Times New Roman" w:cs="Times New Roman"/>
          <w:sz w:val="24"/>
          <w:szCs w:val="24"/>
        </w:rPr>
        <w:t>).</w:t>
      </w:r>
    </w:p>
    <w:p w:rsidR="00E5246A" w:rsidRDefault="00E5246A">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категория размещения </w:t>
      </w:r>
      <w:r>
        <w:rPr>
          <w:rFonts w:ascii="Times New Roman" w:hAnsi="Times New Roman" w:cs="Times New Roman"/>
          <w:sz w:val="24"/>
          <w:szCs w:val="24"/>
        </w:rPr>
        <w:t>(последняя цифра) –для работы на открытом воздухе (</w:t>
      </w:r>
      <w:r>
        <w:rPr>
          <w:rFonts w:ascii="Times New Roman" w:hAnsi="Times New Roman" w:cs="Times New Roman"/>
          <w:b/>
          <w:sz w:val="24"/>
          <w:szCs w:val="24"/>
        </w:rPr>
        <w:t>1</w:t>
      </w:r>
      <w:r>
        <w:rPr>
          <w:rFonts w:ascii="Times New Roman" w:hAnsi="Times New Roman" w:cs="Times New Roman"/>
          <w:sz w:val="24"/>
          <w:szCs w:val="24"/>
        </w:rPr>
        <w:t>), под навесом (</w:t>
      </w:r>
      <w:r>
        <w:rPr>
          <w:rFonts w:ascii="Times New Roman" w:hAnsi="Times New Roman" w:cs="Times New Roman"/>
          <w:b/>
          <w:sz w:val="24"/>
          <w:szCs w:val="24"/>
        </w:rPr>
        <w:t>2</w:t>
      </w:r>
      <w:r>
        <w:rPr>
          <w:rFonts w:ascii="Times New Roman" w:hAnsi="Times New Roman" w:cs="Times New Roman"/>
          <w:sz w:val="24"/>
          <w:szCs w:val="24"/>
        </w:rPr>
        <w:t>), в неотапливаемом помещении (</w:t>
      </w:r>
      <w:r>
        <w:rPr>
          <w:rFonts w:ascii="Times New Roman" w:hAnsi="Times New Roman" w:cs="Times New Roman"/>
          <w:b/>
          <w:sz w:val="24"/>
          <w:szCs w:val="24"/>
        </w:rPr>
        <w:t>3</w:t>
      </w:r>
      <w:r>
        <w:rPr>
          <w:rFonts w:ascii="Times New Roman" w:hAnsi="Times New Roman" w:cs="Times New Roman"/>
          <w:sz w:val="24"/>
          <w:szCs w:val="24"/>
        </w:rPr>
        <w:t>) и отапливаемом (</w:t>
      </w:r>
      <w:r>
        <w:rPr>
          <w:rFonts w:ascii="Times New Roman" w:hAnsi="Times New Roman" w:cs="Times New Roman"/>
          <w:b/>
          <w:sz w:val="24"/>
          <w:szCs w:val="24"/>
        </w:rPr>
        <w:t>4</w:t>
      </w:r>
      <w:r>
        <w:rPr>
          <w:rFonts w:ascii="Times New Roman" w:hAnsi="Times New Roman" w:cs="Times New Roman"/>
          <w:sz w:val="24"/>
          <w:szCs w:val="24"/>
        </w:rPr>
        <w:t>).</w:t>
      </w:r>
    </w:p>
    <w:p w:rsidR="00E5246A" w:rsidRDefault="00E5246A">
      <w:pPr>
        <w:rPr>
          <w:rFonts w:ascii="Times New Roman" w:hAnsi="Times New Roman" w:cs="Times New Roman"/>
          <w:b/>
          <w:sz w:val="24"/>
          <w:szCs w:val="24"/>
        </w:rPr>
      </w:pPr>
      <w:r>
        <w:rPr>
          <w:rFonts w:ascii="Times New Roman" w:hAnsi="Times New Roman" w:cs="Times New Roman"/>
          <w:b/>
          <w:sz w:val="24"/>
          <w:szCs w:val="24"/>
        </w:rPr>
        <w:t>Например ТД</w:t>
      </w:r>
      <w:r w:rsidR="000B73A6">
        <w:rPr>
          <w:rFonts w:ascii="Times New Roman" w:hAnsi="Times New Roman" w:cs="Times New Roman"/>
          <w:b/>
          <w:sz w:val="24"/>
          <w:szCs w:val="24"/>
        </w:rPr>
        <w:t xml:space="preserve"> 121 У2</w:t>
      </w:r>
    </w:p>
    <w:p w:rsidR="000B73A6" w:rsidRDefault="000B73A6">
      <w:pPr>
        <w:rPr>
          <w:rFonts w:ascii="Times New Roman" w:hAnsi="Times New Roman" w:cs="Times New Roman"/>
          <w:b/>
          <w:sz w:val="24"/>
          <w:szCs w:val="24"/>
        </w:rPr>
      </w:pPr>
      <w:r>
        <w:rPr>
          <w:rFonts w:ascii="Times New Roman" w:hAnsi="Times New Roman" w:cs="Times New Roman"/>
          <w:b/>
          <w:sz w:val="24"/>
          <w:szCs w:val="24"/>
        </w:rPr>
        <w:t>Т-</w:t>
      </w:r>
      <w:r w:rsidRPr="000B73A6">
        <w:rPr>
          <w:rFonts w:ascii="Times New Roman" w:hAnsi="Times New Roman" w:cs="Times New Roman"/>
          <w:sz w:val="24"/>
          <w:szCs w:val="24"/>
        </w:rPr>
        <w:t>трансформатор</w:t>
      </w:r>
      <w:r>
        <w:rPr>
          <w:rFonts w:ascii="Times New Roman" w:hAnsi="Times New Roman" w:cs="Times New Roman"/>
          <w:b/>
          <w:sz w:val="24"/>
          <w:szCs w:val="24"/>
        </w:rPr>
        <w:t xml:space="preserve">.  Д- </w:t>
      </w:r>
      <w:r w:rsidRPr="000B73A6">
        <w:rPr>
          <w:rFonts w:ascii="Times New Roman" w:hAnsi="Times New Roman" w:cs="Times New Roman"/>
          <w:sz w:val="24"/>
          <w:szCs w:val="24"/>
        </w:rPr>
        <w:t>вид сварки (дуговая).</w:t>
      </w:r>
      <w:r>
        <w:rPr>
          <w:rFonts w:ascii="Times New Roman" w:hAnsi="Times New Roman" w:cs="Times New Roman"/>
          <w:b/>
          <w:sz w:val="24"/>
          <w:szCs w:val="24"/>
        </w:rPr>
        <w:t xml:space="preserve"> </w:t>
      </w:r>
    </w:p>
    <w:p w:rsidR="000B73A6" w:rsidRDefault="000B73A6">
      <w:pPr>
        <w:rPr>
          <w:rFonts w:ascii="Times New Roman" w:hAnsi="Times New Roman" w:cs="Times New Roman"/>
          <w:sz w:val="24"/>
          <w:szCs w:val="24"/>
        </w:rPr>
      </w:pPr>
      <w:r>
        <w:rPr>
          <w:rFonts w:ascii="Times New Roman" w:hAnsi="Times New Roman" w:cs="Times New Roman"/>
          <w:b/>
          <w:sz w:val="24"/>
          <w:szCs w:val="24"/>
        </w:rPr>
        <w:t>12-</w:t>
      </w:r>
      <w:r w:rsidRPr="000B73A6">
        <w:rPr>
          <w:rFonts w:ascii="Times New Roman" w:hAnsi="Times New Roman" w:cs="Times New Roman"/>
          <w:sz w:val="24"/>
          <w:szCs w:val="24"/>
        </w:rPr>
        <w:t>Номина</w:t>
      </w:r>
      <w:r>
        <w:rPr>
          <w:rFonts w:ascii="Times New Roman" w:hAnsi="Times New Roman" w:cs="Times New Roman"/>
          <w:sz w:val="24"/>
          <w:szCs w:val="24"/>
        </w:rPr>
        <w:t xml:space="preserve">льная сила тока в десятках А(на 120А). </w:t>
      </w:r>
      <w:r>
        <w:rPr>
          <w:rFonts w:ascii="Times New Roman" w:hAnsi="Times New Roman" w:cs="Times New Roman"/>
          <w:b/>
          <w:sz w:val="24"/>
          <w:szCs w:val="24"/>
        </w:rPr>
        <w:t>1-</w:t>
      </w:r>
      <w:r>
        <w:rPr>
          <w:rFonts w:ascii="Times New Roman" w:hAnsi="Times New Roman" w:cs="Times New Roman"/>
          <w:sz w:val="24"/>
          <w:szCs w:val="24"/>
        </w:rPr>
        <w:t>регистрационный номер.</w:t>
      </w:r>
    </w:p>
    <w:p w:rsidR="000B73A6" w:rsidRPr="000B73A6" w:rsidRDefault="000B73A6">
      <w:pPr>
        <w:rPr>
          <w:rFonts w:ascii="Times New Roman" w:hAnsi="Times New Roman" w:cs="Times New Roman"/>
          <w:sz w:val="24"/>
          <w:szCs w:val="24"/>
        </w:rPr>
      </w:pPr>
      <w:r>
        <w:rPr>
          <w:rFonts w:ascii="Times New Roman" w:hAnsi="Times New Roman" w:cs="Times New Roman"/>
          <w:b/>
          <w:sz w:val="24"/>
          <w:szCs w:val="24"/>
        </w:rPr>
        <w:t>У-</w:t>
      </w:r>
      <w:r>
        <w:rPr>
          <w:rFonts w:ascii="Times New Roman" w:hAnsi="Times New Roman" w:cs="Times New Roman"/>
          <w:sz w:val="24"/>
          <w:szCs w:val="24"/>
        </w:rPr>
        <w:t xml:space="preserve">для стран с умеренным климатом.  </w:t>
      </w:r>
      <w:r>
        <w:rPr>
          <w:rFonts w:ascii="Times New Roman" w:hAnsi="Times New Roman" w:cs="Times New Roman"/>
          <w:b/>
          <w:sz w:val="24"/>
          <w:szCs w:val="24"/>
        </w:rPr>
        <w:t>2-</w:t>
      </w:r>
      <w:r>
        <w:rPr>
          <w:rFonts w:ascii="Times New Roman" w:hAnsi="Times New Roman" w:cs="Times New Roman"/>
          <w:sz w:val="24"/>
          <w:szCs w:val="24"/>
        </w:rPr>
        <w:t>размещение под навесом.</w:t>
      </w:r>
    </w:p>
    <w:p w:rsidR="000B73A6" w:rsidRDefault="000B73A6">
      <w:pPr>
        <w:rPr>
          <w:rFonts w:ascii="Times New Roman" w:hAnsi="Times New Roman" w:cs="Times New Roman"/>
          <w:b/>
          <w:sz w:val="28"/>
          <w:szCs w:val="28"/>
        </w:rPr>
      </w:pPr>
      <w:r w:rsidRPr="000B73A6">
        <w:rPr>
          <w:rFonts w:ascii="Times New Roman" w:hAnsi="Times New Roman" w:cs="Times New Roman"/>
          <w:b/>
          <w:sz w:val="28"/>
          <w:szCs w:val="28"/>
        </w:rPr>
        <w:t>Выполнить задание:</w:t>
      </w:r>
    </w:p>
    <w:p w:rsidR="000B73A6" w:rsidRDefault="000B73A6">
      <w:pPr>
        <w:rPr>
          <w:rFonts w:ascii="Times New Roman" w:hAnsi="Times New Roman" w:cs="Times New Roman"/>
          <w:sz w:val="24"/>
          <w:szCs w:val="24"/>
        </w:rPr>
      </w:pPr>
      <w:r>
        <w:rPr>
          <w:rFonts w:ascii="Times New Roman" w:hAnsi="Times New Roman" w:cs="Times New Roman"/>
          <w:sz w:val="24"/>
          <w:szCs w:val="24"/>
        </w:rPr>
        <w:t>1.</w:t>
      </w:r>
      <w:r w:rsidRPr="000B73A6">
        <w:rPr>
          <w:rFonts w:ascii="Times New Roman" w:hAnsi="Times New Roman" w:cs="Times New Roman"/>
          <w:sz w:val="24"/>
          <w:szCs w:val="24"/>
        </w:rPr>
        <w:t>Как регулируется сварочный ток трансформатора с увеличенным магнитным рассеянием</w:t>
      </w:r>
      <w:r>
        <w:rPr>
          <w:rFonts w:ascii="Times New Roman" w:hAnsi="Times New Roman" w:cs="Times New Roman"/>
          <w:sz w:val="24"/>
          <w:szCs w:val="24"/>
        </w:rPr>
        <w:t>.</w:t>
      </w:r>
    </w:p>
    <w:p w:rsidR="000B73A6" w:rsidRDefault="000B73A6">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Расшифровать обозначения трансформатора: </w:t>
      </w:r>
      <w:r w:rsidR="008B44C2">
        <w:rPr>
          <w:rFonts w:ascii="Times New Roman" w:hAnsi="Times New Roman" w:cs="Times New Roman"/>
          <w:b/>
          <w:sz w:val="24"/>
          <w:szCs w:val="24"/>
        </w:rPr>
        <w:t>ТДФЖ-1002 У3,</w:t>
      </w:r>
    </w:p>
    <w:p w:rsidR="008B44C2" w:rsidRPr="008B44C2" w:rsidRDefault="008B44C2">
      <w:pPr>
        <w:rPr>
          <w:rFonts w:ascii="Times New Roman" w:hAnsi="Times New Roman" w:cs="Times New Roman"/>
          <w:b/>
          <w:sz w:val="24"/>
          <w:szCs w:val="24"/>
        </w:rPr>
      </w:pPr>
    </w:p>
    <w:p w:rsidR="008B44C2" w:rsidRPr="008B44C2" w:rsidRDefault="008B44C2" w:rsidP="008B44C2">
      <w:pPr>
        <w:ind w:left="360"/>
        <w:rPr>
          <w:rFonts w:ascii="Times New Roman" w:hAnsi="Times New Roman" w:cs="Times New Roman"/>
          <w:sz w:val="24"/>
          <w:szCs w:val="24"/>
        </w:rPr>
      </w:pPr>
      <w:r w:rsidRPr="008B44C2">
        <w:rPr>
          <w:rFonts w:ascii="Times New Roman" w:hAnsi="Times New Roman" w:cs="Times New Roman"/>
          <w:b/>
          <w:sz w:val="24"/>
          <w:szCs w:val="24"/>
        </w:rPr>
        <w:t>Литература:</w:t>
      </w:r>
      <w:r w:rsidRPr="008B44C2">
        <w:rPr>
          <w:rFonts w:ascii="Times New Roman" w:hAnsi="Times New Roman" w:cs="Times New Roman"/>
          <w:sz w:val="24"/>
          <w:szCs w:val="24"/>
        </w:rPr>
        <w:t xml:space="preserve"> Источники питания и оборудование для электрической сварки плавлением – В.С. Милютин</w:t>
      </w:r>
    </w:p>
    <w:p w:rsidR="008B44C2" w:rsidRDefault="008B44C2">
      <w:pPr>
        <w:rPr>
          <w:rFonts w:ascii="Times New Roman" w:hAnsi="Times New Roman" w:cs="Times New Roman"/>
          <w:b/>
          <w:sz w:val="24"/>
          <w:szCs w:val="24"/>
        </w:rPr>
      </w:pPr>
    </w:p>
    <w:p w:rsidR="00BB69D9" w:rsidRPr="004811B7" w:rsidRDefault="00BB69D9" w:rsidP="00BB69D9">
      <w:pPr>
        <w:jc w:val="center"/>
        <w:rPr>
          <w:rFonts w:ascii="Times New Roman" w:hAnsi="Times New Roman" w:cs="Times New Roman"/>
          <w:b/>
          <w:sz w:val="28"/>
          <w:szCs w:val="28"/>
        </w:rPr>
      </w:pPr>
      <w:r w:rsidRPr="004811B7">
        <w:rPr>
          <w:rFonts w:ascii="Times New Roman" w:hAnsi="Times New Roman" w:cs="Times New Roman"/>
          <w:b/>
          <w:sz w:val="28"/>
          <w:szCs w:val="28"/>
        </w:rPr>
        <w:lastRenderedPageBreak/>
        <w:t>МДК 01.03 Подготовка металла к сварке ГР11СВ</w:t>
      </w:r>
    </w:p>
    <w:p w:rsidR="00BB69D9" w:rsidRPr="004811B7" w:rsidRDefault="00A61D0E" w:rsidP="00BB69D9">
      <w:pPr>
        <w:jc w:val="center"/>
        <w:rPr>
          <w:rFonts w:ascii="Times New Roman" w:hAnsi="Times New Roman"/>
          <w:b/>
          <w:sz w:val="28"/>
          <w:szCs w:val="28"/>
        </w:rPr>
      </w:pPr>
      <w:r>
        <w:rPr>
          <w:rFonts w:ascii="Times New Roman" w:hAnsi="Times New Roman" w:cs="Times New Roman"/>
          <w:b/>
          <w:sz w:val="28"/>
          <w:szCs w:val="28"/>
        </w:rPr>
        <w:t>22</w:t>
      </w:r>
      <w:r w:rsidR="00BB69D9" w:rsidRPr="004811B7">
        <w:rPr>
          <w:rFonts w:ascii="Times New Roman" w:hAnsi="Times New Roman" w:cs="Times New Roman"/>
          <w:b/>
          <w:sz w:val="28"/>
          <w:szCs w:val="28"/>
        </w:rPr>
        <w:t xml:space="preserve">.04.2020г. </w:t>
      </w:r>
      <w:r w:rsidR="00BB69D9" w:rsidRPr="004811B7">
        <w:rPr>
          <w:rFonts w:ascii="Times New Roman" w:hAnsi="Times New Roman"/>
          <w:b/>
          <w:sz w:val="28"/>
          <w:szCs w:val="28"/>
        </w:rPr>
        <w:t>Дата проставляется согласно расписания</w:t>
      </w:r>
      <w:r w:rsidR="00BB69D9">
        <w:rPr>
          <w:rFonts w:ascii="Times New Roman" w:hAnsi="Times New Roman"/>
          <w:b/>
          <w:sz w:val="28"/>
          <w:szCs w:val="28"/>
        </w:rPr>
        <w:t>.</w:t>
      </w:r>
    </w:p>
    <w:p w:rsidR="00BB69D9" w:rsidRPr="00980DC7" w:rsidRDefault="00BB69D9" w:rsidP="00BB69D9">
      <w:pPr>
        <w:jc w:val="center"/>
        <w:rPr>
          <w:rFonts w:ascii="Times New Roman" w:hAnsi="Times New Roman" w:cs="Times New Roman"/>
          <w:b/>
          <w:sz w:val="28"/>
          <w:szCs w:val="28"/>
        </w:rPr>
      </w:pPr>
      <w:r w:rsidRPr="00980DC7">
        <w:rPr>
          <w:rFonts w:ascii="Times New Roman" w:hAnsi="Times New Roman" w:cs="Times New Roman"/>
          <w:b/>
          <w:sz w:val="28"/>
          <w:szCs w:val="28"/>
        </w:rPr>
        <w:t>Подготовить конспект</w:t>
      </w:r>
    </w:p>
    <w:p w:rsidR="00BB69D9" w:rsidRPr="00A61D0E" w:rsidRDefault="00A61D0E" w:rsidP="00A61D0E">
      <w:pPr>
        <w:jc w:val="center"/>
        <w:rPr>
          <w:rFonts w:ascii="Times New Roman" w:hAnsi="Times New Roman" w:cs="Times New Roman"/>
          <w:b/>
          <w:sz w:val="28"/>
          <w:szCs w:val="28"/>
        </w:rPr>
      </w:pPr>
      <w:r>
        <w:rPr>
          <w:rFonts w:ascii="Times New Roman" w:hAnsi="Times New Roman" w:cs="Times New Roman"/>
          <w:b/>
          <w:sz w:val="28"/>
          <w:szCs w:val="28"/>
        </w:rPr>
        <w:t>ТЕМА: Рубка  металла. Оборудование и инструмент применяемый при рубке.</w:t>
      </w:r>
    </w:p>
    <w:p w:rsidR="00A17C15" w:rsidRPr="00D02FEF" w:rsidRDefault="00A17C15" w:rsidP="00A17C15">
      <w:pPr>
        <w:spacing w:line="240" w:lineRule="auto"/>
        <w:rPr>
          <w:rFonts w:ascii="Arial" w:hAnsi="Arial" w:cs="Arial"/>
          <w:sz w:val="2"/>
          <w:szCs w:val="2"/>
        </w:rPr>
      </w:pPr>
      <w:r w:rsidRPr="00D02FEF">
        <w:rPr>
          <w:rFonts w:ascii="Arial" w:hAnsi="Arial" w:cs="Arial"/>
          <w:sz w:val="2"/>
          <w:szCs w:val="2"/>
        </w:rPr>
        <w:t> </w:t>
      </w:r>
    </w:p>
    <w:p w:rsidR="00A17C15" w:rsidRPr="00D02FEF" w:rsidRDefault="00A17C15" w:rsidP="00A17C15">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Одним из методов подготовки детали к чистовой обработке является рубка металла. Она относится к слесарным операциям. Её применение позволяет решить следующие задачи:      - удалить оставшийся слой или части металла с поверхности заготовки;                                                    - устранить образовавшиеся кромки на краях детали после ковки и литья                                   - разделить металлический прокат на более мелкие части;                                                                 - вырубить отверстия в металлических изделиях;                                                                                             - прорубить канавки различного назначения.</w:t>
      </w:r>
    </w:p>
    <w:p w:rsidR="00A17C15" w:rsidRPr="00D02FEF" w:rsidRDefault="00A17C15" w:rsidP="00A17C15">
      <w:pPr>
        <w:spacing w:after="360" w:line="240" w:lineRule="auto"/>
        <w:rPr>
          <w:rFonts w:ascii="Times New Roman" w:hAnsi="Times New Roman" w:cs="Times New Roman"/>
          <w:sz w:val="24"/>
          <w:szCs w:val="24"/>
        </w:rPr>
      </w:pPr>
      <w:r w:rsidRPr="00D02FEF">
        <w:rPr>
          <w:rFonts w:ascii="Times New Roman" w:hAnsi="Times New Roman" w:cs="Times New Roman"/>
          <w:noProof/>
          <w:sz w:val="24"/>
          <w:szCs w:val="24"/>
        </w:rPr>
        <w:drawing>
          <wp:inline distT="0" distB="0" distL="0" distR="0">
            <wp:extent cx="4181475" cy="4295775"/>
            <wp:effectExtent l="19050" t="0" r="9525" b="0"/>
            <wp:docPr id="18" name="Рисунок 15" descr="Техника безопасности при рубке металла">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ехника безопасности при рубке металла">
                      <a:hlinkClick r:id="rId40"/>
                    </pic:cNvPr>
                    <pic:cNvPicPr>
                      <a:picLocks noChangeAspect="1" noChangeArrowheads="1"/>
                    </pic:cNvPicPr>
                  </pic:nvPicPr>
                  <pic:blipFill>
                    <a:blip r:embed="rId41"/>
                    <a:srcRect/>
                    <a:stretch>
                      <a:fillRect/>
                    </a:stretch>
                  </pic:blipFill>
                  <pic:spPr bwMode="auto">
                    <a:xfrm>
                      <a:off x="0" y="0"/>
                      <a:ext cx="4181475" cy="4295775"/>
                    </a:xfrm>
                    <a:prstGeom prst="rect">
                      <a:avLst/>
                    </a:prstGeom>
                    <a:noFill/>
                    <a:ln w="9525">
                      <a:noFill/>
                      <a:miter lim="800000"/>
                      <a:headEnd/>
                      <a:tailEnd/>
                    </a:ln>
                  </pic:spPr>
                </pic:pic>
              </a:graphicData>
            </a:graphic>
          </wp:inline>
        </w:drawing>
      </w:r>
    </w:p>
    <w:p w:rsidR="00A17C15" w:rsidRPr="00D02FEF" w:rsidRDefault="00A17C15" w:rsidP="00A17C15">
      <w:pPr>
        <w:spacing w:before="180" w:after="180" w:line="240" w:lineRule="auto"/>
        <w:outlineLvl w:val="2"/>
        <w:rPr>
          <w:rFonts w:ascii="Times New Roman" w:hAnsi="Times New Roman" w:cs="Times New Roman"/>
          <w:b/>
          <w:bCs/>
          <w:sz w:val="24"/>
          <w:szCs w:val="24"/>
        </w:rPr>
      </w:pPr>
      <w:r w:rsidRPr="00D02FEF">
        <w:rPr>
          <w:rFonts w:ascii="Times New Roman" w:hAnsi="Times New Roman" w:cs="Times New Roman"/>
          <w:b/>
          <w:bCs/>
          <w:sz w:val="24"/>
          <w:szCs w:val="24"/>
        </w:rPr>
        <w:t>Способы рубки металла</w:t>
      </w:r>
    </w:p>
    <w:p w:rsidR="00A17C15" w:rsidRPr="00D02FEF" w:rsidRDefault="00A17C15" w:rsidP="00A17C15">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Технология слесарной рубки металла подразделяется на следующие виды:                            - по характеру решаемых задач (вырубка деталей по заданной форме, отделение части металла необходимого размера, вырубание канавок);                                                                         - способу операции (ручную или механизированную);                                                                                            - методу фиксации;                                                                                                                                                  - направлению рубочного действия (вертикальное или горизонтальное).</w:t>
      </w:r>
    </w:p>
    <w:p w:rsidR="00A17C15" w:rsidRPr="00D02FEF" w:rsidRDefault="00A17C15" w:rsidP="00A17C15">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lastRenderedPageBreak/>
        <w:t>Все виды рубки металла могут осуществляться как вручную, так и механически. Это определяется требуемым качеством получаемого изделия, количеством (производительностью), техническими возможностями (наличием ручного или механического инструмента).                                                                                                                        При ручной рубке используются следующие способы: вертикальный или горизонтальный. Выбор способа зависит от возможности закрепления металла.                                                               Она может зажиматься в тисках (если позволяют размеры и масса). Если это невозможно, заготовку располагают на наковальне или металлической плите. Горизонтальную операцию целесообразно производить с использованием слесарных тисков.</w:t>
      </w:r>
    </w:p>
    <w:p w:rsidR="00A17C15" w:rsidRPr="00D02FEF" w:rsidRDefault="00A17C15" w:rsidP="00A17C15">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 xml:space="preserve">При ручной рубке выделяют три способа нанесения удара молотком. Это — кистевой, локтевой и плечевой удар. От силы удара зависит скорость проведения операции и качество получаемого края детали. На силу удара влияет масса ударной </w:t>
      </w:r>
      <w:hyperlink r:id="rId42" w:tgtFrame="_blank" w:history="1">
        <w:r w:rsidRPr="00D02FEF">
          <w:rPr>
            <w:rFonts w:ascii="Times New Roman" w:hAnsi="Times New Roman" w:cs="Times New Roman"/>
            <w:sz w:val="24"/>
            <w:szCs w:val="24"/>
          </w:rPr>
          <w:t>части молотка,</w:t>
        </w:r>
      </w:hyperlink>
      <w:r w:rsidRPr="00D02FEF">
        <w:rPr>
          <w:rFonts w:ascii="Times New Roman" w:hAnsi="Times New Roman" w:cs="Times New Roman"/>
          <w:sz w:val="24"/>
          <w:szCs w:val="24"/>
        </w:rPr>
        <w:t xml:space="preserve"> длины ручки.</w:t>
      </w:r>
    </w:p>
    <w:p w:rsidR="00A17C15" w:rsidRPr="00D02FEF" w:rsidRDefault="00A17C15" w:rsidP="00A17C15">
      <w:pPr>
        <w:spacing w:after="360" w:line="420" w:lineRule="atLeast"/>
        <w:rPr>
          <w:rFonts w:ascii="Times New Roman" w:hAnsi="Times New Roman" w:cs="Times New Roman"/>
          <w:sz w:val="24"/>
          <w:szCs w:val="24"/>
        </w:rPr>
      </w:pPr>
      <w:r w:rsidRPr="00D02FEF">
        <w:rPr>
          <w:rFonts w:ascii="Times New Roman" w:hAnsi="Times New Roman" w:cs="Times New Roman"/>
          <w:noProof/>
          <w:sz w:val="24"/>
          <w:szCs w:val="24"/>
        </w:rPr>
        <w:drawing>
          <wp:inline distT="0" distB="0" distL="0" distR="0">
            <wp:extent cx="6534150" cy="5695950"/>
            <wp:effectExtent l="19050" t="0" r="0" b="0"/>
            <wp:docPr id="9" name="Рисунок 6" descr="Виды рубки металла">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ды рубки металла">
                      <a:hlinkClick r:id="rId43"/>
                    </pic:cNvPr>
                    <pic:cNvPicPr>
                      <a:picLocks noChangeAspect="1" noChangeArrowheads="1"/>
                    </pic:cNvPicPr>
                  </pic:nvPicPr>
                  <pic:blipFill>
                    <a:blip r:embed="rId44"/>
                    <a:srcRect/>
                    <a:stretch>
                      <a:fillRect/>
                    </a:stretch>
                  </pic:blipFill>
                  <pic:spPr bwMode="auto">
                    <a:xfrm>
                      <a:off x="0" y="0"/>
                      <a:ext cx="6534150" cy="5695950"/>
                    </a:xfrm>
                    <a:prstGeom prst="rect">
                      <a:avLst/>
                    </a:prstGeom>
                    <a:noFill/>
                    <a:ln w="9525">
                      <a:noFill/>
                      <a:miter lim="800000"/>
                      <a:headEnd/>
                      <a:tailEnd/>
                    </a:ln>
                  </pic:spPr>
                </pic:pic>
              </a:graphicData>
            </a:graphic>
          </wp:inline>
        </w:drawing>
      </w:r>
    </w:p>
    <w:p w:rsidR="00A17C15" w:rsidRPr="00D02FEF" w:rsidRDefault="00A17C15" w:rsidP="00D02FEF">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В оборудованных мастерских и на металлообрабатывающих предприятиях применяют различные виды механизированных способов рубки и резки металлических заготовок. К этим способам относятся:</w:t>
      </w:r>
    </w:p>
    <w:p w:rsidR="00A17C15" w:rsidRPr="00D02FEF" w:rsidRDefault="00D02FEF" w:rsidP="00D02FEF">
      <w:pPr>
        <w:spacing w:before="100" w:beforeAutospacing="1" w:after="100" w:afterAutospacing="1" w:line="240" w:lineRule="auto"/>
        <w:rPr>
          <w:rFonts w:ascii="Times New Roman" w:hAnsi="Times New Roman" w:cs="Times New Roman"/>
          <w:sz w:val="24"/>
          <w:szCs w:val="24"/>
        </w:rPr>
      </w:pPr>
      <w:r w:rsidRPr="00D02FEF">
        <w:rPr>
          <w:rFonts w:ascii="Times New Roman" w:hAnsi="Times New Roman" w:cs="Times New Roman"/>
          <w:sz w:val="24"/>
          <w:szCs w:val="24"/>
        </w:rPr>
        <w:lastRenderedPageBreak/>
        <w:t xml:space="preserve">- </w:t>
      </w:r>
      <w:r w:rsidR="00A17C15" w:rsidRPr="00D02FEF">
        <w:rPr>
          <w:rFonts w:ascii="Times New Roman" w:hAnsi="Times New Roman" w:cs="Times New Roman"/>
          <w:sz w:val="24"/>
          <w:szCs w:val="24"/>
        </w:rPr>
        <w:t>вырубка с помощью пресса или молота;</w:t>
      </w:r>
      <w:r w:rsidRPr="00D02FEF">
        <w:rPr>
          <w:rFonts w:ascii="Times New Roman" w:hAnsi="Times New Roman" w:cs="Times New Roman"/>
          <w:sz w:val="24"/>
          <w:szCs w:val="24"/>
        </w:rPr>
        <w:t xml:space="preserve">                                                                                                           - </w:t>
      </w:r>
      <w:r w:rsidR="00A17C15" w:rsidRPr="00D02FEF">
        <w:rPr>
          <w:rFonts w:ascii="Times New Roman" w:hAnsi="Times New Roman" w:cs="Times New Roman"/>
          <w:sz w:val="24"/>
          <w:szCs w:val="24"/>
        </w:rPr>
        <w:t>рубка и резка с помощью гильотины;</w:t>
      </w:r>
      <w:r w:rsidRPr="00D02FEF">
        <w:rPr>
          <w:rFonts w:ascii="Times New Roman" w:hAnsi="Times New Roman" w:cs="Times New Roman"/>
          <w:sz w:val="24"/>
          <w:szCs w:val="24"/>
        </w:rPr>
        <w:t xml:space="preserve">                                                                                                                - </w:t>
      </w:r>
      <w:r w:rsidR="00A17C15" w:rsidRPr="00D02FEF">
        <w:rPr>
          <w:rFonts w:ascii="Times New Roman" w:hAnsi="Times New Roman" w:cs="Times New Roman"/>
          <w:sz w:val="24"/>
          <w:szCs w:val="24"/>
        </w:rPr>
        <w:t>применения специальных станков.</w:t>
      </w:r>
      <w:r w:rsidRPr="00D02FEF">
        <w:rPr>
          <w:rFonts w:ascii="Times New Roman" w:hAnsi="Times New Roman" w:cs="Times New Roman"/>
          <w:sz w:val="24"/>
          <w:szCs w:val="24"/>
        </w:rPr>
        <w:t xml:space="preserve">                                                                                                              </w:t>
      </w:r>
      <w:r w:rsidR="00A17C15" w:rsidRPr="00D02FEF">
        <w:rPr>
          <w:rFonts w:ascii="Times New Roman" w:hAnsi="Times New Roman" w:cs="Times New Roman"/>
          <w:sz w:val="24"/>
          <w:szCs w:val="24"/>
        </w:rPr>
        <w:t>В основу механизированных видов положены, механические, гидравлические или электрические принципы приведения в действие режущего инструмента.</w:t>
      </w:r>
    </w:p>
    <w:p w:rsidR="00A17C15" w:rsidRPr="00D02FEF" w:rsidRDefault="00A17C15" w:rsidP="00D02FEF">
      <w:pPr>
        <w:spacing w:before="180" w:after="180" w:line="240" w:lineRule="auto"/>
        <w:outlineLvl w:val="2"/>
        <w:rPr>
          <w:rFonts w:ascii="Times New Roman" w:hAnsi="Times New Roman" w:cs="Times New Roman"/>
          <w:b/>
          <w:bCs/>
          <w:sz w:val="24"/>
          <w:szCs w:val="24"/>
        </w:rPr>
      </w:pPr>
      <w:r w:rsidRPr="00D02FEF">
        <w:rPr>
          <w:rFonts w:ascii="Times New Roman" w:hAnsi="Times New Roman" w:cs="Times New Roman"/>
          <w:b/>
          <w:bCs/>
          <w:sz w:val="24"/>
          <w:szCs w:val="24"/>
        </w:rPr>
        <w:t>Применяемое оборудование и инструменты</w:t>
      </w:r>
    </w:p>
    <w:p w:rsidR="00A17C15" w:rsidRPr="00D02FEF" w:rsidRDefault="00A17C15" w:rsidP="00D02FEF">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Этот перечень зависит от способа проведения  работ. Ручная рубка осуществляется с применением:</w:t>
      </w:r>
    </w:p>
    <w:p w:rsidR="00A17C15" w:rsidRDefault="00D02FEF" w:rsidP="00D02FEF">
      <w:pPr>
        <w:spacing w:before="100" w:beforeAutospacing="1" w:after="100" w:afterAutospacing="1" w:line="240" w:lineRule="auto"/>
        <w:rPr>
          <w:rFonts w:ascii="Times New Roman" w:hAnsi="Times New Roman" w:cs="Times New Roman"/>
          <w:sz w:val="24"/>
          <w:szCs w:val="24"/>
        </w:rPr>
      </w:pPr>
      <w:r w:rsidRPr="00D02FEF">
        <w:rPr>
          <w:rFonts w:ascii="Times New Roman" w:hAnsi="Times New Roman" w:cs="Times New Roman"/>
          <w:sz w:val="24"/>
          <w:szCs w:val="24"/>
        </w:rPr>
        <w:t xml:space="preserve">- </w:t>
      </w:r>
      <w:r w:rsidR="00A17C15" w:rsidRPr="00D02FEF">
        <w:rPr>
          <w:rFonts w:ascii="Times New Roman" w:hAnsi="Times New Roman" w:cs="Times New Roman"/>
          <w:sz w:val="24"/>
          <w:szCs w:val="24"/>
        </w:rPr>
        <w:t>режущего инструмента (</w:t>
      </w:r>
      <w:hyperlink r:id="rId45" w:tgtFrame="_blank" w:history="1">
        <w:r w:rsidR="00A17C15" w:rsidRPr="00D02FEF">
          <w:rPr>
            <w:rFonts w:ascii="Times New Roman" w:hAnsi="Times New Roman" w:cs="Times New Roman"/>
            <w:sz w:val="24"/>
            <w:szCs w:val="24"/>
          </w:rPr>
          <w:t>зубила</w:t>
        </w:r>
      </w:hyperlink>
      <w:r w:rsidR="00A17C15" w:rsidRPr="00D02FEF">
        <w:rPr>
          <w:rFonts w:ascii="Times New Roman" w:hAnsi="Times New Roman" w:cs="Times New Roman"/>
          <w:sz w:val="24"/>
          <w:szCs w:val="24"/>
        </w:rPr>
        <w:t xml:space="preserve">, </w:t>
      </w:r>
      <w:hyperlink r:id="rId46" w:tgtFrame="_blank" w:history="1">
        <w:r w:rsidR="00A17C15" w:rsidRPr="00D02FEF">
          <w:rPr>
            <w:rFonts w:ascii="Times New Roman" w:hAnsi="Times New Roman" w:cs="Times New Roman"/>
            <w:sz w:val="24"/>
            <w:szCs w:val="24"/>
          </w:rPr>
          <w:t>крейцмейсель</w:t>
        </w:r>
      </w:hyperlink>
      <w:r w:rsidR="00A17C15" w:rsidRPr="00D02FEF">
        <w:rPr>
          <w:rFonts w:ascii="Times New Roman" w:hAnsi="Times New Roman" w:cs="Times New Roman"/>
          <w:sz w:val="24"/>
          <w:szCs w:val="24"/>
        </w:rPr>
        <w:t xml:space="preserve"> и так далее);</w:t>
      </w:r>
      <w:r w:rsidRPr="00D02FEF">
        <w:rPr>
          <w:rFonts w:ascii="Times New Roman" w:hAnsi="Times New Roman" w:cs="Times New Roman"/>
          <w:sz w:val="24"/>
          <w:szCs w:val="24"/>
        </w:rPr>
        <w:t xml:space="preserve">                                                                            - </w:t>
      </w:r>
      <w:hyperlink r:id="rId47" w:tgtFrame="_blank" w:history="1">
        <w:r w:rsidR="00A17C15" w:rsidRPr="00D02FEF">
          <w:rPr>
            <w:rFonts w:ascii="Times New Roman" w:hAnsi="Times New Roman" w:cs="Times New Roman"/>
            <w:sz w:val="24"/>
            <w:szCs w:val="24"/>
          </w:rPr>
          <w:t>слесарного молотка</w:t>
        </w:r>
      </w:hyperlink>
      <w:r w:rsidR="00A17C15" w:rsidRPr="00D02FEF">
        <w:rPr>
          <w:rFonts w:ascii="Times New Roman" w:hAnsi="Times New Roman" w:cs="Times New Roman"/>
          <w:sz w:val="24"/>
          <w:szCs w:val="24"/>
        </w:rPr>
        <w:t xml:space="preserve"> (его выбирают по весу и длине ручки);</w:t>
      </w:r>
      <w:r w:rsidRPr="00D02FEF">
        <w:rPr>
          <w:rFonts w:ascii="Times New Roman" w:hAnsi="Times New Roman" w:cs="Times New Roman"/>
          <w:sz w:val="24"/>
          <w:szCs w:val="24"/>
        </w:rPr>
        <w:t xml:space="preserve">                                                                              - </w:t>
      </w:r>
      <w:hyperlink r:id="rId48" w:tgtFrame="_blank" w:history="1">
        <w:r w:rsidR="00A17C15" w:rsidRPr="00D02FEF">
          <w:rPr>
            <w:rFonts w:ascii="Times New Roman" w:hAnsi="Times New Roman" w:cs="Times New Roman"/>
            <w:sz w:val="24"/>
            <w:szCs w:val="24"/>
          </w:rPr>
          <w:t>тисков</w:t>
        </w:r>
      </w:hyperlink>
      <w:r w:rsidR="00A17C15" w:rsidRPr="00D02FEF">
        <w:rPr>
          <w:rFonts w:ascii="Times New Roman" w:hAnsi="Times New Roman" w:cs="Times New Roman"/>
          <w:sz w:val="24"/>
          <w:szCs w:val="24"/>
        </w:rPr>
        <w:t>;</w:t>
      </w:r>
      <w:r w:rsidRPr="00D02FEF">
        <w:rPr>
          <w:rFonts w:ascii="Times New Roman" w:hAnsi="Times New Roman" w:cs="Times New Roman"/>
          <w:sz w:val="24"/>
          <w:szCs w:val="24"/>
        </w:rPr>
        <w:t xml:space="preserve">                                                                                                                                                      - </w:t>
      </w:r>
      <w:r w:rsidR="00A17C15" w:rsidRPr="00D02FEF">
        <w:rPr>
          <w:rFonts w:ascii="Times New Roman" w:hAnsi="Times New Roman" w:cs="Times New Roman"/>
          <w:sz w:val="24"/>
          <w:szCs w:val="24"/>
        </w:rPr>
        <w:t>металлической подложки;</w:t>
      </w:r>
      <w:r w:rsidRPr="00D02FEF">
        <w:rPr>
          <w:rFonts w:ascii="Times New Roman" w:hAnsi="Times New Roman" w:cs="Times New Roman"/>
          <w:sz w:val="24"/>
          <w:szCs w:val="24"/>
        </w:rPr>
        <w:t xml:space="preserve">                                                                                                                                 -</w:t>
      </w:r>
      <w:hyperlink r:id="rId49" w:tgtFrame="_blank" w:history="1">
        <w:r w:rsidR="00A17C15" w:rsidRPr="00D02FEF">
          <w:rPr>
            <w:rFonts w:ascii="Times New Roman" w:hAnsi="Times New Roman" w:cs="Times New Roman"/>
            <w:sz w:val="24"/>
            <w:szCs w:val="24"/>
          </w:rPr>
          <w:t>инструмента для разметки</w:t>
        </w:r>
      </w:hyperlink>
      <w:r w:rsidR="00A17C15" w:rsidRPr="00D02FEF">
        <w:rPr>
          <w:rFonts w:ascii="Times New Roman" w:hAnsi="Times New Roman" w:cs="Times New Roman"/>
          <w:sz w:val="24"/>
          <w:szCs w:val="24"/>
        </w:rPr>
        <w:t>.</w:t>
      </w:r>
    </w:p>
    <w:p w:rsidR="00DE6294" w:rsidRDefault="00DE6294" w:rsidP="00D02FEF">
      <w:pPr>
        <w:spacing w:before="100" w:beforeAutospacing="1" w:after="100" w:afterAutospacing="1" w:line="240" w:lineRule="auto"/>
        <w:rPr>
          <w:rFonts w:ascii="Times New Roman" w:hAnsi="Times New Roman" w:cs="Times New Roman"/>
          <w:sz w:val="24"/>
          <w:szCs w:val="24"/>
        </w:rPr>
      </w:pPr>
    </w:p>
    <w:p w:rsidR="00DE6294" w:rsidRDefault="00DE6294" w:rsidP="00D02FEF">
      <w:pPr>
        <w:spacing w:before="100" w:beforeAutospacing="1" w:after="100" w:afterAutospacing="1" w:line="240" w:lineRule="auto"/>
        <w:rPr>
          <w:rFonts w:ascii="Times New Roman" w:hAnsi="Times New Roman" w:cs="Times New Roman"/>
          <w:sz w:val="24"/>
          <w:szCs w:val="24"/>
        </w:rPr>
      </w:pPr>
      <w:r w:rsidRPr="00DE6294">
        <w:rPr>
          <w:rFonts w:ascii="Times New Roman" w:hAnsi="Times New Roman" w:cs="Times New Roman"/>
          <w:noProof/>
          <w:sz w:val="24"/>
          <w:szCs w:val="24"/>
        </w:rPr>
        <w:drawing>
          <wp:inline distT="0" distB="0" distL="0" distR="0">
            <wp:extent cx="2857500" cy="1533525"/>
            <wp:effectExtent l="19050" t="0" r="0" b="0"/>
            <wp:docPr id="24" name="Рисунок 56" descr="Рубка металла: деление листа при использовании ручных инструментов и специаль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убка металла: деление листа при использовании ручных инструментов и специального оборудования"/>
                    <pic:cNvPicPr>
                      <a:picLocks noChangeAspect="1" noChangeArrowheads="1"/>
                    </pic:cNvPicPr>
                  </pic:nvPicPr>
                  <pic:blipFill>
                    <a:blip r:embed="rId50"/>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DE6294" w:rsidRPr="00DE6294" w:rsidRDefault="00DE6294" w:rsidP="00D02FEF">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Зубило</w:t>
      </w:r>
    </w:p>
    <w:p w:rsidR="00DE6294" w:rsidRDefault="00DE6294" w:rsidP="00D02FEF">
      <w:pPr>
        <w:spacing w:before="100" w:beforeAutospacing="1" w:after="100" w:afterAutospacing="1" w:line="240" w:lineRule="auto"/>
        <w:rPr>
          <w:rFonts w:ascii="Times New Roman" w:hAnsi="Times New Roman" w:cs="Times New Roman"/>
          <w:sz w:val="24"/>
          <w:szCs w:val="24"/>
        </w:rPr>
      </w:pPr>
    </w:p>
    <w:p w:rsidR="00DE6294" w:rsidRDefault="00DE6294" w:rsidP="00DE6294">
      <w:pPr>
        <w:spacing w:before="100" w:beforeAutospacing="1" w:after="100" w:afterAutospacing="1" w:line="240" w:lineRule="auto"/>
        <w:rPr>
          <w:rFonts w:ascii="Times New Roman" w:hAnsi="Times New Roman" w:cs="Times New Roman"/>
          <w:sz w:val="24"/>
          <w:szCs w:val="24"/>
        </w:rPr>
      </w:pPr>
      <w:r w:rsidRPr="00DE6294">
        <w:rPr>
          <w:rFonts w:ascii="Times New Roman" w:hAnsi="Times New Roman" w:cs="Times New Roman"/>
          <w:noProof/>
          <w:sz w:val="24"/>
          <w:szCs w:val="24"/>
        </w:rPr>
        <w:drawing>
          <wp:inline distT="0" distB="0" distL="0" distR="0">
            <wp:extent cx="2857500" cy="2647950"/>
            <wp:effectExtent l="19050" t="0" r="0" b="0"/>
            <wp:docPr id="23" name="Рисунок 55" descr="Рубка металла: деление листа при использовании ручных инструментов и специаль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убка металла: деление листа при использовании ручных инструментов и специального оборудования"/>
                    <pic:cNvPicPr>
                      <a:picLocks noChangeAspect="1" noChangeArrowheads="1"/>
                    </pic:cNvPicPr>
                  </pic:nvPicPr>
                  <pic:blipFill>
                    <a:blip r:embed="rId51"/>
                    <a:srcRect/>
                    <a:stretch>
                      <a:fillRect/>
                    </a:stretch>
                  </pic:blipFill>
                  <pic:spPr bwMode="auto">
                    <a:xfrm>
                      <a:off x="0" y="0"/>
                      <a:ext cx="2857500" cy="2647950"/>
                    </a:xfrm>
                    <a:prstGeom prst="rect">
                      <a:avLst/>
                    </a:prstGeom>
                    <a:noFill/>
                    <a:ln w="9525">
                      <a:noFill/>
                      <a:miter lim="800000"/>
                      <a:headEnd/>
                      <a:tailEnd/>
                    </a:ln>
                  </pic:spPr>
                </pic:pic>
              </a:graphicData>
            </a:graphic>
          </wp:inline>
        </w:drawing>
      </w:r>
    </w:p>
    <w:p w:rsidR="00DE6294" w:rsidRPr="00DE6294" w:rsidRDefault="00DE6294" w:rsidP="00DE6294">
      <w:pPr>
        <w:spacing w:before="100" w:beforeAutospacing="1" w:after="100" w:afterAutospacing="1" w:line="240" w:lineRule="auto"/>
        <w:rPr>
          <w:rFonts w:ascii="Times New Roman" w:hAnsi="Times New Roman" w:cs="Times New Roman"/>
          <w:b/>
          <w:sz w:val="24"/>
          <w:szCs w:val="24"/>
        </w:rPr>
      </w:pPr>
      <w:r w:rsidRPr="00DE6294">
        <w:rPr>
          <w:rFonts w:ascii="Times New Roman" w:hAnsi="Times New Roman" w:cs="Times New Roman"/>
          <w:b/>
          <w:sz w:val="24"/>
          <w:szCs w:val="24"/>
        </w:rPr>
        <w:t>Крейцмейсель</w:t>
      </w:r>
    </w:p>
    <w:p w:rsidR="00D02FEF" w:rsidRPr="00D02FEF" w:rsidRDefault="00D02FEF" w:rsidP="00D02FEF">
      <w:pPr>
        <w:spacing w:before="100" w:beforeAutospacing="1" w:after="100" w:afterAutospacing="1" w:line="240" w:lineRule="auto"/>
        <w:ind w:left="540"/>
        <w:rPr>
          <w:rFonts w:ascii="Times New Roman" w:hAnsi="Times New Roman" w:cs="Times New Roman"/>
          <w:sz w:val="24"/>
          <w:szCs w:val="24"/>
        </w:rPr>
      </w:pPr>
      <w:r w:rsidRPr="00D02FEF">
        <w:rPr>
          <w:rFonts w:ascii="Times New Roman" w:hAnsi="Times New Roman" w:cs="Times New Roman"/>
          <w:noProof/>
          <w:sz w:val="24"/>
          <w:szCs w:val="24"/>
        </w:rPr>
        <w:lastRenderedPageBreak/>
        <w:drawing>
          <wp:inline distT="0" distB="0" distL="0" distR="0">
            <wp:extent cx="5940425" cy="5160370"/>
            <wp:effectExtent l="19050" t="0" r="3175" b="0"/>
            <wp:docPr id="19" name="Рисунок 13" descr="Зубило и его конструкция">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убило и его конструкция">
                      <a:hlinkClick r:id="rId52"/>
                    </pic:cNvPr>
                    <pic:cNvPicPr>
                      <a:picLocks noChangeAspect="1" noChangeArrowheads="1"/>
                    </pic:cNvPicPr>
                  </pic:nvPicPr>
                  <pic:blipFill>
                    <a:blip r:embed="rId53"/>
                    <a:srcRect/>
                    <a:stretch>
                      <a:fillRect/>
                    </a:stretch>
                  </pic:blipFill>
                  <pic:spPr bwMode="auto">
                    <a:xfrm>
                      <a:off x="0" y="0"/>
                      <a:ext cx="5940425" cy="5160370"/>
                    </a:xfrm>
                    <a:prstGeom prst="rect">
                      <a:avLst/>
                    </a:prstGeom>
                    <a:noFill/>
                    <a:ln w="9525">
                      <a:noFill/>
                      <a:miter lim="800000"/>
                      <a:headEnd/>
                      <a:tailEnd/>
                    </a:ln>
                  </pic:spPr>
                </pic:pic>
              </a:graphicData>
            </a:graphic>
          </wp:inline>
        </w:drawing>
      </w:r>
    </w:p>
    <w:p w:rsidR="00A17C15" w:rsidRPr="00D02FEF" w:rsidRDefault="00A17C15" w:rsidP="00D02FEF">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 xml:space="preserve">Слесарное зубило конструктивно состоит из трёх основных частей: ударной, средней (держателя) и режущей (рабочей). Форма режущей части у каждого разная и зависит от решаемой задачи. Зубилом производят стандартную операцию рубки. Крейцмейсель обладает более узкой режущей </w:t>
      </w:r>
      <w:r w:rsidR="003B3D40">
        <w:rPr>
          <w:rFonts w:ascii="Times New Roman" w:hAnsi="Times New Roman" w:cs="Times New Roman"/>
          <w:sz w:val="24"/>
          <w:szCs w:val="24"/>
        </w:rPr>
        <w:t>кромкой.  И</w:t>
      </w:r>
      <w:r w:rsidRPr="00D02FEF">
        <w:rPr>
          <w:rFonts w:ascii="Times New Roman" w:hAnsi="Times New Roman" w:cs="Times New Roman"/>
          <w:sz w:val="24"/>
          <w:szCs w:val="24"/>
        </w:rPr>
        <w:t>нструменты изготавливаются из прочной инструментальной стали.</w:t>
      </w:r>
    </w:p>
    <w:p w:rsidR="00A17C15" w:rsidRDefault="00A17C15" w:rsidP="00D02FEF">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 xml:space="preserve">Основными параметрами этих инструментов являются геометрические размеры, углы заточки режущей части. Для нанесения удара по верхней (ударной) части зубила применяется </w:t>
      </w:r>
      <w:hyperlink r:id="rId54" w:history="1">
        <w:r w:rsidRPr="00D02FEF">
          <w:rPr>
            <w:rFonts w:ascii="Times New Roman" w:hAnsi="Times New Roman" w:cs="Times New Roman"/>
            <w:sz w:val="24"/>
            <w:szCs w:val="24"/>
          </w:rPr>
          <w:t>слесарный молоток</w:t>
        </w:r>
      </w:hyperlink>
      <w:r w:rsidRPr="00D02FEF">
        <w:rPr>
          <w:rFonts w:ascii="Times New Roman" w:hAnsi="Times New Roman" w:cs="Times New Roman"/>
          <w:sz w:val="24"/>
          <w:szCs w:val="24"/>
        </w:rPr>
        <w:t>. Они отличаются формой бойка (круглая или квадратная), методом крепления ручки, общим весом.</w:t>
      </w:r>
    </w:p>
    <w:p w:rsidR="00BB69D9" w:rsidRDefault="00DE6294" w:rsidP="00BB69D9">
      <w:pPr>
        <w:pStyle w:val="a5"/>
        <w:spacing w:line="360" w:lineRule="atLeast"/>
        <w:rPr>
          <w:rFonts w:ascii="Roboto" w:hAnsi="Roboto" w:cs="Arial"/>
        </w:rPr>
      </w:pPr>
      <w:r>
        <w:rPr>
          <w:rFonts w:ascii="Roboto" w:hAnsi="Roboto" w:cs="Arial"/>
        </w:rPr>
        <w:t>понимают узкое зубило, которое используется для получения узких пазов и канавок. Рабочие части узкого и обычного зубила необходимо обязательно закалить на длину порядка 3 сантиметров. Также требуется закалка металла на головке инструмента (примерно на 1,5–2,5 сантиметра) для того, чтобы она растрескивалась и не раскрашивалась тогда, когда по зубилу ударяют молотком.</w:t>
      </w:r>
    </w:p>
    <w:p w:rsidR="00DE6294" w:rsidRDefault="00DE6294" w:rsidP="00BB69D9">
      <w:pPr>
        <w:spacing w:line="360" w:lineRule="atLeast"/>
        <w:rPr>
          <w:rFonts w:ascii="Roboto" w:hAnsi="Roboto" w:cs="Arial"/>
        </w:rPr>
      </w:pPr>
      <w:r>
        <w:rPr>
          <w:rFonts w:ascii="Roboto" w:hAnsi="Roboto" w:cs="Arial"/>
        </w:rPr>
        <w:t>Р</w:t>
      </w:r>
      <w:r w:rsidR="00BB69D9">
        <w:rPr>
          <w:rFonts w:ascii="Roboto" w:hAnsi="Roboto" w:cs="Arial"/>
        </w:rPr>
        <w:t>убка металла</w:t>
      </w:r>
      <w:r>
        <w:rPr>
          <w:rFonts w:ascii="Roboto" w:hAnsi="Roboto" w:cs="Arial"/>
        </w:rPr>
        <w:t xml:space="preserve"> производится слесарными молотками стандартного веса (от 400 до 800 грамм).</w:t>
      </w:r>
    </w:p>
    <w:p w:rsidR="00DE6294" w:rsidRDefault="00DE6294" w:rsidP="00DE6294">
      <w:pPr>
        <w:pStyle w:val="a5"/>
        <w:spacing w:line="360" w:lineRule="atLeast"/>
        <w:rPr>
          <w:rFonts w:ascii="Roboto" w:hAnsi="Roboto" w:cs="Arial"/>
        </w:rPr>
      </w:pPr>
      <w:r>
        <w:rPr>
          <w:rFonts w:ascii="Roboto" w:hAnsi="Roboto" w:cs="Arial"/>
        </w:rPr>
        <w:lastRenderedPageBreak/>
        <w:t>Их овальные по форме ручки изготавливают из древесины с высокими показателями вязкости и твердости (рябина, клен, береза, дуб).</w:t>
      </w:r>
    </w:p>
    <w:p w:rsidR="00DE6294" w:rsidRDefault="00DE6294" w:rsidP="00DE6294">
      <w:pPr>
        <w:pStyle w:val="a5"/>
        <w:spacing w:line="360" w:lineRule="atLeast"/>
        <w:rPr>
          <w:rFonts w:ascii="Roboto" w:hAnsi="Roboto" w:cs="Arial"/>
        </w:rPr>
      </w:pPr>
      <w:r>
        <w:rPr>
          <w:rFonts w:ascii="Roboto" w:hAnsi="Roboto" w:cs="Arial"/>
        </w:rPr>
        <w:t>Длина ручек варьируется в пределах 35–45 сантиметров, на них не должно присутствовать трещин и сучков, которые могут повредить руки человека, производящего обработку (гибка, резка, рубка) металлических изделий.</w:t>
      </w:r>
    </w:p>
    <w:p w:rsidR="00DE6294" w:rsidRDefault="00DE6294" w:rsidP="00DE6294">
      <w:pPr>
        <w:pStyle w:val="a5"/>
        <w:spacing w:line="360" w:lineRule="atLeast"/>
        <w:rPr>
          <w:rFonts w:ascii="Roboto" w:hAnsi="Roboto" w:cs="Arial"/>
        </w:rPr>
      </w:pPr>
      <w:r>
        <w:rPr>
          <w:rFonts w:ascii="Roboto" w:hAnsi="Roboto" w:cs="Arial"/>
          <w:noProof/>
        </w:rPr>
        <w:drawing>
          <wp:inline distT="0" distB="0" distL="0" distR="0">
            <wp:extent cx="2857500" cy="1790700"/>
            <wp:effectExtent l="19050" t="0" r="0" b="0"/>
            <wp:docPr id="57" name="Рисунок 57" descr="Рубка металла: деление листа при использовании ручных инструментов и специаль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убка металла: деление листа при использовании ручных инструментов и специального оборудования"/>
                    <pic:cNvPicPr>
                      <a:picLocks noChangeAspect="1" noChangeArrowheads="1"/>
                    </pic:cNvPicPr>
                  </pic:nvPicPr>
                  <pic:blipFill>
                    <a:blip r:embed="rId55"/>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DE6294" w:rsidRDefault="00DE6294" w:rsidP="00DE6294">
      <w:pPr>
        <w:pStyle w:val="a5"/>
        <w:spacing w:line="360" w:lineRule="atLeast"/>
        <w:rPr>
          <w:rFonts w:ascii="Roboto" w:hAnsi="Roboto" w:cs="Arial"/>
        </w:rPr>
      </w:pPr>
      <w:r>
        <w:rPr>
          <w:rFonts w:ascii="Roboto" w:hAnsi="Roboto" w:cs="Arial"/>
        </w:rPr>
        <w:t>Отдельно скажем о том, что торцы ручек молотков для рубки обязательно фиксируют нетолстыми (1–3 миллиметра) клиньями из стали либо дерева. Клинья из металла после установки заершивают, а из древесины – крепят специальным клеем.</w:t>
      </w:r>
    </w:p>
    <w:p w:rsidR="00BB69D9" w:rsidRPr="00D02FEF" w:rsidRDefault="00BB69D9" w:rsidP="00BB69D9">
      <w:pPr>
        <w:spacing w:before="180" w:after="180" w:line="240" w:lineRule="auto"/>
        <w:outlineLvl w:val="2"/>
        <w:rPr>
          <w:rFonts w:ascii="Times New Roman" w:hAnsi="Times New Roman" w:cs="Times New Roman"/>
          <w:b/>
          <w:bCs/>
          <w:sz w:val="24"/>
          <w:szCs w:val="24"/>
        </w:rPr>
      </w:pPr>
      <w:r w:rsidRPr="00D02FEF">
        <w:rPr>
          <w:rFonts w:ascii="Times New Roman" w:hAnsi="Times New Roman" w:cs="Times New Roman"/>
          <w:b/>
          <w:bCs/>
          <w:sz w:val="24"/>
          <w:szCs w:val="24"/>
        </w:rPr>
        <w:t>Ручной метод рубки металла</w:t>
      </w:r>
    </w:p>
    <w:p w:rsidR="00BB69D9" w:rsidRPr="00D02FEF" w:rsidRDefault="00BB69D9" w:rsidP="00BB69D9">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Приёмы слесарной рубки определяют последовательность действий :</w:t>
      </w:r>
    </w:p>
    <w:p w:rsidR="00BB69D9" w:rsidRPr="00D02FEF" w:rsidRDefault="00BB69D9" w:rsidP="00BB69D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02FEF">
        <w:rPr>
          <w:rFonts w:ascii="Times New Roman" w:hAnsi="Times New Roman" w:cs="Times New Roman"/>
          <w:sz w:val="24"/>
          <w:szCs w:val="24"/>
        </w:rPr>
        <w:t>закрепление заготовки в тисках, если это невозможно её укладывают на наковальню;</w:t>
      </w:r>
      <w:r>
        <w:rPr>
          <w:rFonts w:ascii="Times New Roman" w:hAnsi="Times New Roman" w:cs="Times New Roman"/>
          <w:sz w:val="24"/>
          <w:szCs w:val="24"/>
        </w:rPr>
        <w:t xml:space="preserve">                                 - </w:t>
      </w:r>
      <w:r w:rsidRPr="00D02FEF">
        <w:rPr>
          <w:rFonts w:ascii="Times New Roman" w:hAnsi="Times New Roman" w:cs="Times New Roman"/>
          <w:sz w:val="24"/>
          <w:szCs w:val="24"/>
        </w:rPr>
        <w:t>зубило устанавливают в начало линии разметки;</w:t>
      </w:r>
      <w:r>
        <w:rPr>
          <w:rFonts w:ascii="Times New Roman" w:hAnsi="Times New Roman" w:cs="Times New Roman"/>
          <w:sz w:val="24"/>
          <w:szCs w:val="24"/>
        </w:rPr>
        <w:t xml:space="preserve">                                                                                                - </w:t>
      </w:r>
      <w:r w:rsidRPr="00D02FEF">
        <w:rPr>
          <w:rFonts w:ascii="Times New Roman" w:hAnsi="Times New Roman" w:cs="Times New Roman"/>
          <w:sz w:val="24"/>
          <w:szCs w:val="24"/>
        </w:rPr>
        <w:t>сначала молотком наносят предварительные не сильные удары для выделения контура намеченной линии отсечения;</w:t>
      </w:r>
      <w:r>
        <w:rPr>
          <w:rFonts w:ascii="Times New Roman" w:hAnsi="Times New Roman" w:cs="Times New Roman"/>
          <w:sz w:val="24"/>
          <w:szCs w:val="24"/>
        </w:rPr>
        <w:t xml:space="preserve">                                                                                                                          - </w:t>
      </w:r>
      <w:r w:rsidRPr="00D02FEF">
        <w:rPr>
          <w:rFonts w:ascii="Times New Roman" w:hAnsi="Times New Roman" w:cs="Times New Roman"/>
          <w:sz w:val="24"/>
          <w:szCs w:val="24"/>
        </w:rPr>
        <w:t>затем вдоль этой линии перемещают режущий инструмент, по которому наносятся сильные удары;</w:t>
      </w:r>
      <w:r>
        <w:rPr>
          <w:rFonts w:ascii="Times New Roman" w:hAnsi="Times New Roman" w:cs="Times New Roman"/>
          <w:sz w:val="24"/>
          <w:szCs w:val="24"/>
        </w:rPr>
        <w:t xml:space="preserve">                                                                                                                                                               - </w:t>
      </w:r>
      <w:r w:rsidRPr="00D02FEF">
        <w:rPr>
          <w:rFonts w:ascii="Times New Roman" w:hAnsi="Times New Roman" w:cs="Times New Roman"/>
          <w:sz w:val="24"/>
          <w:szCs w:val="24"/>
        </w:rPr>
        <w:t>после завершения наполовину прорубленную заготовку переворачивают;</w:t>
      </w:r>
      <w:r>
        <w:rPr>
          <w:rFonts w:ascii="Times New Roman" w:hAnsi="Times New Roman" w:cs="Times New Roman"/>
          <w:sz w:val="24"/>
          <w:szCs w:val="24"/>
        </w:rPr>
        <w:t xml:space="preserve">                                                                                     - </w:t>
      </w:r>
      <w:r w:rsidRPr="00D02FEF">
        <w:rPr>
          <w:rFonts w:ascii="Times New Roman" w:hAnsi="Times New Roman" w:cs="Times New Roman"/>
          <w:sz w:val="24"/>
          <w:szCs w:val="24"/>
        </w:rPr>
        <w:t>с обратной стороны повторяют такие действия, до полного отсечения.</w:t>
      </w:r>
    </w:p>
    <w:p w:rsidR="00BB69D9" w:rsidRPr="00D02FEF" w:rsidRDefault="00BB69D9" w:rsidP="00BB69D9">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t>При работе с полосовым металлом используют горизонтальный способ. Правила работ заключаются в следующем:</w:t>
      </w:r>
    </w:p>
    <w:p w:rsidR="00BB69D9" w:rsidRPr="00D02FEF" w:rsidRDefault="00BB69D9" w:rsidP="00BB69D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02FEF">
        <w:rPr>
          <w:rFonts w:ascii="Times New Roman" w:hAnsi="Times New Roman" w:cs="Times New Roman"/>
          <w:sz w:val="24"/>
          <w:szCs w:val="24"/>
        </w:rPr>
        <w:t>режущей кромке зубила при затачивании задают определённую кривизну;</w:t>
      </w:r>
      <w:r>
        <w:rPr>
          <w:rFonts w:ascii="Times New Roman" w:hAnsi="Times New Roman" w:cs="Times New Roman"/>
          <w:sz w:val="24"/>
          <w:szCs w:val="24"/>
        </w:rPr>
        <w:t xml:space="preserve">                                                          - </w:t>
      </w:r>
      <w:r w:rsidRPr="00D02FEF">
        <w:rPr>
          <w:rFonts w:ascii="Times New Roman" w:hAnsi="Times New Roman" w:cs="Times New Roman"/>
          <w:sz w:val="24"/>
          <w:szCs w:val="24"/>
        </w:rPr>
        <w:t>начинают проводить операцию с дальней кромки постепенно приближаясь к передней отметке;</w:t>
      </w:r>
      <w:r>
        <w:rPr>
          <w:rFonts w:ascii="Times New Roman" w:hAnsi="Times New Roman" w:cs="Times New Roman"/>
          <w:sz w:val="24"/>
          <w:szCs w:val="24"/>
        </w:rPr>
        <w:t xml:space="preserve">                                                                                                                                                                    - </w:t>
      </w:r>
      <w:r w:rsidRPr="00D02FEF">
        <w:rPr>
          <w:rFonts w:ascii="Times New Roman" w:hAnsi="Times New Roman" w:cs="Times New Roman"/>
          <w:sz w:val="24"/>
          <w:szCs w:val="24"/>
        </w:rPr>
        <w:t>при вырубании заготовок по установленному шаблону, следует предусмотреть припуск.</w:t>
      </w:r>
    </w:p>
    <w:p w:rsidR="00BB69D9" w:rsidRPr="00D02FEF" w:rsidRDefault="00BB69D9" w:rsidP="00BB69D9">
      <w:pPr>
        <w:spacing w:after="360" w:line="240" w:lineRule="auto"/>
        <w:rPr>
          <w:rFonts w:ascii="Times New Roman" w:hAnsi="Times New Roman" w:cs="Times New Roman"/>
          <w:sz w:val="24"/>
          <w:szCs w:val="24"/>
        </w:rPr>
      </w:pPr>
      <w:r w:rsidRPr="00D02FEF">
        <w:rPr>
          <w:rFonts w:ascii="Times New Roman" w:hAnsi="Times New Roman" w:cs="Times New Roman"/>
          <w:noProof/>
          <w:sz w:val="24"/>
          <w:szCs w:val="24"/>
        </w:rPr>
        <w:lastRenderedPageBreak/>
        <w:drawing>
          <wp:inline distT="0" distB="0" distL="0" distR="0">
            <wp:extent cx="7620000" cy="4286250"/>
            <wp:effectExtent l="19050" t="0" r="0" b="0"/>
            <wp:docPr id="26" name="Рисунок 14" descr="Рубка металла зубилом">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убка металла зубилом">
                      <a:hlinkClick r:id="rId56"/>
                    </pic:cNvPr>
                    <pic:cNvPicPr>
                      <a:picLocks noChangeAspect="1" noChangeArrowheads="1"/>
                    </pic:cNvPicPr>
                  </pic:nvPicPr>
                  <pic:blipFill>
                    <a:blip r:embed="rId57"/>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BB69D9" w:rsidRDefault="00BB69D9" w:rsidP="00DE6294">
      <w:pPr>
        <w:pStyle w:val="a5"/>
        <w:spacing w:line="360" w:lineRule="atLeast"/>
        <w:rPr>
          <w:rFonts w:ascii="Roboto" w:hAnsi="Roboto" w:cs="Arial"/>
        </w:rPr>
      </w:pPr>
    </w:p>
    <w:p w:rsidR="00DE6294" w:rsidRPr="00D02FEF" w:rsidRDefault="00DE6294" w:rsidP="00D02FEF">
      <w:pPr>
        <w:spacing w:after="360" w:line="240" w:lineRule="auto"/>
        <w:rPr>
          <w:rFonts w:ascii="Times New Roman" w:hAnsi="Times New Roman" w:cs="Times New Roman"/>
          <w:sz w:val="24"/>
          <w:szCs w:val="24"/>
        </w:rPr>
      </w:pPr>
    </w:p>
    <w:p w:rsidR="00A17C15" w:rsidRPr="00D02FEF" w:rsidRDefault="00A17C15" w:rsidP="00D02FEF">
      <w:pPr>
        <w:spacing w:after="360" w:line="240" w:lineRule="auto"/>
        <w:rPr>
          <w:rFonts w:ascii="Times New Roman" w:hAnsi="Times New Roman" w:cs="Times New Roman"/>
          <w:sz w:val="24"/>
          <w:szCs w:val="24"/>
        </w:rPr>
      </w:pPr>
      <w:r w:rsidRPr="00A61D0E">
        <w:rPr>
          <w:rFonts w:ascii="Times New Roman" w:hAnsi="Times New Roman" w:cs="Times New Roman"/>
          <w:b/>
          <w:sz w:val="24"/>
          <w:szCs w:val="24"/>
        </w:rPr>
        <w:t>На промышленных предприятиях инструментом для рубки металла являются специальные</w:t>
      </w:r>
      <w:r w:rsidRPr="00D02FEF">
        <w:rPr>
          <w:rFonts w:ascii="Times New Roman" w:hAnsi="Times New Roman" w:cs="Times New Roman"/>
          <w:sz w:val="24"/>
          <w:szCs w:val="24"/>
        </w:rPr>
        <w:t xml:space="preserve"> </w:t>
      </w:r>
      <w:r w:rsidRPr="00A61D0E">
        <w:rPr>
          <w:rFonts w:ascii="Times New Roman" w:hAnsi="Times New Roman" w:cs="Times New Roman"/>
          <w:b/>
          <w:sz w:val="24"/>
          <w:szCs w:val="24"/>
        </w:rPr>
        <w:t>станки.</w:t>
      </w:r>
      <w:r w:rsidRPr="00D02FEF">
        <w:rPr>
          <w:rFonts w:ascii="Times New Roman" w:hAnsi="Times New Roman" w:cs="Times New Roman"/>
          <w:sz w:val="24"/>
          <w:szCs w:val="24"/>
        </w:rPr>
        <w:t xml:space="preserve"> К ним относятся:</w:t>
      </w:r>
    </w:p>
    <w:p w:rsidR="00A17C15" w:rsidRPr="00D02FEF" w:rsidRDefault="00BB69D9" w:rsidP="00BB69D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7C15" w:rsidRPr="00D02FEF">
        <w:rPr>
          <w:rFonts w:ascii="Times New Roman" w:hAnsi="Times New Roman" w:cs="Times New Roman"/>
          <w:sz w:val="24"/>
          <w:szCs w:val="24"/>
        </w:rPr>
        <w:t>гильотины;</w:t>
      </w:r>
      <w:r>
        <w:rPr>
          <w:rFonts w:ascii="Times New Roman" w:hAnsi="Times New Roman" w:cs="Times New Roman"/>
          <w:sz w:val="24"/>
          <w:szCs w:val="24"/>
        </w:rPr>
        <w:t xml:space="preserve">  - </w:t>
      </w:r>
      <w:r w:rsidR="00A17C15" w:rsidRPr="00D02FEF">
        <w:rPr>
          <w:rFonts w:ascii="Times New Roman" w:hAnsi="Times New Roman" w:cs="Times New Roman"/>
          <w:sz w:val="24"/>
          <w:szCs w:val="24"/>
        </w:rPr>
        <w:t>прессы (гидравлические и механические);</w:t>
      </w:r>
      <w:r>
        <w:rPr>
          <w:rFonts w:ascii="Times New Roman" w:hAnsi="Times New Roman" w:cs="Times New Roman"/>
          <w:sz w:val="24"/>
          <w:szCs w:val="24"/>
        </w:rPr>
        <w:t xml:space="preserve">  - </w:t>
      </w:r>
      <w:r w:rsidR="00A17C15" w:rsidRPr="00D02FEF">
        <w:rPr>
          <w:rFonts w:ascii="Times New Roman" w:hAnsi="Times New Roman" w:cs="Times New Roman"/>
          <w:sz w:val="24"/>
          <w:szCs w:val="24"/>
        </w:rPr>
        <w:t>пресс-ножницы;</w:t>
      </w:r>
    </w:p>
    <w:p w:rsidR="00A17C15" w:rsidRDefault="00A17C15" w:rsidP="00BB69D9">
      <w:pPr>
        <w:spacing w:before="100" w:beforeAutospacing="1" w:after="100" w:afterAutospacing="1" w:line="240" w:lineRule="auto"/>
        <w:ind w:left="540"/>
        <w:rPr>
          <w:rFonts w:ascii="Times New Roman" w:hAnsi="Times New Roman" w:cs="Times New Roman"/>
          <w:sz w:val="24"/>
          <w:szCs w:val="24"/>
        </w:rPr>
      </w:pPr>
    </w:p>
    <w:p w:rsidR="00BB69D9" w:rsidRPr="00D02FEF" w:rsidRDefault="00BB69D9" w:rsidP="00BB69D9">
      <w:pPr>
        <w:spacing w:before="100" w:beforeAutospacing="1" w:after="100" w:afterAutospacing="1" w:line="240" w:lineRule="auto"/>
        <w:ind w:left="540"/>
        <w:rPr>
          <w:rFonts w:ascii="Times New Roman" w:hAnsi="Times New Roman" w:cs="Times New Roman"/>
          <w:sz w:val="24"/>
          <w:szCs w:val="24"/>
        </w:rPr>
      </w:pPr>
      <w:r w:rsidRPr="00BB69D9">
        <w:rPr>
          <w:rFonts w:ascii="Times New Roman" w:hAnsi="Times New Roman" w:cs="Times New Roman"/>
          <w:noProof/>
          <w:sz w:val="24"/>
          <w:szCs w:val="24"/>
        </w:rPr>
        <w:drawing>
          <wp:inline distT="0" distB="0" distL="0" distR="0">
            <wp:extent cx="2857500" cy="2105025"/>
            <wp:effectExtent l="19050" t="0" r="0" b="0"/>
            <wp:docPr id="25" name="Рисунок 60" descr="Рубка металла: деление листа при использовании ручных инструментов и специального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убка металла: деление листа при использовании ручных инструментов и специального оборудования"/>
                    <pic:cNvPicPr>
                      <a:picLocks noChangeAspect="1" noChangeArrowheads="1"/>
                    </pic:cNvPicPr>
                  </pic:nvPicPr>
                  <pic:blipFill>
                    <a:blip r:embed="rId58"/>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A17C15" w:rsidRPr="00D02FEF" w:rsidRDefault="00A17C15" w:rsidP="00A61D0E">
      <w:pPr>
        <w:spacing w:after="360" w:line="240" w:lineRule="auto"/>
        <w:rPr>
          <w:rFonts w:ascii="Times New Roman" w:hAnsi="Times New Roman" w:cs="Times New Roman"/>
          <w:sz w:val="24"/>
          <w:szCs w:val="24"/>
        </w:rPr>
      </w:pPr>
      <w:r w:rsidRPr="00D02FEF">
        <w:rPr>
          <w:rFonts w:ascii="Times New Roman" w:hAnsi="Times New Roman" w:cs="Times New Roman"/>
          <w:sz w:val="24"/>
          <w:szCs w:val="24"/>
        </w:rPr>
        <w:lastRenderedPageBreak/>
        <w:t>Они обладают высокой производительностью и позволяют проводить рубку даже очень толстого металла.</w:t>
      </w:r>
    </w:p>
    <w:p w:rsidR="00BB69D9" w:rsidRDefault="00BB69D9" w:rsidP="00A61D0E">
      <w:pPr>
        <w:pStyle w:val="3"/>
        <w:rPr>
          <w:rFonts w:ascii="Roboto" w:hAnsi="Roboto" w:cs="Arial"/>
        </w:rPr>
      </w:pPr>
      <w:r>
        <w:rPr>
          <w:rFonts w:ascii="Roboto" w:hAnsi="Roboto" w:cs="Arial"/>
        </w:rPr>
        <w:t>Как происходит раскрой металла на гильотине</w:t>
      </w:r>
    </w:p>
    <w:p w:rsidR="00BB69D9" w:rsidRDefault="00BB69D9" w:rsidP="00A61D0E">
      <w:pPr>
        <w:pStyle w:val="a5"/>
        <w:rPr>
          <w:rFonts w:ascii="Roboto" w:hAnsi="Roboto" w:cs="Arial"/>
        </w:rPr>
      </w:pPr>
      <w:r>
        <w:rPr>
          <w:rFonts w:ascii="Roboto" w:hAnsi="Roboto" w:cs="Arial"/>
        </w:rPr>
        <w:t>Станок оснащен двумя ножами, один из которых неподвижный, а второй может совершать круговые движения. Металл подается рольгангом в место резки. Нож опускается в отмеченное место, и заготовка рубится на необходимые элементы. Управление ножом совершается через специальную кнопку.</w:t>
      </w:r>
    </w:p>
    <w:p w:rsidR="00BB69D9" w:rsidRDefault="00BB69D9" w:rsidP="00A61D0E">
      <w:pPr>
        <w:pStyle w:val="a5"/>
        <w:rPr>
          <w:rFonts w:ascii="Roboto" w:hAnsi="Roboto" w:cs="Arial"/>
        </w:rPr>
      </w:pPr>
      <w:r>
        <w:rPr>
          <w:rFonts w:ascii="Roboto" w:hAnsi="Roboto" w:cs="Arial"/>
        </w:rPr>
        <w:t>Режущий инструмент создает большое давление, поэтому заусенцы отсутствуют, края остаются ровными. Такая рубка металла имеет много преимуществ. Во-первых, стоимость процесса невысокая, остатков и отходов практически нет. Во-вторых, качество изделий, которое получается, достаточно высокое.</w:t>
      </w:r>
    </w:p>
    <w:p w:rsidR="00BB69D9" w:rsidRDefault="00BB69D9" w:rsidP="00A61D0E">
      <w:pPr>
        <w:pStyle w:val="a5"/>
        <w:rPr>
          <w:rFonts w:ascii="Roboto" w:hAnsi="Roboto" w:cs="Arial"/>
        </w:rPr>
      </w:pPr>
      <w:r>
        <w:rPr>
          <w:rFonts w:ascii="Roboto" w:hAnsi="Roboto" w:cs="Arial"/>
        </w:rPr>
        <w:t>Их можно сразу подвергать дальнейшей технологической обработке – покраске, сверлению и т. п. Однако сложные конфигурации деталей на таком оборудовании изготовить нельзя. Все современные модели гильотин оснащаются большим количеством электроники.</w:t>
      </w:r>
    </w:p>
    <w:p w:rsidR="00BB69D9" w:rsidRDefault="00BB69D9" w:rsidP="00A61D0E">
      <w:pPr>
        <w:pStyle w:val="a5"/>
        <w:rPr>
          <w:rFonts w:ascii="Roboto" w:hAnsi="Roboto" w:cs="Arial"/>
        </w:rPr>
      </w:pPr>
      <w:r>
        <w:rPr>
          <w:rFonts w:ascii="Roboto" w:hAnsi="Roboto" w:cs="Arial"/>
        </w:rPr>
        <w:t xml:space="preserve">Это позволяет совершать раскрой металлических заготовок практически в полностью автоматическом </w:t>
      </w:r>
    </w:p>
    <w:p w:rsidR="00A17C15" w:rsidRDefault="00A61D0E" w:rsidP="00D02FEF">
      <w:pPr>
        <w:spacing w:line="240" w:lineRule="auto"/>
        <w:rPr>
          <w:rFonts w:ascii="Times New Roman" w:hAnsi="Times New Roman" w:cs="Times New Roman"/>
          <w:b/>
          <w:sz w:val="24"/>
          <w:szCs w:val="24"/>
        </w:rPr>
      </w:pPr>
      <w:r>
        <w:rPr>
          <w:rFonts w:ascii="Times New Roman" w:hAnsi="Times New Roman" w:cs="Times New Roman"/>
          <w:b/>
          <w:sz w:val="24"/>
          <w:szCs w:val="24"/>
        </w:rPr>
        <w:t>Ответить на вопросы:</w:t>
      </w:r>
    </w:p>
    <w:p w:rsidR="00A61D0E" w:rsidRDefault="00A61D0E" w:rsidP="00D02FEF">
      <w:pPr>
        <w:spacing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Назовите основные части зубила.</w:t>
      </w:r>
    </w:p>
    <w:p w:rsidR="00A61D0E" w:rsidRDefault="00A61D0E" w:rsidP="00A61D0E">
      <w:pPr>
        <w:spacing w:before="100" w:beforeAutospacing="1" w:after="100" w:afterAutospacing="1" w:line="240" w:lineRule="auto"/>
        <w:rPr>
          <w:rFonts w:ascii="Times New Roman" w:hAnsi="Times New Roman" w:cs="Times New Roman"/>
          <w:sz w:val="24"/>
          <w:szCs w:val="24"/>
        </w:rPr>
      </w:pPr>
      <w:r w:rsidRPr="00A61D0E">
        <w:rPr>
          <w:rFonts w:ascii="Times New Roman" w:hAnsi="Times New Roman" w:cs="Times New Roman"/>
          <w:b/>
          <w:sz w:val="24"/>
          <w:szCs w:val="24"/>
        </w:rPr>
        <w:t>2</w:t>
      </w:r>
      <w:r w:rsidRPr="00A61D0E">
        <w:rPr>
          <w:rFonts w:ascii="Times New Roman" w:hAnsi="Times New Roman" w:cs="Times New Roman"/>
          <w:sz w:val="24"/>
          <w:szCs w:val="24"/>
        </w:rPr>
        <w:t>. Чем отличается Крейцмейсель от зубила</w:t>
      </w:r>
      <w:r>
        <w:rPr>
          <w:rFonts w:ascii="Times New Roman" w:hAnsi="Times New Roman" w:cs="Times New Roman"/>
          <w:sz w:val="24"/>
          <w:szCs w:val="24"/>
        </w:rPr>
        <w:t>.</w:t>
      </w:r>
    </w:p>
    <w:p w:rsidR="003B3D40" w:rsidRDefault="003B3D40" w:rsidP="00A61D0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Какое механическое оборудование применяется для механизированной рубки металла.</w:t>
      </w:r>
    </w:p>
    <w:p w:rsidR="003B3D40" w:rsidRDefault="003B3D40" w:rsidP="00A61D0E">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Литература:  В.В.Овчинников «Подготовительные сварочные работы»</w:t>
      </w:r>
    </w:p>
    <w:p w:rsidR="00820E43" w:rsidRDefault="00820E43" w:rsidP="00A61D0E">
      <w:pPr>
        <w:spacing w:before="100" w:beforeAutospacing="1" w:after="100" w:afterAutospacing="1" w:line="240" w:lineRule="auto"/>
        <w:rPr>
          <w:rFonts w:ascii="Times New Roman" w:hAnsi="Times New Roman" w:cs="Times New Roman"/>
          <w:b/>
          <w:sz w:val="24"/>
          <w:szCs w:val="24"/>
        </w:rPr>
      </w:pPr>
    </w:p>
    <w:p w:rsidR="00820E43" w:rsidRDefault="00820E43" w:rsidP="00A61D0E">
      <w:pPr>
        <w:spacing w:before="100" w:beforeAutospacing="1" w:after="100" w:afterAutospacing="1" w:line="240" w:lineRule="auto"/>
        <w:rPr>
          <w:rFonts w:ascii="Times New Roman" w:hAnsi="Times New Roman" w:cs="Times New Roman"/>
          <w:b/>
          <w:sz w:val="24"/>
          <w:szCs w:val="24"/>
        </w:rPr>
      </w:pPr>
    </w:p>
    <w:p w:rsidR="00820E43" w:rsidRDefault="00820E43" w:rsidP="00A61D0E">
      <w:pPr>
        <w:spacing w:before="100" w:beforeAutospacing="1" w:after="100" w:afterAutospacing="1" w:line="240" w:lineRule="auto"/>
        <w:rPr>
          <w:rFonts w:ascii="Times New Roman" w:hAnsi="Times New Roman" w:cs="Times New Roman"/>
          <w:b/>
          <w:sz w:val="24"/>
          <w:szCs w:val="24"/>
        </w:rPr>
      </w:pPr>
    </w:p>
    <w:p w:rsidR="00820E43" w:rsidRDefault="00820E43" w:rsidP="00A61D0E">
      <w:pPr>
        <w:spacing w:before="100" w:beforeAutospacing="1" w:after="100" w:afterAutospacing="1" w:line="240" w:lineRule="auto"/>
        <w:rPr>
          <w:rFonts w:ascii="Times New Roman" w:hAnsi="Times New Roman" w:cs="Times New Roman"/>
          <w:b/>
          <w:sz w:val="24"/>
          <w:szCs w:val="24"/>
        </w:rPr>
      </w:pPr>
    </w:p>
    <w:p w:rsidR="00820E43" w:rsidRDefault="00820E43" w:rsidP="00A61D0E">
      <w:pPr>
        <w:spacing w:before="100" w:beforeAutospacing="1" w:after="100" w:afterAutospacing="1" w:line="240" w:lineRule="auto"/>
        <w:rPr>
          <w:rFonts w:ascii="Times New Roman" w:hAnsi="Times New Roman" w:cs="Times New Roman"/>
          <w:b/>
          <w:sz w:val="24"/>
          <w:szCs w:val="24"/>
        </w:rPr>
      </w:pPr>
    </w:p>
    <w:p w:rsidR="00820E43" w:rsidRDefault="00820E43" w:rsidP="00A61D0E">
      <w:pPr>
        <w:spacing w:before="100" w:beforeAutospacing="1" w:after="100" w:afterAutospacing="1" w:line="240" w:lineRule="auto"/>
        <w:rPr>
          <w:rFonts w:ascii="Times New Roman" w:hAnsi="Times New Roman" w:cs="Times New Roman"/>
          <w:b/>
          <w:sz w:val="24"/>
          <w:szCs w:val="24"/>
        </w:rPr>
      </w:pPr>
    </w:p>
    <w:p w:rsidR="00820E43" w:rsidRDefault="00820E43" w:rsidP="00A61D0E">
      <w:pPr>
        <w:spacing w:before="100" w:beforeAutospacing="1" w:after="100" w:afterAutospacing="1" w:line="240" w:lineRule="auto"/>
        <w:rPr>
          <w:rFonts w:ascii="Times New Roman" w:hAnsi="Times New Roman" w:cs="Times New Roman"/>
          <w:b/>
          <w:sz w:val="24"/>
          <w:szCs w:val="24"/>
        </w:rPr>
      </w:pPr>
    </w:p>
    <w:p w:rsidR="00820E43" w:rsidRDefault="00820E43" w:rsidP="00A61D0E">
      <w:pPr>
        <w:spacing w:before="100" w:beforeAutospacing="1" w:after="100" w:afterAutospacing="1" w:line="240" w:lineRule="auto"/>
        <w:rPr>
          <w:rFonts w:ascii="Times New Roman" w:hAnsi="Times New Roman" w:cs="Times New Roman"/>
          <w:b/>
          <w:sz w:val="24"/>
          <w:szCs w:val="24"/>
        </w:rPr>
      </w:pPr>
    </w:p>
    <w:p w:rsidR="00D14807" w:rsidRPr="00D14807" w:rsidRDefault="00D14807" w:rsidP="00D02FEF">
      <w:pPr>
        <w:spacing w:line="240" w:lineRule="auto"/>
        <w:rPr>
          <w:rFonts w:ascii="Times New Roman" w:hAnsi="Times New Roman" w:cs="Times New Roman"/>
          <w:b/>
          <w:sz w:val="24"/>
          <w:szCs w:val="24"/>
        </w:rPr>
      </w:pPr>
    </w:p>
    <w:sectPr w:rsidR="00D14807" w:rsidRPr="00D14807" w:rsidSect="00D02F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187" w:rsidRDefault="009B2187" w:rsidP="007F5CEF">
      <w:pPr>
        <w:spacing w:after="0" w:line="240" w:lineRule="auto"/>
      </w:pPr>
      <w:r>
        <w:separator/>
      </w:r>
    </w:p>
  </w:endnote>
  <w:endnote w:type="continuationSeparator" w:id="1">
    <w:p w:rsidR="009B2187" w:rsidRDefault="009B2187" w:rsidP="007F5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187" w:rsidRDefault="009B2187" w:rsidP="007F5CEF">
      <w:pPr>
        <w:spacing w:after="0" w:line="240" w:lineRule="auto"/>
      </w:pPr>
      <w:r>
        <w:separator/>
      </w:r>
    </w:p>
  </w:footnote>
  <w:footnote w:type="continuationSeparator" w:id="1">
    <w:p w:rsidR="009B2187" w:rsidRDefault="009B2187" w:rsidP="007F5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E39"/>
    <w:multiLevelType w:val="multilevel"/>
    <w:tmpl w:val="7ABC2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11F4F"/>
    <w:multiLevelType w:val="multilevel"/>
    <w:tmpl w:val="BD3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748AE"/>
    <w:multiLevelType w:val="multilevel"/>
    <w:tmpl w:val="FEB8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5537C"/>
    <w:multiLevelType w:val="multilevel"/>
    <w:tmpl w:val="ECC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3463B"/>
    <w:multiLevelType w:val="multilevel"/>
    <w:tmpl w:val="F0C6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77E10"/>
    <w:multiLevelType w:val="multilevel"/>
    <w:tmpl w:val="DDF8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1642"/>
    <w:multiLevelType w:val="multilevel"/>
    <w:tmpl w:val="2CAC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276AC"/>
    <w:multiLevelType w:val="multilevel"/>
    <w:tmpl w:val="FB82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C5B4D"/>
    <w:multiLevelType w:val="multilevel"/>
    <w:tmpl w:val="A832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00FD4"/>
    <w:multiLevelType w:val="hybridMultilevel"/>
    <w:tmpl w:val="E1F2B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F303C"/>
    <w:multiLevelType w:val="multilevel"/>
    <w:tmpl w:val="42A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F1608"/>
    <w:multiLevelType w:val="multilevel"/>
    <w:tmpl w:val="D9A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569D3"/>
    <w:multiLevelType w:val="multilevel"/>
    <w:tmpl w:val="004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0547E"/>
    <w:multiLevelType w:val="multilevel"/>
    <w:tmpl w:val="6180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C4E3B"/>
    <w:multiLevelType w:val="multilevel"/>
    <w:tmpl w:val="0C2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73D34"/>
    <w:multiLevelType w:val="multilevel"/>
    <w:tmpl w:val="83D6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8A37EE"/>
    <w:multiLevelType w:val="multilevel"/>
    <w:tmpl w:val="E3B4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618E3"/>
    <w:multiLevelType w:val="multilevel"/>
    <w:tmpl w:val="E60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B4DB1"/>
    <w:multiLevelType w:val="multilevel"/>
    <w:tmpl w:val="7722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9"/>
  </w:num>
  <w:num w:numId="4">
    <w:abstractNumId w:val="2"/>
  </w:num>
  <w:num w:numId="5">
    <w:abstractNumId w:val="0"/>
  </w:num>
  <w:num w:numId="6">
    <w:abstractNumId w:val="12"/>
  </w:num>
  <w:num w:numId="7">
    <w:abstractNumId w:val="14"/>
  </w:num>
  <w:num w:numId="8">
    <w:abstractNumId w:val="17"/>
  </w:num>
  <w:num w:numId="9">
    <w:abstractNumId w:val="11"/>
  </w:num>
  <w:num w:numId="10">
    <w:abstractNumId w:val="7"/>
  </w:num>
  <w:num w:numId="11">
    <w:abstractNumId w:val="3"/>
  </w:num>
  <w:num w:numId="12">
    <w:abstractNumId w:val="6"/>
  </w:num>
  <w:num w:numId="13">
    <w:abstractNumId w:val="18"/>
  </w:num>
  <w:num w:numId="14">
    <w:abstractNumId w:val="15"/>
  </w:num>
  <w:num w:numId="15">
    <w:abstractNumId w:val="1"/>
  </w:num>
  <w:num w:numId="16">
    <w:abstractNumId w:val="8"/>
  </w:num>
  <w:num w:numId="17">
    <w:abstractNumId w:val="10"/>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7953"/>
    <w:rsid w:val="000B73A6"/>
    <w:rsid w:val="000C0343"/>
    <w:rsid w:val="0014119C"/>
    <w:rsid w:val="00267953"/>
    <w:rsid w:val="00283475"/>
    <w:rsid w:val="002C7107"/>
    <w:rsid w:val="0031781F"/>
    <w:rsid w:val="003B3D40"/>
    <w:rsid w:val="004E47EC"/>
    <w:rsid w:val="00666D66"/>
    <w:rsid w:val="007B5537"/>
    <w:rsid w:val="007E33C6"/>
    <w:rsid w:val="007F5CEF"/>
    <w:rsid w:val="00820E43"/>
    <w:rsid w:val="008306A6"/>
    <w:rsid w:val="00883BBA"/>
    <w:rsid w:val="008B44C2"/>
    <w:rsid w:val="008C1912"/>
    <w:rsid w:val="00920E25"/>
    <w:rsid w:val="009B2187"/>
    <w:rsid w:val="00A17C15"/>
    <w:rsid w:val="00A33D95"/>
    <w:rsid w:val="00A61D0E"/>
    <w:rsid w:val="00A8135D"/>
    <w:rsid w:val="00B04FF1"/>
    <w:rsid w:val="00B45172"/>
    <w:rsid w:val="00BA12D9"/>
    <w:rsid w:val="00BB264E"/>
    <w:rsid w:val="00BB69D9"/>
    <w:rsid w:val="00CC7D9C"/>
    <w:rsid w:val="00D02FEF"/>
    <w:rsid w:val="00D14807"/>
    <w:rsid w:val="00DE6294"/>
    <w:rsid w:val="00E37F3F"/>
    <w:rsid w:val="00E5246A"/>
    <w:rsid w:val="00F74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A6"/>
  </w:style>
  <w:style w:type="paragraph" w:styleId="1">
    <w:name w:val="heading 1"/>
    <w:basedOn w:val="a"/>
    <w:next w:val="a"/>
    <w:link w:val="10"/>
    <w:uiPriority w:val="9"/>
    <w:qFormat/>
    <w:rsid w:val="00A17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E33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E33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33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E33C6"/>
    <w:rPr>
      <w:rFonts w:ascii="Times New Roman" w:eastAsia="Times New Roman" w:hAnsi="Times New Roman" w:cs="Times New Roman"/>
      <w:b/>
      <w:bCs/>
      <w:sz w:val="27"/>
      <w:szCs w:val="27"/>
    </w:rPr>
  </w:style>
  <w:style w:type="character" w:styleId="a3">
    <w:name w:val="Hyperlink"/>
    <w:basedOn w:val="a0"/>
    <w:uiPriority w:val="99"/>
    <w:semiHidden/>
    <w:unhideWhenUsed/>
    <w:rsid w:val="007E33C6"/>
    <w:rPr>
      <w:strike w:val="0"/>
      <w:dstrike w:val="0"/>
      <w:color w:val="8B8CE7"/>
      <w:u w:val="none"/>
      <w:effect w:val="none"/>
    </w:rPr>
  </w:style>
  <w:style w:type="character" w:styleId="a4">
    <w:name w:val="Strong"/>
    <w:basedOn w:val="a0"/>
    <w:uiPriority w:val="22"/>
    <w:qFormat/>
    <w:rsid w:val="007E33C6"/>
    <w:rPr>
      <w:b/>
      <w:bCs/>
    </w:rPr>
  </w:style>
  <w:style w:type="paragraph" w:styleId="a5">
    <w:name w:val="Normal (Web)"/>
    <w:basedOn w:val="a"/>
    <w:uiPriority w:val="99"/>
    <w:unhideWhenUsed/>
    <w:rsid w:val="007E33C6"/>
    <w:pPr>
      <w:spacing w:after="375" w:line="240" w:lineRule="auto"/>
    </w:pPr>
    <w:rPr>
      <w:rFonts w:ascii="Times New Roman" w:eastAsia="Times New Roman" w:hAnsi="Times New Roman" w:cs="Times New Roman"/>
      <w:sz w:val="24"/>
      <w:szCs w:val="24"/>
    </w:rPr>
  </w:style>
  <w:style w:type="character" w:customStyle="1" w:styleId="ez-toc-section">
    <w:name w:val="ez-toc-section"/>
    <w:basedOn w:val="a0"/>
    <w:rsid w:val="007E33C6"/>
  </w:style>
  <w:style w:type="character" w:customStyle="1" w:styleId="ctatext2">
    <w:name w:val="ctatext2"/>
    <w:basedOn w:val="a0"/>
    <w:rsid w:val="007E33C6"/>
    <w:rPr>
      <w:b/>
      <w:bCs/>
      <w:color w:val="ECF0F1"/>
      <w:sz w:val="24"/>
      <w:szCs w:val="24"/>
      <w:u w:val="single"/>
    </w:rPr>
  </w:style>
  <w:style w:type="character" w:customStyle="1" w:styleId="posttitle2">
    <w:name w:val="posttitle2"/>
    <w:basedOn w:val="a0"/>
    <w:rsid w:val="007E33C6"/>
    <w:rPr>
      <w:b/>
      <w:bCs/>
      <w:color w:val="2C3E50"/>
      <w:sz w:val="24"/>
      <w:szCs w:val="24"/>
    </w:rPr>
  </w:style>
  <w:style w:type="character" w:customStyle="1" w:styleId="ctatext5">
    <w:name w:val="ctatext5"/>
    <w:basedOn w:val="a0"/>
    <w:rsid w:val="007E33C6"/>
    <w:rPr>
      <w:b/>
      <w:bCs/>
      <w:color w:val="ECF0F1"/>
      <w:sz w:val="24"/>
      <w:szCs w:val="24"/>
      <w:u w:val="single"/>
    </w:rPr>
  </w:style>
  <w:style w:type="character" w:customStyle="1" w:styleId="posttitle5">
    <w:name w:val="posttitle5"/>
    <w:basedOn w:val="a0"/>
    <w:rsid w:val="007E33C6"/>
    <w:rPr>
      <w:b/>
      <w:bCs/>
      <w:color w:val="2C3E50"/>
      <w:sz w:val="24"/>
      <w:szCs w:val="24"/>
    </w:rPr>
  </w:style>
  <w:style w:type="character" w:customStyle="1" w:styleId="ctatext9">
    <w:name w:val="ctatext9"/>
    <w:basedOn w:val="a0"/>
    <w:rsid w:val="007E33C6"/>
    <w:rPr>
      <w:b/>
      <w:bCs/>
      <w:color w:val="ECF0F1"/>
      <w:sz w:val="24"/>
      <w:szCs w:val="24"/>
      <w:u w:val="single"/>
    </w:rPr>
  </w:style>
  <w:style w:type="character" w:customStyle="1" w:styleId="posttitle9">
    <w:name w:val="posttitle9"/>
    <w:basedOn w:val="a0"/>
    <w:rsid w:val="007E33C6"/>
    <w:rPr>
      <w:b/>
      <w:bCs/>
      <w:color w:val="2C3E50"/>
      <w:sz w:val="24"/>
      <w:szCs w:val="24"/>
    </w:rPr>
  </w:style>
  <w:style w:type="paragraph" w:styleId="z-">
    <w:name w:val="HTML Top of Form"/>
    <w:basedOn w:val="a"/>
    <w:next w:val="a"/>
    <w:link w:val="z-0"/>
    <w:hidden/>
    <w:uiPriority w:val="99"/>
    <w:semiHidden/>
    <w:unhideWhenUsed/>
    <w:rsid w:val="007E33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E33C6"/>
    <w:rPr>
      <w:rFonts w:ascii="Arial" w:eastAsia="Times New Roman" w:hAnsi="Arial" w:cs="Arial"/>
      <w:vanish/>
      <w:sz w:val="16"/>
      <w:szCs w:val="16"/>
    </w:rPr>
  </w:style>
  <w:style w:type="paragraph" w:customStyle="1" w:styleId="aiowps-captcha">
    <w:name w:val="aiowps-captcha"/>
    <w:basedOn w:val="a"/>
    <w:rsid w:val="007E33C6"/>
    <w:pPr>
      <w:spacing w:after="375"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7E33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E33C6"/>
    <w:rPr>
      <w:rFonts w:ascii="Arial" w:eastAsia="Times New Roman" w:hAnsi="Arial" w:cs="Arial"/>
      <w:vanish/>
      <w:sz w:val="16"/>
      <w:szCs w:val="16"/>
    </w:rPr>
  </w:style>
  <w:style w:type="paragraph" w:styleId="a6">
    <w:name w:val="Balloon Text"/>
    <w:basedOn w:val="a"/>
    <w:link w:val="a7"/>
    <w:uiPriority w:val="99"/>
    <w:semiHidden/>
    <w:unhideWhenUsed/>
    <w:rsid w:val="007E33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33C6"/>
    <w:rPr>
      <w:rFonts w:ascii="Tahoma" w:hAnsi="Tahoma" w:cs="Tahoma"/>
      <w:sz w:val="16"/>
      <w:szCs w:val="16"/>
    </w:rPr>
  </w:style>
  <w:style w:type="paragraph" w:styleId="a8">
    <w:name w:val="header"/>
    <w:basedOn w:val="a"/>
    <w:link w:val="a9"/>
    <w:uiPriority w:val="99"/>
    <w:semiHidden/>
    <w:unhideWhenUsed/>
    <w:rsid w:val="007F5CE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5CEF"/>
  </w:style>
  <w:style w:type="paragraph" w:styleId="aa">
    <w:name w:val="footer"/>
    <w:basedOn w:val="a"/>
    <w:link w:val="ab"/>
    <w:uiPriority w:val="99"/>
    <w:semiHidden/>
    <w:unhideWhenUsed/>
    <w:rsid w:val="007F5C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F5CEF"/>
  </w:style>
  <w:style w:type="paragraph" w:styleId="ac">
    <w:name w:val="List Paragraph"/>
    <w:basedOn w:val="a"/>
    <w:uiPriority w:val="34"/>
    <w:qFormat/>
    <w:rsid w:val="008B44C2"/>
    <w:pPr>
      <w:ind w:left="720"/>
      <w:contextualSpacing/>
    </w:pPr>
  </w:style>
  <w:style w:type="character" w:customStyle="1" w:styleId="10">
    <w:name w:val="Заголовок 1 Знак"/>
    <w:basedOn w:val="a0"/>
    <w:link w:val="1"/>
    <w:uiPriority w:val="9"/>
    <w:rsid w:val="00A17C15"/>
    <w:rPr>
      <w:rFonts w:asciiTheme="majorHAnsi" w:eastAsiaTheme="majorEastAsia" w:hAnsiTheme="majorHAnsi" w:cstheme="majorBidi"/>
      <w:b/>
      <w:bCs/>
      <w:color w:val="365F91" w:themeColor="accent1" w:themeShade="BF"/>
      <w:sz w:val="28"/>
      <w:szCs w:val="28"/>
    </w:rPr>
  </w:style>
  <w:style w:type="paragraph" w:customStyle="1" w:styleId="ez-toc-title2">
    <w:name w:val="ez-toc-title2"/>
    <w:basedOn w:val="a"/>
    <w:rsid w:val="00A17C15"/>
    <w:pPr>
      <w:spacing w:after="360" w:line="240" w:lineRule="auto"/>
    </w:pPr>
    <w:rPr>
      <w:rFonts w:ascii="Times New Roman" w:eastAsia="Times New Roman" w:hAnsi="Times New Roman" w:cs="Times New Roman"/>
      <w:sz w:val="29"/>
      <w:szCs w:val="29"/>
    </w:rPr>
  </w:style>
  <w:style w:type="character" w:styleId="ad">
    <w:name w:val="Emphasis"/>
    <w:basedOn w:val="a0"/>
    <w:uiPriority w:val="20"/>
    <w:qFormat/>
    <w:rsid w:val="000C0343"/>
    <w:rPr>
      <w:i/>
      <w:iCs/>
    </w:rPr>
  </w:style>
  <w:style w:type="table" w:styleId="ae">
    <w:name w:val="Table Grid"/>
    <w:basedOn w:val="a1"/>
    <w:uiPriority w:val="59"/>
    <w:rsid w:val="008C19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iewinfo">
    <w:name w:val="viewinfo"/>
    <w:basedOn w:val="a"/>
    <w:rsid w:val="004E47EC"/>
    <w:pPr>
      <w:spacing w:before="150" w:after="150" w:line="240" w:lineRule="auto"/>
      <w:ind w:left="150" w:right="150"/>
    </w:pPr>
    <w:rPr>
      <w:rFonts w:ascii="Tahoma" w:eastAsia="Times New Roman" w:hAnsi="Tahoma" w:cs="Tahoma"/>
      <w:color w:val="999999"/>
      <w:sz w:val="18"/>
      <w:szCs w:val="18"/>
    </w:rPr>
  </w:style>
  <w:style w:type="paragraph" w:customStyle="1" w:styleId="leftcat">
    <w:name w:val="leftcat"/>
    <w:basedOn w:val="a"/>
    <w:rsid w:val="004E47EC"/>
    <w:pPr>
      <w:spacing w:after="45" w:line="240" w:lineRule="auto"/>
      <w:jc w:val="center"/>
    </w:pPr>
    <w:rPr>
      <w:rFonts w:ascii="Tahoma" w:eastAsia="Times New Roman" w:hAnsi="Tahoma" w:cs="Tahoma"/>
      <w:b/>
      <w:bCs/>
      <w:color w:val="0C7E76"/>
      <w:sz w:val="21"/>
      <w:szCs w:val="21"/>
    </w:rPr>
  </w:style>
  <w:style w:type="character" w:customStyle="1" w:styleId="current2">
    <w:name w:val="current2"/>
    <w:basedOn w:val="a0"/>
    <w:rsid w:val="004E47EC"/>
    <w:rPr>
      <w:b/>
      <w:bCs/>
      <w:vanish w:val="0"/>
      <w:webHidden w:val="0"/>
      <w:color w:val="FF0000"/>
      <w:sz w:val="24"/>
      <w:szCs w:val="24"/>
      <w:specVanish w:val="0"/>
    </w:rPr>
  </w:style>
  <w:style w:type="character" w:customStyle="1" w:styleId="viewinfo21">
    <w:name w:val="viewinfo21"/>
    <w:basedOn w:val="a0"/>
    <w:rsid w:val="004E47EC"/>
    <w:rPr>
      <w:b/>
      <w:bCs/>
      <w:color w:val="003366"/>
      <w:sz w:val="20"/>
      <w:szCs w:val="20"/>
    </w:rPr>
  </w:style>
  <w:style w:type="character" w:customStyle="1" w:styleId="zakaz1">
    <w:name w:val="zakaz1"/>
    <w:basedOn w:val="a0"/>
    <w:rsid w:val="004E47EC"/>
    <w:rPr>
      <w:b/>
      <w:bCs/>
      <w:color w:val="0C7E76"/>
    </w:rPr>
  </w:style>
</w:styles>
</file>

<file path=word/webSettings.xml><?xml version="1.0" encoding="utf-8"?>
<w:webSettings xmlns:r="http://schemas.openxmlformats.org/officeDocument/2006/relationships" xmlns:w="http://schemas.openxmlformats.org/wordprocessingml/2006/main">
  <w:divs>
    <w:div w:id="112292865">
      <w:bodyDiv w:val="1"/>
      <w:marLeft w:val="0"/>
      <w:marRight w:val="0"/>
      <w:marTop w:val="0"/>
      <w:marBottom w:val="0"/>
      <w:divBdr>
        <w:top w:val="none" w:sz="0" w:space="0" w:color="auto"/>
        <w:left w:val="none" w:sz="0" w:space="0" w:color="auto"/>
        <w:bottom w:val="none" w:sz="0" w:space="0" w:color="auto"/>
        <w:right w:val="none" w:sz="0" w:space="0" w:color="auto"/>
      </w:divBdr>
      <w:divsChild>
        <w:div w:id="1914389666">
          <w:marLeft w:val="0"/>
          <w:marRight w:val="0"/>
          <w:marTop w:val="0"/>
          <w:marBottom w:val="0"/>
          <w:divBdr>
            <w:top w:val="none" w:sz="0" w:space="0" w:color="auto"/>
            <w:left w:val="none" w:sz="0" w:space="0" w:color="auto"/>
            <w:bottom w:val="none" w:sz="0" w:space="0" w:color="auto"/>
            <w:right w:val="none" w:sz="0" w:space="0" w:color="auto"/>
          </w:divBdr>
        </w:div>
      </w:divsChild>
    </w:div>
    <w:div w:id="123931493">
      <w:bodyDiv w:val="1"/>
      <w:marLeft w:val="0"/>
      <w:marRight w:val="0"/>
      <w:marTop w:val="0"/>
      <w:marBottom w:val="0"/>
      <w:divBdr>
        <w:top w:val="none" w:sz="0" w:space="0" w:color="auto"/>
        <w:left w:val="none" w:sz="0" w:space="0" w:color="auto"/>
        <w:bottom w:val="none" w:sz="0" w:space="0" w:color="auto"/>
        <w:right w:val="none" w:sz="0" w:space="0" w:color="auto"/>
      </w:divBdr>
      <w:divsChild>
        <w:div w:id="217281424">
          <w:marLeft w:val="0"/>
          <w:marRight w:val="0"/>
          <w:marTop w:val="0"/>
          <w:marBottom w:val="0"/>
          <w:divBdr>
            <w:top w:val="none" w:sz="0" w:space="0" w:color="auto"/>
            <w:left w:val="none" w:sz="0" w:space="0" w:color="auto"/>
            <w:bottom w:val="none" w:sz="0" w:space="0" w:color="auto"/>
            <w:right w:val="none" w:sz="0" w:space="0" w:color="auto"/>
          </w:divBdr>
          <w:divsChild>
            <w:div w:id="204829037">
              <w:marLeft w:val="0"/>
              <w:marRight w:val="0"/>
              <w:marTop w:val="0"/>
              <w:marBottom w:val="0"/>
              <w:divBdr>
                <w:top w:val="none" w:sz="0" w:space="0" w:color="auto"/>
                <w:left w:val="none" w:sz="0" w:space="0" w:color="auto"/>
                <w:bottom w:val="none" w:sz="0" w:space="0" w:color="auto"/>
                <w:right w:val="none" w:sz="0" w:space="0" w:color="auto"/>
              </w:divBdr>
              <w:divsChild>
                <w:div w:id="497620090">
                  <w:marLeft w:val="0"/>
                  <w:marRight w:val="0"/>
                  <w:marTop w:val="0"/>
                  <w:marBottom w:val="0"/>
                  <w:divBdr>
                    <w:top w:val="none" w:sz="0" w:space="0" w:color="auto"/>
                    <w:left w:val="none" w:sz="0" w:space="0" w:color="auto"/>
                    <w:bottom w:val="none" w:sz="0" w:space="0" w:color="auto"/>
                    <w:right w:val="none" w:sz="0" w:space="0" w:color="auto"/>
                  </w:divBdr>
                  <w:divsChild>
                    <w:div w:id="67849045">
                      <w:marLeft w:val="0"/>
                      <w:marRight w:val="0"/>
                      <w:marTop w:val="0"/>
                      <w:marBottom w:val="0"/>
                      <w:divBdr>
                        <w:top w:val="none" w:sz="0" w:space="0" w:color="auto"/>
                        <w:left w:val="none" w:sz="0" w:space="0" w:color="auto"/>
                        <w:bottom w:val="none" w:sz="0" w:space="0" w:color="auto"/>
                        <w:right w:val="none" w:sz="0" w:space="0" w:color="auto"/>
                      </w:divBdr>
                      <w:divsChild>
                        <w:div w:id="481702025">
                          <w:marLeft w:val="0"/>
                          <w:marRight w:val="0"/>
                          <w:marTop w:val="0"/>
                          <w:marBottom w:val="0"/>
                          <w:divBdr>
                            <w:top w:val="none" w:sz="0" w:space="0" w:color="auto"/>
                            <w:left w:val="none" w:sz="0" w:space="0" w:color="auto"/>
                            <w:bottom w:val="none" w:sz="0" w:space="0" w:color="auto"/>
                            <w:right w:val="none" w:sz="0" w:space="0" w:color="auto"/>
                          </w:divBdr>
                          <w:divsChild>
                            <w:div w:id="2052260578">
                              <w:marLeft w:val="0"/>
                              <w:marRight w:val="0"/>
                              <w:marTop w:val="0"/>
                              <w:marBottom w:val="0"/>
                              <w:divBdr>
                                <w:top w:val="none" w:sz="0" w:space="0" w:color="auto"/>
                                <w:left w:val="none" w:sz="0" w:space="0" w:color="auto"/>
                                <w:bottom w:val="none" w:sz="0" w:space="0" w:color="auto"/>
                                <w:right w:val="none" w:sz="0" w:space="0" w:color="auto"/>
                              </w:divBdr>
                              <w:divsChild>
                                <w:div w:id="16304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6975">
      <w:bodyDiv w:val="1"/>
      <w:marLeft w:val="0"/>
      <w:marRight w:val="0"/>
      <w:marTop w:val="0"/>
      <w:marBottom w:val="0"/>
      <w:divBdr>
        <w:top w:val="none" w:sz="0" w:space="0" w:color="auto"/>
        <w:left w:val="none" w:sz="0" w:space="0" w:color="auto"/>
        <w:bottom w:val="none" w:sz="0" w:space="0" w:color="auto"/>
        <w:right w:val="none" w:sz="0" w:space="0" w:color="auto"/>
      </w:divBdr>
      <w:divsChild>
        <w:div w:id="1645086844">
          <w:marLeft w:val="800"/>
          <w:marRight w:val="800"/>
          <w:marTop w:val="0"/>
          <w:marBottom w:val="0"/>
          <w:divBdr>
            <w:top w:val="none" w:sz="0" w:space="0" w:color="auto"/>
            <w:left w:val="none" w:sz="0" w:space="0" w:color="auto"/>
            <w:bottom w:val="none" w:sz="0" w:space="0" w:color="auto"/>
            <w:right w:val="none" w:sz="0" w:space="0" w:color="auto"/>
          </w:divBdr>
        </w:div>
      </w:divsChild>
    </w:div>
    <w:div w:id="386536028">
      <w:bodyDiv w:val="1"/>
      <w:marLeft w:val="0"/>
      <w:marRight w:val="0"/>
      <w:marTop w:val="0"/>
      <w:marBottom w:val="0"/>
      <w:divBdr>
        <w:top w:val="none" w:sz="0" w:space="0" w:color="auto"/>
        <w:left w:val="none" w:sz="0" w:space="0" w:color="auto"/>
        <w:bottom w:val="none" w:sz="0" w:space="0" w:color="auto"/>
        <w:right w:val="none" w:sz="0" w:space="0" w:color="auto"/>
      </w:divBdr>
      <w:divsChild>
        <w:div w:id="1133476306">
          <w:marLeft w:val="0"/>
          <w:marRight w:val="0"/>
          <w:marTop w:val="0"/>
          <w:marBottom w:val="0"/>
          <w:divBdr>
            <w:top w:val="none" w:sz="0" w:space="0" w:color="auto"/>
            <w:left w:val="none" w:sz="0" w:space="0" w:color="auto"/>
            <w:bottom w:val="none" w:sz="0" w:space="0" w:color="auto"/>
            <w:right w:val="none" w:sz="0" w:space="0" w:color="auto"/>
          </w:divBdr>
        </w:div>
      </w:divsChild>
    </w:div>
    <w:div w:id="742534653">
      <w:bodyDiv w:val="1"/>
      <w:marLeft w:val="0"/>
      <w:marRight w:val="0"/>
      <w:marTop w:val="0"/>
      <w:marBottom w:val="0"/>
      <w:divBdr>
        <w:top w:val="none" w:sz="0" w:space="0" w:color="auto"/>
        <w:left w:val="none" w:sz="0" w:space="0" w:color="auto"/>
        <w:bottom w:val="none" w:sz="0" w:space="0" w:color="auto"/>
        <w:right w:val="none" w:sz="0" w:space="0" w:color="auto"/>
      </w:divBdr>
      <w:divsChild>
        <w:div w:id="1801923605">
          <w:marLeft w:val="0"/>
          <w:marRight w:val="0"/>
          <w:marTop w:val="0"/>
          <w:marBottom w:val="0"/>
          <w:divBdr>
            <w:top w:val="none" w:sz="0" w:space="0" w:color="auto"/>
            <w:left w:val="none" w:sz="0" w:space="0" w:color="auto"/>
            <w:bottom w:val="none" w:sz="0" w:space="0" w:color="auto"/>
            <w:right w:val="none" w:sz="0" w:space="0" w:color="auto"/>
          </w:divBdr>
          <w:divsChild>
            <w:div w:id="1138299858">
              <w:marLeft w:val="0"/>
              <w:marRight w:val="0"/>
              <w:marTop w:val="0"/>
              <w:marBottom w:val="0"/>
              <w:divBdr>
                <w:top w:val="none" w:sz="0" w:space="0" w:color="auto"/>
                <w:left w:val="none" w:sz="0" w:space="0" w:color="auto"/>
                <w:bottom w:val="none" w:sz="0" w:space="0" w:color="auto"/>
                <w:right w:val="none" w:sz="0" w:space="0" w:color="auto"/>
              </w:divBdr>
              <w:divsChild>
                <w:div w:id="823081149">
                  <w:marLeft w:val="0"/>
                  <w:marRight w:val="0"/>
                  <w:marTop w:val="0"/>
                  <w:marBottom w:val="0"/>
                  <w:divBdr>
                    <w:top w:val="none" w:sz="0" w:space="0" w:color="auto"/>
                    <w:left w:val="none" w:sz="0" w:space="0" w:color="auto"/>
                    <w:bottom w:val="none" w:sz="0" w:space="0" w:color="auto"/>
                    <w:right w:val="none" w:sz="0" w:space="0" w:color="auto"/>
                  </w:divBdr>
                  <w:divsChild>
                    <w:div w:id="614412106">
                      <w:marLeft w:val="0"/>
                      <w:marRight w:val="0"/>
                      <w:marTop w:val="0"/>
                      <w:marBottom w:val="0"/>
                      <w:divBdr>
                        <w:top w:val="none" w:sz="0" w:space="0" w:color="auto"/>
                        <w:left w:val="none" w:sz="0" w:space="0" w:color="auto"/>
                        <w:bottom w:val="none" w:sz="0" w:space="0" w:color="auto"/>
                        <w:right w:val="none" w:sz="0" w:space="0" w:color="auto"/>
                      </w:divBdr>
                      <w:divsChild>
                        <w:div w:id="1882202042">
                          <w:marLeft w:val="0"/>
                          <w:marRight w:val="0"/>
                          <w:marTop w:val="0"/>
                          <w:marBottom w:val="0"/>
                          <w:divBdr>
                            <w:top w:val="none" w:sz="0" w:space="0" w:color="auto"/>
                            <w:left w:val="none" w:sz="0" w:space="0" w:color="auto"/>
                            <w:bottom w:val="none" w:sz="0" w:space="0" w:color="auto"/>
                            <w:right w:val="none" w:sz="0" w:space="0" w:color="auto"/>
                          </w:divBdr>
                          <w:divsChild>
                            <w:div w:id="1931693504">
                              <w:marLeft w:val="0"/>
                              <w:marRight w:val="0"/>
                              <w:marTop w:val="0"/>
                              <w:marBottom w:val="0"/>
                              <w:divBdr>
                                <w:top w:val="none" w:sz="0" w:space="0" w:color="auto"/>
                                <w:left w:val="none" w:sz="0" w:space="0" w:color="auto"/>
                                <w:bottom w:val="none" w:sz="0" w:space="0" w:color="auto"/>
                                <w:right w:val="none" w:sz="0" w:space="0" w:color="auto"/>
                              </w:divBdr>
                              <w:divsChild>
                                <w:div w:id="561210489">
                                  <w:marLeft w:val="0"/>
                                  <w:marRight w:val="0"/>
                                  <w:marTop w:val="0"/>
                                  <w:marBottom w:val="240"/>
                                  <w:divBdr>
                                    <w:top w:val="none" w:sz="0" w:space="0" w:color="auto"/>
                                    <w:left w:val="none" w:sz="0" w:space="0" w:color="auto"/>
                                    <w:bottom w:val="none" w:sz="0" w:space="0" w:color="auto"/>
                                    <w:right w:val="none" w:sz="0" w:space="0" w:color="auto"/>
                                  </w:divBdr>
                                  <w:divsChild>
                                    <w:div w:id="661934030">
                                      <w:marLeft w:val="0"/>
                                      <w:marRight w:val="0"/>
                                      <w:marTop w:val="0"/>
                                      <w:marBottom w:val="0"/>
                                      <w:divBdr>
                                        <w:top w:val="none" w:sz="0" w:space="0" w:color="auto"/>
                                        <w:left w:val="none" w:sz="0" w:space="0" w:color="auto"/>
                                        <w:bottom w:val="none" w:sz="0" w:space="0" w:color="auto"/>
                                        <w:right w:val="none" w:sz="0" w:space="0" w:color="auto"/>
                                      </w:divBdr>
                                    </w:div>
                                  </w:divsChild>
                                </w:div>
                                <w:div w:id="49658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749187">
      <w:bodyDiv w:val="1"/>
      <w:marLeft w:val="0"/>
      <w:marRight w:val="0"/>
      <w:marTop w:val="0"/>
      <w:marBottom w:val="0"/>
      <w:divBdr>
        <w:top w:val="none" w:sz="0" w:space="0" w:color="auto"/>
        <w:left w:val="none" w:sz="0" w:space="0" w:color="auto"/>
        <w:bottom w:val="none" w:sz="0" w:space="0" w:color="auto"/>
        <w:right w:val="none" w:sz="0" w:space="0" w:color="auto"/>
      </w:divBdr>
      <w:divsChild>
        <w:div w:id="405422203">
          <w:marLeft w:val="0"/>
          <w:marRight w:val="0"/>
          <w:marTop w:val="0"/>
          <w:marBottom w:val="0"/>
          <w:divBdr>
            <w:top w:val="none" w:sz="0" w:space="0" w:color="auto"/>
            <w:left w:val="none" w:sz="0" w:space="0" w:color="auto"/>
            <w:bottom w:val="none" w:sz="0" w:space="0" w:color="auto"/>
            <w:right w:val="none" w:sz="0" w:space="0" w:color="auto"/>
          </w:divBdr>
          <w:divsChild>
            <w:div w:id="321548266">
              <w:marLeft w:val="0"/>
              <w:marRight w:val="0"/>
              <w:marTop w:val="0"/>
              <w:marBottom w:val="0"/>
              <w:divBdr>
                <w:top w:val="none" w:sz="0" w:space="0" w:color="auto"/>
                <w:left w:val="none" w:sz="0" w:space="0" w:color="auto"/>
                <w:bottom w:val="none" w:sz="0" w:space="0" w:color="auto"/>
                <w:right w:val="none" w:sz="0" w:space="0" w:color="auto"/>
              </w:divBdr>
              <w:divsChild>
                <w:div w:id="724333436">
                  <w:marLeft w:val="0"/>
                  <w:marRight w:val="0"/>
                  <w:marTop w:val="0"/>
                  <w:marBottom w:val="0"/>
                  <w:divBdr>
                    <w:top w:val="none" w:sz="0" w:space="0" w:color="auto"/>
                    <w:left w:val="none" w:sz="0" w:space="0" w:color="auto"/>
                    <w:bottom w:val="none" w:sz="0" w:space="0" w:color="auto"/>
                    <w:right w:val="none" w:sz="0" w:space="0" w:color="auto"/>
                  </w:divBdr>
                  <w:divsChild>
                    <w:div w:id="364715635">
                      <w:marLeft w:val="0"/>
                      <w:marRight w:val="0"/>
                      <w:marTop w:val="0"/>
                      <w:marBottom w:val="0"/>
                      <w:divBdr>
                        <w:top w:val="none" w:sz="0" w:space="0" w:color="auto"/>
                        <w:left w:val="none" w:sz="0" w:space="0" w:color="auto"/>
                        <w:bottom w:val="none" w:sz="0" w:space="0" w:color="auto"/>
                        <w:right w:val="none" w:sz="0" w:space="0" w:color="auto"/>
                      </w:divBdr>
                      <w:divsChild>
                        <w:div w:id="315845166">
                          <w:marLeft w:val="0"/>
                          <w:marRight w:val="0"/>
                          <w:marTop w:val="0"/>
                          <w:marBottom w:val="0"/>
                          <w:divBdr>
                            <w:top w:val="none" w:sz="0" w:space="0" w:color="auto"/>
                            <w:left w:val="none" w:sz="0" w:space="0" w:color="auto"/>
                            <w:bottom w:val="none" w:sz="0" w:space="0" w:color="auto"/>
                            <w:right w:val="none" w:sz="0" w:space="0" w:color="auto"/>
                          </w:divBdr>
                          <w:divsChild>
                            <w:div w:id="350382371">
                              <w:marLeft w:val="75"/>
                              <w:marRight w:val="75"/>
                              <w:marTop w:val="150"/>
                              <w:marBottom w:val="300"/>
                              <w:divBdr>
                                <w:top w:val="none" w:sz="0" w:space="0" w:color="auto"/>
                                <w:left w:val="none" w:sz="0" w:space="0" w:color="auto"/>
                                <w:bottom w:val="none" w:sz="0" w:space="0" w:color="auto"/>
                                <w:right w:val="none" w:sz="0" w:space="0" w:color="auto"/>
                              </w:divBdr>
                              <w:divsChild>
                                <w:div w:id="2091998199">
                                  <w:marLeft w:val="0"/>
                                  <w:marRight w:val="0"/>
                                  <w:marTop w:val="0"/>
                                  <w:marBottom w:val="0"/>
                                  <w:divBdr>
                                    <w:top w:val="none" w:sz="0" w:space="0" w:color="auto"/>
                                    <w:left w:val="none" w:sz="0" w:space="0" w:color="auto"/>
                                    <w:bottom w:val="none" w:sz="0" w:space="0" w:color="auto"/>
                                    <w:right w:val="none" w:sz="0" w:space="0" w:color="auto"/>
                                  </w:divBdr>
                                </w:div>
                                <w:div w:id="883640930">
                                  <w:marLeft w:val="0"/>
                                  <w:marRight w:val="0"/>
                                  <w:marTop w:val="0"/>
                                  <w:marBottom w:val="0"/>
                                  <w:divBdr>
                                    <w:top w:val="none" w:sz="0" w:space="0" w:color="auto"/>
                                    <w:left w:val="none" w:sz="0" w:space="0" w:color="auto"/>
                                    <w:bottom w:val="none" w:sz="0" w:space="0" w:color="auto"/>
                                    <w:right w:val="none" w:sz="0" w:space="0" w:color="auto"/>
                                  </w:divBdr>
                                </w:div>
                                <w:div w:id="581182607">
                                  <w:marLeft w:val="0"/>
                                  <w:marRight w:val="0"/>
                                  <w:marTop w:val="0"/>
                                  <w:marBottom w:val="0"/>
                                  <w:divBdr>
                                    <w:top w:val="none" w:sz="0" w:space="0" w:color="auto"/>
                                    <w:left w:val="none" w:sz="0" w:space="0" w:color="auto"/>
                                    <w:bottom w:val="none" w:sz="0" w:space="0" w:color="auto"/>
                                    <w:right w:val="none" w:sz="0" w:space="0" w:color="auto"/>
                                  </w:divBdr>
                                </w:div>
                                <w:div w:id="378626940">
                                  <w:marLeft w:val="0"/>
                                  <w:marRight w:val="0"/>
                                  <w:marTop w:val="0"/>
                                  <w:marBottom w:val="0"/>
                                  <w:divBdr>
                                    <w:top w:val="none" w:sz="0" w:space="0" w:color="auto"/>
                                    <w:left w:val="none" w:sz="0" w:space="0" w:color="auto"/>
                                    <w:bottom w:val="none" w:sz="0" w:space="0" w:color="auto"/>
                                    <w:right w:val="none" w:sz="0" w:space="0" w:color="auto"/>
                                  </w:divBdr>
                                </w:div>
                                <w:div w:id="732003294">
                                  <w:marLeft w:val="0"/>
                                  <w:marRight w:val="0"/>
                                  <w:marTop w:val="0"/>
                                  <w:marBottom w:val="0"/>
                                  <w:divBdr>
                                    <w:top w:val="none" w:sz="0" w:space="0" w:color="auto"/>
                                    <w:left w:val="none" w:sz="0" w:space="0" w:color="auto"/>
                                    <w:bottom w:val="none" w:sz="0" w:space="0" w:color="auto"/>
                                    <w:right w:val="none" w:sz="0" w:space="0" w:color="auto"/>
                                  </w:divBdr>
                                </w:div>
                                <w:div w:id="380984496">
                                  <w:marLeft w:val="0"/>
                                  <w:marRight w:val="0"/>
                                  <w:marTop w:val="0"/>
                                  <w:marBottom w:val="0"/>
                                  <w:divBdr>
                                    <w:top w:val="none" w:sz="0" w:space="0" w:color="auto"/>
                                    <w:left w:val="none" w:sz="0" w:space="0" w:color="auto"/>
                                    <w:bottom w:val="none" w:sz="0" w:space="0" w:color="auto"/>
                                    <w:right w:val="none" w:sz="0" w:space="0" w:color="auto"/>
                                  </w:divBdr>
                                </w:div>
                                <w:div w:id="36206082">
                                  <w:marLeft w:val="0"/>
                                  <w:marRight w:val="0"/>
                                  <w:marTop w:val="0"/>
                                  <w:marBottom w:val="0"/>
                                  <w:divBdr>
                                    <w:top w:val="none" w:sz="0" w:space="0" w:color="auto"/>
                                    <w:left w:val="none" w:sz="0" w:space="0" w:color="auto"/>
                                    <w:bottom w:val="none" w:sz="0" w:space="0" w:color="auto"/>
                                    <w:right w:val="none" w:sz="0" w:space="0" w:color="auto"/>
                                  </w:divBdr>
                                </w:div>
                                <w:div w:id="1744372164">
                                  <w:marLeft w:val="0"/>
                                  <w:marRight w:val="0"/>
                                  <w:marTop w:val="0"/>
                                  <w:marBottom w:val="0"/>
                                  <w:divBdr>
                                    <w:top w:val="none" w:sz="0" w:space="0" w:color="auto"/>
                                    <w:left w:val="none" w:sz="0" w:space="0" w:color="auto"/>
                                    <w:bottom w:val="none" w:sz="0" w:space="0" w:color="auto"/>
                                    <w:right w:val="none" w:sz="0" w:space="0" w:color="auto"/>
                                  </w:divBdr>
                                </w:div>
                                <w:div w:id="993334849">
                                  <w:marLeft w:val="0"/>
                                  <w:marRight w:val="0"/>
                                  <w:marTop w:val="0"/>
                                  <w:marBottom w:val="0"/>
                                  <w:divBdr>
                                    <w:top w:val="none" w:sz="0" w:space="0" w:color="auto"/>
                                    <w:left w:val="none" w:sz="0" w:space="0" w:color="auto"/>
                                    <w:bottom w:val="none" w:sz="0" w:space="0" w:color="auto"/>
                                    <w:right w:val="none" w:sz="0" w:space="0" w:color="auto"/>
                                  </w:divBdr>
                                </w:div>
                                <w:div w:id="1564484154">
                                  <w:marLeft w:val="0"/>
                                  <w:marRight w:val="0"/>
                                  <w:marTop w:val="0"/>
                                  <w:marBottom w:val="0"/>
                                  <w:divBdr>
                                    <w:top w:val="none" w:sz="0" w:space="0" w:color="auto"/>
                                    <w:left w:val="none" w:sz="0" w:space="0" w:color="auto"/>
                                    <w:bottom w:val="none" w:sz="0" w:space="0" w:color="auto"/>
                                    <w:right w:val="none" w:sz="0" w:space="0" w:color="auto"/>
                                  </w:divBdr>
                                </w:div>
                                <w:div w:id="210652125">
                                  <w:marLeft w:val="0"/>
                                  <w:marRight w:val="0"/>
                                  <w:marTop w:val="0"/>
                                  <w:marBottom w:val="0"/>
                                  <w:divBdr>
                                    <w:top w:val="none" w:sz="0" w:space="0" w:color="auto"/>
                                    <w:left w:val="none" w:sz="0" w:space="0" w:color="auto"/>
                                    <w:bottom w:val="none" w:sz="0" w:space="0" w:color="auto"/>
                                    <w:right w:val="none" w:sz="0" w:space="0" w:color="auto"/>
                                  </w:divBdr>
                                </w:div>
                                <w:div w:id="1959099238">
                                  <w:marLeft w:val="0"/>
                                  <w:marRight w:val="0"/>
                                  <w:marTop w:val="0"/>
                                  <w:marBottom w:val="0"/>
                                  <w:divBdr>
                                    <w:top w:val="none" w:sz="0" w:space="0" w:color="auto"/>
                                    <w:left w:val="none" w:sz="0" w:space="0" w:color="auto"/>
                                    <w:bottom w:val="none" w:sz="0" w:space="0" w:color="auto"/>
                                    <w:right w:val="none" w:sz="0" w:space="0" w:color="auto"/>
                                  </w:divBdr>
                                </w:div>
                                <w:div w:id="308872232">
                                  <w:marLeft w:val="0"/>
                                  <w:marRight w:val="0"/>
                                  <w:marTop w:val="0"/>
                                  <w:marBottom w:val="0"/>
                                  <w:divBdr>
                                    <w:top w:val="none" w:sz="0" w:space="0" w:color="auto"/>
                                    <w:left w:val="none" w:sz="0" w:space="0" w:color="auto"/>
                                    <w:bottom w:val="none" w:sz="0" w:space="0" w:color="auto"/>
                                    <w:right w:val="none" w:sz="0" w:space="0" w:color="auto"/>
                                  </w:divBdr>
                                </w:div>
                                <w:div w:id="78213147">
                                  <w:marLeft w:val="0"/>
                                  <w:marRight w:val="0"/>
                                  <w:marTop w:val="0"/>
                                  <w:marBottom w:val="0"/>
                                  <w:divBdr>
                                    <w:top w:val="none" w:sz="0" w:space="0" w:color="auto"/>
                                    <w:left w:val="none" w:sz="0" w:space="0" w:color="auto"/>
                                    <w:bottom w:val="none" w:sz="0" w:space="0" w:color="auto"/>
                                    <w:right w:val="none" w:sz="0" w:space="0" w:color="auto"/>
                                  </w:divBdr>
                                </w:div>
                                <w:div w:id="1969816976">
                                  <w:marLeft w:val="0"/>
                                  <w:marRight w:val="0"/>
                                  <w:marTop w:val="0"/>
                                  <w:marBottom w:val="0"/>
                                  <w:divBdr>
                                    <w:top w:val="none" w:sz="0" w:space="0" w:color="auto"/>
                                    <w:left w:val="none" w:sz="0" w:space="0" w:color="auto"/>
                                    <w:bottom w:val="none" w:sz="0" w:space="0" w:color="auto"/>
                                    <w:right w:val="none" w:sz="0" w:space="0" w:color="auto"/>
                                  </w:divBdr>
                                </w:div>
                                <w:div w:id="2113238283">
                                  <w:marLeft w:val="0"/>
                                  <w:marRight w:val="0"/>
                                  <w:marTop w:val="0"/>
                                  <w:marBottom w:val="0"/>
                                  <w:divBdr>
                                    <w:top w:val="none" w:sz="0" w:space="0" w:color="auto"/>
                                    <w:left w:val="none" w:sz="0" w:space="0" w:color="auto"/>
                                    <w:bottom w:val="none" w:sz="0" w:space="0" w:color="auto"/>
                                    <w:right w:val="none" w:sz="0" w:space="0" w:color="auto"/>
                                  </w:divBdr>
                                </w:div>
                                <w:div w:id="1247693655">
                                  <w:marLeft w:val="0"/>
                                  <w:marRight w:val="0"/>
                                  <w:marTop w:val="0"/>
                                  <w:marBottom w:val="0"/>
                                  <w:divBdr>
                                    <w:top w:val="none" w:sz="0" w:space="0" w:color="auto"/>
                                    <w:left w:val="none" w:sz="0" w:space="0" w:color="auto"/>
                                    <w:bottom w:val="none" w:sz="0" w:space="0" w:color="auto"/>
                                    <w:right w:val="none" w:sz="0" w:space="0" w:color="auto"/>
                                  </w:divBdr>
                                </w:div>
                                <w:div w:id="1811747653">
                                  <w:marLeft w:val="0"/>
                                  <w:marRight w:val="0"/>
                                  <w:marTop w:val="0"/>
                                  <w:marBottom w:val="0"/>
                                  <w:divBdr>
                                    <w:top w:val="none" w:sz="0" w:space="0" w:color="auto"/>
                                    <w:left w:val="none" w:sz="0" w:space="0" w:color="auto"/>
                                    <w:bottom w:val="none" w:sz="0" w:space="0" w:color="auto"/>
                                    <w:right w:val="none" w:sz="0" w:space="0" w:color="auto"/>
                                  </w:divBdr>
                                </w:div>
                                <w:div w:id="1212880630">
                                  <w:marLeft w:val="0"/>
                                  <w:marRight w:val="0"/>
                                  <w:marTop w:val="0"/>
                                  <w:marBottom w:val="0"/>
                                  <w:divBdr>
                                    <w:top w:val="none" w:sz="0" w:space="0" w:color="auto"/>
                                    <w:left w:val="none" w:sz="0" w:space="0" w:color="auto"/>
                                    <w:bottom w:val="none" w:sz="0" w:space="0" w:color="auto"/>
                                    <w:right w:val="none" w:sz="0" w:space="0" w:color="auto"/>
                                  </w:divBdr>
                                </w:div>
                                <w:div w:id="1796832541">
                                  <w:marLeft w:val="0"/>
                                  <w:marRight w:val="0"/>
                                  <w:marTop w:val="0"/>
                                  <w:marBottom w:val="0"/>
                                  <w:divBdr>
                                    <w:top w:val="none" w:sz="0" w:space="0" w:color="auto"/>
                                    <w:left w:val="none" w:sz="0" w:space="0" w:color="auto"/>
                                    <w:bottom w:val="none" w:sz="0" w:space="0" w:color="auto"/>
                                    <w:right w:val="none" w:sz="0" w:space="0" w:color="auto"/>
                                  </w:divBdr>
                                </w:div>
                                <w:div w:id="1867861349">
                                  <w:marLeft w:val="0"/>
                                  <w:marRight w:val="0"/>
                                  <w:marTop w:val="0"/>
                                  <w:marBottom w:val="0"/>
                                  <w:divBdr>
                                    <w:top w:val="none" w:sz="0" w:space="0" w:color="auto"/>
                                    <w:left w:val="none" w:sz="0" w:space="0" w:color="auto"/>
                                    <w:bottom w:val="none" w:sz="0" w:space="0" w:color="auto"/>
                                    <w:right w:val="none" w:sz="0" w:space="0" w:color="auto"/>
                                  </w:divBdr>
                                </w:div>
                                <w:div w:id="1247229838">
                                  <w:marLeft w:val="0"/>
                                  <w:marRight w:val="0"/>
                                  <w:marTop w:val="0"/>
                                  <w:marBottom w:val="0"/>
                                  <w:divBdr>
                                    <w:top w:val="none" w:sz="0" w:space="0" w:color="auto"/>
                                    <w:left w:val="none" w:sz="0" w:space="0" w:color="auto"/>
                                    <w:bottom w:val="none" w:sz="0" w:space="0" w:color="auto"/>
                                    <w:right w:val="none" w:sz="0" w:space="0" w:color="auto"/>
                                  </w:divBdr>
                                </w:div>
                                <w:div w:id="1309868225">
                                  <w:marLeft w:val="0"/>
                                  <w:marRight w:val="0"/>
                                  <w:marTop w:val="0"/>
                                  <w:marBottom w:val="0"/>
                                  <w:divBdr>
                                    <w:top w:val="none" w:sz="0" w:space="0" w:color="auto"/>
                                    <w:left w:val="none" w:sz="0" w:space="0" w:color="auto"/>
                                    <w:bottom w:val="none" w:sz="0" w:space="0" w:color="auto"/>
                                    <w:right w:val="none" w:sz="0" w:space="0" w:color="auto"/>
                                  </w:divBdr>
                                </w:div>
                                <w:div w:id="2114863968">
                                  <w:marLeft w:val="0"/>
                                  <w:marRight w:val="0"/>
                                  <w:marTop w:val="0"/>
                                  <w:marBottom w:val="0"/>
                                  <w:divBdr>
                                    <w:top w:val="none" w:sz="0" w:space="0" w:color="auto"/>
                                    <w:left w:val="none" w:sz="0" w:space="0" w:color="auto"/>
                                    <w:bottom w:val="none" w:sz="0" w:space="0" w:color="auto"/>
                                    <w:right w:val="none" w:sz="0" w:space="0" w:color="auto"/>
                                  </w:divBdr>
                                </w:div>
                                <w:div w:id="1642880155">
                                  <w:marLeft w:val="0"/>
                                  <w:marRight w:val="0"/>
                                  <w:marTop w:val="0"/>
                                  <w:marBottom w:val="0"/>
                                  <w:divBdr>
                                    <w:top w:val="none" w:sz="0" w:space="0" w:color="auto"/>
                                    <w:left w:val="none" w:sz="0" w:space="0" w:color="auto"/>
                                    <w:bottom w:val="none" w:sz="0" w:space="0" w:color="auto"/>
                                    <w:right w:val="none" w:sz="0" w:space="0" w:color="auto"/>
                                  </w:divBdr>
                                </w:div>
                                <w:div w:id="1083602285">
                                  <w:marLeft w:val="0"/>
                                  <w:marRight w:val="0"/>
                                  <w:marTop w:val="0"/>
                                  <w:marBottom w:val="0"/>
                                  <w:divBdr>
                                    <w:top w:val="none" w:sz="0" w:space="0" w:color="auto"/>
                                    <w:left w:val="none" w:sz="0" w:space="0" w:color="auto"/>
                                    <w:bottom w:val="none" w:sz="0" w:space="0" w:color="auto"/>
                                    <w:right w:val="none" w:sz="0" w:space="0" w:color="auto"/>
                                  </w:divBdr>
                                </w:div>
                                <w:div w:id="2019578813">
                                  <w:marLeft w:val="0"/>
                                  <w:marRight w:val="0"/>
                                  <w:marTop w:val="0"/>
                                  <w:marBottom w:val="0"/>
                                  <w:divBdr>
                                    <w:top w:val="none" w:sz="0" w:space="0" w:color="auto"/>
                                    <w:left w:val="none" w:sz="0" w:space="0" w:color="auto"/>
                                    <w:bottom w:val="none" w:sz="0" w:space="0" w:color="auto"/>
                                    <w:right w:val="none" w:sz="0" w:space="0" w:color="auto"/>
                                  </w:divBdr>
                                </w:div>
                                <w:div w:id="133987878">
                                  <w:marLeft w:val="0"/>
                                  <w:marRight w:val="0"/>
                                  <w:marTop w:val="0"/>
                                  <w:marBottom w:val="0"/>
                                  <w:divBdr>
                                    <w:top w:val="none" w:sz="0" w:space="0" w:color="auto"/>
                                    <w:left w:val="none" w:sz="0" w:space="0" w:color="auto"/>
                                    <w:bottom w:val="none" w:sz="0" w:space="0" w:color="auto"/>
                                    <w:right w:val="none" w:sz="0" w:space="0" w:color="auto"/>
                                  </w:divBdr>
                                </w:div>
                                <w:div w:id="947587918">
                                  <w:marLeft w:val="0"/>
                                  <w:marRight w:val="0"/>
                                  <w:marTop w:val="0"/>
                                  <w:marBottom w:val="0"/>
                                  <w:divBdr>
                                    <w:top w:val="none" w:sz="0" w:space="0" w:color="auto"/>
                                    <w:left w:val="none" w:sz="0" w:space="0" w:color="auto"/>
                                    <w:bottom w:val="none" w:sz="0" w:space="0" w:color="auto"/>
                                    <w:right w:val="none" w:sz="0" w:space="0" w:color="auto"/>
                                  </w:divBdr>
                                </w:div>
                                <w:div w:id="1058749647">
                                  <w:marLeft w:val="0"/>
                                  <w:marRight w:val="0"/>
                                  <w:marTop w:val="0"/>
                                  <w:marBottom w:val="0"/>
                                  <w:divBdr>
                                    <w:top w:val="none" w:sz="0" w:space="0" w:color="auto"/>
                                    <w:left w:val="none" w:sz="0" w:space="0" w:color="auto"/>
                                    <w:bottom w:val="none" w:sz="0" w:space="0" w:color="auto"/>
                                    <w:right w:val="none" w:sz="0" w:space="0" w:color="auto"/>
                                  </w:divBdr>
                                </w:div>
                                <w:div w:id="1732464856">
                                  <w:marLeft w:val="0"/>
                                  <w:marRight w:val="0"/>
                                  <w:marTop w:val="0"/>
                                  <w:marBottom w:val="0"/>
                                  <w:divBdr>
                                    <w:top w:val="none" w:sz="0" w:space="0" w:color="auto"/>
                                    <w:left w:val="none" w:sz="0" w:space="0" w:color="auto"/>
                                    <w:bottom w:val="none" w:sz="0" w:space="0" w:color="auto"/>
                                    <w:right w:val="none" w:sz="0" w:space="0" w:color="auto"/>
                                  </w:divBdr>
                                </w:div>
                                <w:div w:id="439032111">
                                  <w:marLeft w:val="0"/>
                                  <w:marRight w:val="0"/>
                                  <w:marTop w:val="0"/>
                                  <w:marBottom w:val="0"/>
                                  <w:divBdr>
                                    <w:top w:val="none" w:sz="0" w:space="0" w:color="auto"/>
                                    <w:left w:val="none" w:sz="0" w:space="0" w:color="auto"/>
                                    <w:bottom w:val="none" w:sz="0" w:space="0" w:color="auto"/>
                                    <w:right w:val="none" w:sz="0" w:space="0" w:color="auto"/>
                                  </w:divBdr>
                                </w:div>
                                <w:div w:id="736510860">
                                  <w:marLeft w:val="0"/>
                                  <w:marRight w:val="0"/>
                                  <w:marTop w:val="0"/>
                                  <w:marBottom w:val="0"/>
                                  <w:divBdr>
                                    <w:top w:val="none" w:sz="0" w:space="0" w:color="auto"/>
                                    <w:left w:val="none" w:sz="0" w:space="0" w:color="auto"/>
                                    <w:bottom w:val="none" w:sz="0" w:space="0" w:color="auto"/>
                                    <w:right w:val="none" w:sz="0" w:space="0" w:color="auto"/>
                                  </w:divBdr>
                                </w:div>
                                <w:div w:id="1737319662">
                                  <w:marLeft w:val="0"/>
                                  <w:marRight w:val="0"/>
                                  <w:marTop w:val="0"/>
                                  <w:marBottom w:val="0"/>
                                  <w:divBdr>
                                    <w:top w:val="none" w:sz="0" w:space="0" w:color="auto"/>
                                    <w:left w:val="none" w:sz="0" w:space="0" w:color="auto"/>
                                    <w:bottom w:val="none" w:sz="0" w:space="0" w:color="auto"/>
                                    <w:right w:val="none" w:sz="0" w:space="0" w:color="auto"/>
                                  </w:divBdr>
                                </w:div>
                                <w:div w:id="929585214">
                                  <w:marLeft w:val="0"/>
                                  <w:marRight w:val="0"/>
                                  <w:marTop w:val="0"/>
                                  <w:marBottom w:val="0"/>
                                  <w:divBdr>
                                    <w:top w:val="none" w:sz="0" w:space="0" w:color="auto"/>
                                    <w:left w:val="none" w:sz="0" w:space="0" w:color="auto"/>
                                    <w:bottom w:val="none" w:sz="0" w:space="0" w:color="auto"/>
                                    <w:right w:val="none" w:sz="0" w:space="0" w:color="auto"/>
                                  </w:divBdr>
                                </w:div>
                                <w:div w:id="1697075590">
                                  <w:marLeft w:val="0"/>
                                  <w:marRight w:val="0"/>
                                  <w:marTop w:val="0"/>
                                  <w:marBottom w:val="0"/>
                                  <w:divBdr>
                                    <w:top w:val="none" w:sz="0" w:space="0" w:color="auto"/>
                                    <w:left w:val="none" w:sz="0" w:space="0" w:color="auto"/>
                                    <w:bottom w:val="none" w:sz="0" w:space="0" w:color="auto"/>
                                    <w:right w:val="none" w:sz="0" w:space="0" w:color="auto"/>
                                  </w:divBdr>
                                </w:div>
                                <w:div w:id="815729136">
                                  <w:marLeft w:val="0"/>
                                  <w:marRight w:val="0"/>
                                  <w:marTop w:val="0"/>
                                  <w:marBottom w:val="0"/>
                                  <w:divBdr>
                                    <w:top w:val="none" w:sz="0" w:space="0" w:color="auto"/>
                                    <w:left w:val="none" w:sz="0" w:space="0" w:color="auto"/>
                                    <w:bottom w:val="none" w:sz="0" w:space="0" w:color="auto"/>
                                    <w:right w:val="none" w:sz="0" w:space="0" w:color="auto"/>
                                  </w:divBdr>
                                </w:div>
                                <w:div w:id="1482574028">
                                  <w:marLeft w:val="0"/>
                                  <w:marRight w:val="0"/>
                                  <w:marTop w:val="0"/>
                                  <w:marBottom w:val="0"/>
                                  <w:divBdr>
                                    <w:top w:val="none" w:sz="0" w:space="0" w:color="auto"/>
                                    <w:left w:val="none" w:sz="0" w:space="0" w:color="auto"/>
                                    <w:bottom w:val="none" w:sz="0" w:space="0" w:color="auto"/>
                                    <w:right w:val="none" w:sz="0" w:space="0" w:color="auto"/>
                                  </w:divBdr>
                                </w:div>
                                <w:div w:id="1591893119">
                                  <w:marLeft w:val="0"/>
                                  <w:marRight w:val="0"/>
                                  <w:marTop w:val="0"/>
                                  <w:marBottom w:val="0"/>
                                  <w:divBdr>
                                    <w:top w:val="none" w:sz="0" w:space="0" w:color="auto"/>
                                    <w:left w:val="none" w:sz="0" w:space="0" w:color="auto"/>
                                    <w:bottom w:val="none" w:sz="0" w:space="0" w:color="auto"/>
                                    <w:right w:val="none" w:sz="0" w:space="0" w:color="auto"/>
                                  </w:divBdr>
                                </w:div>
                                <w:div w:id="560867236">
                                  <w:marLeft w:val="0"/>
                                  <w:marRight w:val="0"/>
                                  <w:marTop w:val="0"/>
                                  <w:marBottom w:val="0"/>
                                  <w:divBdr>
                                    <w:top w:val="none" w:sz="0" w:space="0" w:color="auto"/>
                                    <w:left w:val="none" w:sz="0" w:space="0" w:color="auto"/>
                                    <w:bottom w:val="none" w:sz="0" w:space="0" w:color="auto"/>
                                    <w:right w:val="none" w:sz="0" w:space="0" w:color="auto"/>
                                  </w:divBdr>
                                </w:div>
                                <w:div w:id="1314875091">
                                  <w:marLeft w:val="0"/>
                                  <w:marRight w:val="0"/>
                                  <w:marTop w:val="0"/>
                                  <w:marBottom w:val="0"/>
                                  <w:divBdr>
                                    <w:top w:val="none" w:sz="0" w:space="0" w:color="auto"/>
                                    <w:left w:val="none" w:sz="0" w:space="0" w:color="auto"/>
                                    <w:bottom w:val="none" w:sz="0" w:space="0" w:color="auto"/>
                                    <w:right w:val="none" w:sz="0" w:space="0" w:color="auto"/>
                                  </w:divBdr>
                                </w:div>
                                <w:div w:id="1511875997">
                                  <w:marLeft w:val="0"/>
                                  <w:marRight w:val="0"/>
                                  <w:marTop w:val="0"/>
                                  <w:marBottom w:val="0"/>
                                  <w:divBdr>
                                    <w:top w:val="none" w:sz="0" w:space="0" w:color="auto"/>
                                    <w:left w:val="none" w:sz="0" w:space="0" w:color="auto"/>
                                    <w:bottom w:val="none" w:sz="0" w:space="0" w:color="auto"/>
                                    <w:right w:val="none" w:sz="0" w:space="0" w:color="auto"/>
                                  </w:divBdr>
                                </w:div>
                                <w:div w:id="1388333817">
                                  <w:marLeft w:val="0"/>
                                  <w:marRight w:val="0"/>
                                  <w:marTop w:val="0"/>
                                  <w:marBottom w:val="0"/>
                                  <w:divBdr>
                                    <w:top w:val="none" w:sz="0" w:space="0" w:color="auto"/>
                                    <w:left w:val="none" w:sz="0" w:space="0" w:color="auto"/>
                                    <w:bottom w:val="none" w:sz="0" w:space="0" w:color="auto"/>
                                    <w:right w:val="none" w:sz="0" w:space="0" w:color="auto"/>
                                  </w:divBdr>
                                </w:div>
                                <w:div w:id="1445802319">
                                  <w:marLeft w:val="0"/>
                                  <w:marRight w:val="0"/>
                                  <w:marTop w:val="0"/>
                                  <w:marBottom w:val="0"/>
                                  <w:divBdr>
                                    <w:top w:val="none" w:sz="0" w:space="0" w:color="auto"/>
                                    <w:left w:val="none" w:sz="0" w:space="0" w:color="auto"/>
                                    <w:bottom w:val="none" w:sz="0" w:space="0" w:color="auto"/>
                                    <w:right w:val="none" w:sz="0" w:space="0" w:color="auto"/>
                                  </w:divBdr>
                                </w:div>
                                <w:div w:id="948853709">
                                  <w:marLeft w:val="0"/>
                                  <w:marRight w:val="0"/>
                                  <w:marTop w:val="0"/>
                                  <w:marBottom w:val="0"/>
                                  <w:divBdr>
                                    <w:top w:val="none" w:sz="0" w:space="0" w:color="auto"/>
                                    <w:left w:val="none" w:sz="0" w:space="0" w:color="auto"/>
                                    <w:bottom w:val="none" w:sz="0" w:space="0" w:color="auto"/>
                                    <w:right w:val="none" w:sz="0" w:space="0" w:color="auto"/>
                                  </w:divBdr>
                                </w:div>
                                <w:div w:id="2086871894">
                                  <w:marLeft w:val="0"/>
                                  <w:marRight w:val="0"/>
                                  <w:marTop w:val="0"/>
                                  <w:marBottom w:val="0"/>
                                  <w:divBdr>
                                    <w:top w:val="none" w:sz="0" w:space="0" w:color="auto"/>
                                    <w:left w:val="none" w:sz="0" w:space="0" w:color="auto"/>
                                    <w:bottom w:val="none" w:sz="0" w:space="0" w:color="auto"/>
                                    <w:right w:val="none" w:sz="0" w:space="0" w:color="auto"/>
                                  </w:divBdr>
                                </w:div>
                                <w:div w:id="861164272">
                                  <w:marLeft w:val="0"/>
                                  <w:marRight w:val="0"/>
                                  <w:marTop w:val="0"/>
                                  <w:marBottom w:val="0"/>
                                  <w:divBdr>
                                    <w:top w:val="none" w:sz="0" w:space="0" w:color="auto"/>
                                    <w:left w:val="none" w:sz="0" w:space="0" w:color="auto"/>
                                    <w:bottom w:val="none" w:sz="0" w:space="0" w:color="auto"/>
                                    <w:right w:val="none" w:sz="0" w:space="0" w:color="auto"/>
                                  </w:divBdr>
                                </w:div>
                                <w:div w:id="1613128016">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283584756">
                                  <w:marLeft w:val="0"/>
                                  <w:marRight w:val="0"/>
                                  <w:marTop w:val="0"/>
                                  <w:marBottom w:val="0"/>
                                  <w:divBdr>
                                    <w:top w:val="none" w:sz="0" w:space="0" w:color="auto"/>
                                    <w:left w:val="none" w:sz="0" w:space="0" w:color="auto"/>
                                    <w:bottom w:val="none" w:sz="0" w:space="0" w:color="auto"/>
                                    <w:right w:val="none" w:sz="0" w:space="0" w:color="auto"/>
                                  </w:divBdr>
                                </w:div>
                                <w:div w:id="1038240657">
                                  <w:marLeft w:val="0"/>
                                  <w:marRight w:val="0"/>
                                  <w:marTop w:val="0"/>
                                  <w:marBottom w:val="0"/>
                                  <w:divBdr>
                                    <w:top w:val="none" w:sz="0" w:space="0" w:color="auto"/>
                                    <w:left w:val="none" w:sz="0" w:space="0" w:color="auto"/>
                                    <w:bottom w:val="none" w:sz="0" w:space="0" w:color="auto"/>
                                    <w:right w:val="none" w:sz="0" w:space="0" w:color="auto"/>
                                  </w:divBdr>
                                </w:div>
                                <w:div w:id="430007371">
                                  <w:marLeft w:val="0"/>
                                  <w:marRight w:val="0"/>
                                  <w:marTop w:val="0"/>
                                  <w:marBottom w:val="0"/>
                                  <w:divBdr>
                                    <w:top w:val="none" w:sz="0" w:space="0" w:color="auto"/>
                                    <w:left w:val="none" w:sz="0" w:space="0" w:color="auto"/>
                                    <w:bottom w:val="none" w:sz="0" w:space="0" w:color="auto"/>
                                    <w:right w:val="none" w:sz="0" w:space="0" w:color="auto"/>
                                  </w:divBdr>
                                </w:div>
                                <w:div w:id="646663282">
                                  <w:marLeft w:val="0"/>
                                  <w:marRight w:val="0"/>
                                  <w:marTop w:val="0"/>
                                  <w:marBottom w:val="0"/>
                                  <w:divBdr>
                                    <w:top w:val="none" w:sz="0" w:space="0" w:color="auto"/>
                                    <w:left w:val="none" w:sz="0" w:space="0" w:color="auto"/>
                                    <w:bottom w:val="none" w:sz="0" w:space="0" w:color="auto"/>
                                    <w:right w:val="none" w:sz="0" w:space="0" w:color="auto"/>
                                  </w:divBdr>
                                </w:div>
                                <w:div w:id="1497568731">
                                  <w:marLeft w:val="0"/>
                                  <w:marRight w:val="0"/>
                                  <w:marTop w:val="0"/>
                                  <w:marBottom w:val="0"/>
                                  <w:divBdr>
                                    <w:top w:val="none" w:sz="0" w:space="0" w:color="auto"/>
                                    <w:left w:val="none" w:sz="0" w:space="0" w:color="auto"/>
                                    <w:bottom w:val="none" w:sz="0" w:space="0" w:color="auto"/>
                                    <w:right w:val="none" w:sz="0" w:space="0" w:color="auto"/>
                                  </w:divBdr>
                                </w:div>
                                <w:div w:id="78067948">
                                  <w:marLeft w:val="0"/>
                                  <w:marRight w:val="0"/>
                                  <w:marTop w:val="0"/>
                                  <w:marBottom w:val="0"/>
                                  <w:divBdr>
                                    <w:top w:val="none" w:sz="0" w:space="0" w:color="auto"/>
                                    <w:left w:val="none" w:sz="0" w:space="0" w:color="auto"/>
                                    <w:bottom w:val="none" w:sz="0" w:space="0" w:color="auto"/>
                                    <w:right w:val="none" w:sz="0" w:space="0" w:color="auto"/>
                                  </w:divBdr>
                                </w:div>
                                <w:div w:id="1507331639">
                                  <w:marLeft w:val="0"/>
                                  <w:marRight w:val="0"/>
                                  <w:marTop w:val="0"/>
                                  <w:marBottom w:val="0"/>
                                  <w:divBdr>
                                    <w:top w:val="none" w:sz="0" w:space="0" w:color="auto"/>
                                    <w:left w:val="none" w:sz="0" w:space="0" w:color="auto"/>
                                    <w:bottom w:val="none" w:sz="0" w:space="0" w:color="auto"/>
                                    <w:right w:val="none" w:sz="0" w:space="0" w:color="auto"/>
                                  </w:divBdr>
                                </w:div>
                                <w:div w:id="1485662906">
                                  <w:marLeft w:val="0"/>
                                  <w:marRight w:val="0"/>
                                  <w:marTop w:val="0"/>
                                  <w:marBottom w:val="0"/>
                                  <w:divBdr>
                                    <w:top w:val="none" w:sz="0" w:space="0" w:color="auto"/>
                                    <w:left w:val="none" w:sz="0" w:space="0" w:color="auto"/>
                                    <w:bottom w:val="none" w:sz="0" w:space="0" w:color="auto"/>
                                    <w:right w:val="none" w:sz="0" w:space="0" w:color="auto"/>
                                  </w:divBdr>
                                </w:div>
                                <w:div w:id="114521908">
                                  <w:marLeft w:val="0"/>
                                  <w:marRight w:val="0"/>
                                  <w:marTop w:val="0"/>
                                  <w:marBottom w:val="0"/>
                                  <w:divBdr>
                                    <w:top w:val="none" w:sz="0" w:space="0" w:color="auto"/>
                                    <w:left w:val="none" w:sz="0" w:space="0" w:color="auto"/>
                                    <w:bottom w:val="none" w:sz="0" w:space="0" w:color="auto"/>
                                    <w:right w:val="none" w:sz="0" w:space="0" w:color="auto"/>
                                  </w:divBdr>
                                </w:div>
                                <w:div w:id="788009585">
                                  <w:marLeft w:val="0"/>
                                  <w:marRight w:val="0"/>
                                  <w:marTop w:val="0"/>
                                  <w:marBottom w:val="0"/>
                                  <w:divBdr>
                                    <w:top w:val="none" w:sz="0" w:space="0" w:color="auto"/>
                                    <w:left w:val="none" w:sz="0" w:space="0" w:color="auto"/>
                                    <w:bottom w:val="none" w:sz="0" w:space="0" w:color="auto"/>
                                    <w:right w:val="none" w:sz="0" w:space="0" w:color="auto"/>
                                  </w:divBdr>
                                </w:div>
                                <w:div w:id="347413391">
                                  <w:marLeft w:val="0"/>
                                  <w:marRight w:val="0"/>
                                  <w:marTop w:val="0"/>
                                  <w:marBottom w:val="0"/>
                                  <w:divBdr>
                                    <w:top w:val="none" w:sz="0" w:space="0" w:color="auto"/>
                                    <w:left w:val="none" w:sz="0" w:space="0" w:color="auto"/>
                                    <w:bottom w:val="none" w:sz="0" w:space="0" w:color="auto"/>
                                    <w:right w:val="none" w:sz="0" w:space="0" w:color="auto"/>
                                  </w:divBdr>
                                </w:div>
                                <w:div w:id="1099838032">
                                  <w:marLeft w:val="0"/>
                                  <w:marRight w:val="0"/>
                                  <w:marTop w:val="0"/>
                                  <w:marBottom w:val="0"/>
                                  <w:divBdr>
                                    <w:top w:val="none" w:sz="0" w:space="0" w:color="auto"/>
                                    <w:left w:val="none" w:sz="0" w:space="0" w:color="auto"/>
                                    <w:bottom w:val="none" w:sz="0" w:space="0" w:color="auto"/>
                                    <w:right w:val="none" w:sz="0" w:space="0" w:color="auto"/>
                                  </w:divBdr>
                                </w:div>
                                <w:div w:id="1287394593">
                                  <w:marLeft w:val="0"/>
                                  <w:marRight w:val="0"/>
                                  <w:marTop w:val="0"/>
                                  <w:marBottom w:val="0"/>
                                  <w:divBdr>
                                    <w:top w:val="none" w:sz="0" w:space="0" w:color="auto"/>
                                    <w:left w:val="none" w:sz="0" w:space="0" w:color="auto"/>
                                    <w:bottom w:val="none" w:sz="0" w:space="0" w:color="auto"/>
                                    <w:right w:val="none" w:sz="0" w:space="0" w:color="auto"/>
                                  </w:divBdr>
                                </w:div>
                                <w:div w:id="461536451">
                                  <w:marLeft w:val="0"/>
                                  <w:marRight w:val="0"/>
                                  <w:marTop w:val="0"/>
                                  <w:marBottom w:val="0"/>
                                  <w:divBdr>
                                    <w:top w:val="none" w:sz="0" w:space="0" w:color="auto"/>
                                    <w:left w:val="none" w:sz="0" w:space="0" w:color="auto"/>
                                    <w:bottom w:val="none" w:sz="0" w:space="0" w:color="auto"/>
                                    <w:right w:val="none" w:sz="0" w:space="0" w:color="auto"/>
                                  </w:divBdr>
                                </w:div>
                                <w:div w:id="1964648163">
                                  <w:marLeft w:val="0"/>
                                  <w:marRight w:val="0"/>
                                  <w:marTop w:val="0"/>
                                  <w:marBottom w:val="0"/>
                                  <w:divBdr>
                                    <w:top w:val="none" w:sz="0" w:space="0" w:color="auto"/>
                                    <w:left w:val="none" w:sz="0" w:space="0" w:color="auto"/>
                                    <w:bottom w:val="none" w:sz="0" w:space="0" w:color="auto"/>
                                    <w:right w:val="none" w:sz="0" w:space="0" w:color="auto"/>
                                  </w:divBdr>
                                </w:div>
                                <w:div w:id="1452282010">
                                  <w:marLeft w:val="0"/>
                                  <w:marRight w:val="0"/>
                                  <w:marTop w:val="0"/>
                                  <w:marBottom w:val="0"/>
                                  <w:divBdr>
                                    <w:top w:val="none" w:sz="0" w:space="0" w:color="auto"/>
                                    <w:left w:val="none" w:sz="0" w:space="0" w:color="auto"/>
                                    <w:bottom w:val="none" w:sz="0" w:space="0" w:color="auto"/>
                                    <w:right w:val="none" w:sz="0" w:space="0" w:color="auto"/>
                                  </w:divBdr>
                                </w:div>
                                <w:div w:id="2115124443">
                                  <w:marLeft w:val="0"/>
                                  <w:marRight w:val="0"/>
                                  <w:marTop w:val="0"/>
                                  <w:marBottom w:val="0"/>
                                  <w:divBdr>
                                    <w:top w:val="none" w:sz="0" w:space="0" w:color="auto"/>
                                    <w:left w:val="none" w:sz="0" w:space="0" w:color="auto"/>
                                    <w:bottom w:val="none" w:sz="0" w:space="0" w:color="auto"/>
                                    <w:right w:val="none" w:sz="0" w:space="0" w:color="auto"/>
                                  </w:divBdr>
                                </w:div>
                                <w:div w:id="671251472">
                                  <w:marLeft w:val="0"/>
                                  <w:marRight w:val="0"/>
                                  <w:marTop w:val="0"/>
                                  <w:marBottom w:val="0"/>
                                  <w:divBdr>
                                    <w:top w:val="none" w:sz="0" w:space="0" w:color="auto"/>
                                    <w:left w:val="none" w:sz="0" w:space="0" w:color="auto"/>
                                    <w:bottom w:val="none" w:sz="0" w:space="0" w:color="auto"/>
                                    <w:right w:val="none" w:sz="0" w:space="0" w:color="auto"/>
                                  </w:divBdr>
                                </w:div>
                                <w:div w:id="241718958">
                                  <w:marLeft w:val="0"/>
                                  <w:marRight w:val="0"/>
                                  <w:marTop w:val="0"/>
                                  <w:marBottom w:val="0"/>
                                  <w:divBdr>
                                    <w:top w:val="none" w:sz="0" w:space="0" w:color="auto"/>
                                    <w:left w:val="none" w:sz="0" w:space="0" w:color="auto"/>
                                    <w:bottom w:val="none" w:sz="0" w:space="0" w:color="auto"/>
                                    <w:right w:val="none" w:sz="0" w:space="0" w:color="auto"/>
                                  </w:divBdr>
                                </w:div>
                                <w:div w:id="2062093089">
                                  <w:marLeft w:val="0"/>
                                  <w:marRight w:val="0"/>
                                  <w:marTop w:val="0"/>
                                  <w:marBottom w:val="0"/>
                                  <w:divBdr>
                                    <w:top w:val="none" w:sz="0" w:space="0" w:color="auto"/>
                                    <w:left w:val="none" w:sz="0" w:space="0" w:color="auto"/>
                                    <w:bottom w:val="none" w:sz="0" w:space="0" w:color="auto"/>
                                    <w:right w:val="none" w:sz="0" w:space="0" w:color="auto"/>
                                  </w:divBdr>
                                </w:div>
                                <w:div w:id="1829054163">
                                  <w:marLeft w:val="0"/>
                                  <w:marRight w:val="0"/>
                                  <w:marTop w:val="0"/>
                                  <w:marBottom w:val="0"/>
                                  <w:divBdr>
                                    <w:top w:val="none" w:sz="0" w:space="0" w:color="auto"/>
                                    <w:left w:val="none" w:sz="0" w:space="0" w:color="auto"/>
                                    <w:bottom w:val="none" w:sz="0" w:space="0" w:color="auto"/>
                                    <w:right w:val="none" w:sz="0" w:space="0" w:color="auto"/>
                                  </w:divBdr>
                                </w:div>
                                <w:div w:id="1922137177">
                                  <w:marLeft w:val="0"/>
                                  <w:marRight w:val="0"/>
                                  <w:marTop w:val="0"/>
                                  <w:marBottom w:val="0"/>
                                  <w:divBdr>
                                    <w:top w:val="none" w:sz="0" w:space="0" w:color="auto"/>
                                    <w:left w:val="none" w:sz="0" w:space="0" w:color="auto"/>
                                    <w:bottom w:val="none" w:sz="0" w:space="0" w:color="auto"/>
                                    <w:right w:val="none" w:sz="0" w:space="0" w:color="auto"/>
                                  </w:divBdr>
                                </w:div>
                                <w:div w:id="436218122">
                                  <w:marLeft w:val="0"/>
                                  <w:marRight w:val="0"/>
                                  <w:marTop w:val="0"/>
                                  <w:marBottom w:val="0"/>
                                  <w:divBdr>
                                    <w:top w:val="none" w:sz="0" w:space="0" w:color="auto"/>
                                    <w:left w:val="none" w:sz="0" w:space="0" w:color="auto"/>
                                    <w:bottom w:val="none" w:sz="0" w:space="0" w:color="auto"/>
                                    <w:right w:val="none" w:sz="0" w:space="0" w:color="auto"/>
                                  </w:divBdr>
                                </w:div>
                                <w:div w:id="1956911543">
                                  <w:marLeft w:val="0"/>
                                  <w:marRight w:val="0"/>
                                  <w:marTop w:val="0"/>
                                  <w:marBottom w:val="0"/>
                                  <w:divBdr>
                                    <w:top w:val="none" w:sz="0" w:space="0" w:color="auto"/>
                                    <w:left w:val="none" w:sz="0" w:space="0" w:color="auto"/>
                                    <w:bottom w:val="none" w:sz="0" w:space="0" w:color="auto"/>
                                    <w:right w:val="none" w:sz="0" w:space="0" w:color="auto"/>
                                  </w:divBdr>
                                </w:div>
                                <w:div w:id="432626559">
                                  <w:marLeft w:val="0"/>
                                  <w:marRight w:val="0"/>
                                  <w:marTop w:val="0"/>
                                  <w:marBottom w:val="0"/>
                                  <w:divBdr>
                                    <w:top w:val="none" w:sz="0" w:space="0" w:color="auto"/>
                                    <w:left w:val="none" w:sz="0" w:space="0" w:color="auto"/>
                                    <w:bottom w:val="none" w:sz="0" w:space="0" w:color="auto"/>
                                    <w:right w:val="none" w:sz="0" w:space="0" w:color="auto"/>
                                  </w:divBdr>
                                </w:div>
                                <w:div w:id="956839013">
                                  <w:marLeft w:val="0"/>
                                  <w:marRight w:val="0"/>
                                  <w:marTop w:val="0"/>
                                  <w:marBottom w:val="0"/>
                                  <w:divBdr>
                                    <w:top w:val="none" w:sz="0" w:space="0" w:color="auto"/>
                                    <w:left w:val="none" w:sz="0" w:space="0" w:color="auto"/>
                                    <w:bottom w:val="none" w:sz="0" w:space="0" w:color="auto"/>
                                    <w:right w:val="none" w:sz="0" w:space="0" w:color="auto"/>
                                  </w:divBdr>
                                </w:div>
                                <w:div w:id="530608278">
                                  <w:marLeft w:val="0"/>
                                  <w:marRight w:val="0"/>
                                  <w:marTop w:val="0"/>
                                  <w:marBottom w:val="0"/>
                                  <w:divBdr>
                                    <w:top w:val="none" w:sz="0" w:space="0" w:color="auto"/>
                                    <w:left w:val="none" w:sz="0" w:space="0" w:color="auto"/>
                                    <w:bottom w:val="none" w:sz="0" w:space="0" w:color="auto"/>
                                    <w:right w:val="none" w:sz="0" w:space="0" w:color="auto"/>
                                  </w:divBdr>
                                </w:div>
                                <w:div w:id="1330213022">
                                  <w:marLeft w:val="0"/>
                                  <w:marRight w:val="0"/>
                                  <w:marTop w:val="0"/>
                                  <w:marBottom w:val="0"/>
                                  <w:divBdr>
                                    <w:top w:val="none" w:sz="0" w:space="0" w:color="auto"/>
                                    <w:left w:val="none" w:sz="0" w:space="0" w:color="auto"/>
                                    <w:bottom w:val="none" w:sz="0" w:space="0" w:color="auto"/>
                                    <w:right w:val="none" w:sz="0" w:space="0" w:color="auto"/>
                                  </w:divBdr>
                                </w:div>
                                <w:div w:id="342587228">
                                  <w:marLeft w:val="0"/>
                                  <w:marRight w:val="0"/>
                                  <w:marTop w:val="0"/>
                                  <w:marBottom w:val="0"/>
                                  <w:divBdr>
                                    <w:top w:val="none" w:sz="0" w:space="0" w:color="auto"/>
                                    <w:left w:val="none" w:sz="0" w:space="0" w:color="auto"/>
                                    <w:bottom w:val="none" w:sz="0" w:space="0" w:color="auto"/>
                                    <w:right w:val="none" w:sz="0" w:space="0" w:color="auto"/>
                                  </w:divBdr>
                                </w:div>
                                <w:div w:id="1118374611">
                                  <w:marLeft w:val="0"/>
                                  <w:marRight w:val="0"/>
                                  <w:marTop w:val="0"/>
                                  <w:marBottom w:val="0"/>
                                  <w:divBdr>
                                    <w:top w:val="none" w:sz="0" w:space="0" w:color="auto"/>
                                    <w:left w:val="none" w:sz="0" w:space="0" w:color="auto"/>
                                    <w:bottom w:val="none" w:sz="0" w:space="0" w:color="auto"/>
                                    <w:right w:val="none" w:sz="0" w:space="0" w:color="auto"/>
                                  </w:divBdr>
                                </w:div>
                                <w:div w:id="14908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93254">
      <w:bodyDiv w:val="1"/>
      <w:marLeft w:val="0"/>
      <w:marRight w:val="0"/>
      <w:marTop w:val="0"/>
      <w:marBottom w:val="0"/>
      <w:divBdr>
        <w:top w:val="none" w:sz="0" w:space="0" w:color="auto"/>
        <w:left w:val="none" w:sz="0" w:space="0" w:color="auto"/>
        <w:bottom w:val="none" w:sz="0" w:space="0" w:color="auto"/>
        <w:right w:val="none" w:sz="0" w:space="0" w:color="auto"/>
      </w:divBdr>
      <w:divsChild>
        <w:div w:id="1087270795">
          <w:marLeft w:val="0"/>
          <w:marRight w:val="0"/>
          <w:marTop w:val="0"/>
          <w:marBottom w:val="0"/>
          <w:divBdr>
            <w:top w:val="none" w:sz="0" w:space="0" w:color="auto"/>
            <w:left w:val="none" w:sz="0" w:space="0" w:color="auto"/>
            <w:bottom w:val="none" w:sz="0" w:space="0" w:color="auto"/>
            <w:right w:val="none" w:sz="0" w:space="0" w:color="auto"/>
          </w:divBdr>
          <w:divsChild>
            <w:div w:id="261958240">
              <w:marLeft w:val="0"/>
              <w:marRight w:val="0"/>
              <w:marTop w:val="0"/>
              <w:marBottom w:val="0"/>
              <w:divBdr>
                <w:top w:val="none" w:sz="0" w:space="0" w:color="auto"/>
                <w:left w:val="none" w:sz="0" w:space="0" w:color="auto"/>
                <w:bottom w:val="none" w:sz="0" w:space="0" w:color="auto"/>
                <w:right w:val="none" w:sz="0" w:space="0" w:color="auto"/>
              </w:divBdr>
              <w:divsChild>
                <w:div w:id="716130696">
                  <w:marLeft w:val="0"/>
                  <w:marRight w:val="0"/>
                  <w:marTop w:val="0"/>
                  <w:marBottom w:val="0"/>
                  <w:divBdr>
                    <w:top w:val="none" w:sz="0" w:space="0" w:color="auto"/>
                    <w:left w:val="none" w:sz="0" w:space="0" w:color="auto"/>
                    <w:bottom w:val="none" w:sz="0" w:space="0" w:color="auto"/>
                    <w:right w:val="none" w:sz="0" w:space="0" w:color="auto"/>
                  </w:divBdr>
                  <w:divsChild>
                    <w:div w:id="1491630283">
                      <w:marLeft w:val="0"/>
                      <w:marRight w:val="0"/>
                      <w:marTop w:val="0"/>
                      <w:marBottom w:val="0"/>
                      <w:divBdr>
                        <w:top w:val="none" w:sz="0" w:space="0" w:color="auto"/>
                        <w:left w:val="none" w:sz="0" w:space="0" w:color="auto"/>
                        <w:bottom w:val="none" w:sz="0" w:space="0" w:color="auto"/>
                        <w:right w:val="none" w:sz="0" w:space="0" w:color="auto"/>
                      </w:divBdr>
                      <w:divsChild>
                        <w:div w:id="1027026322">
                          <w:marLeft w:val="0"/>
                          <w:marRight w:val="0"/>
                          <w:marTop w:val="0"/>
                          <w:marBottom w:val="0"/>
                          <w:divBdr>
                            <w:top w:val="none" w:sz="0" w:space="0" w:color="auto"/>
                            <w:left w:val="none" w:sz="0" w:space="0" w:color="auto"/>
                            <w:bottom w:val="none" w:sz="0" w:space="0" w:color="auto"/>
                            <w:right w:val="none" w:sz="0" w:space="0" w:color="auto"/>
                          </w:divBdr>
                          <w:divsChild>
                            <w:div w:id="1639727300">
                              <w:marLeft w:val="0"/>
                              <w:marRight w:val="0"/>
                              <w:marTop w:val="0"/>
                              <w:marBottom w:val="0"/>
                              <w:divBdr>
                                <w:top w:val="none" w:sz="0" w:space="0" w:color="auto"/>
                                <w:left w:val="none" w:sz="0" w:space="0" w:color="auto"/>
                                <w:bottom w:val="none" w:sz="0" w:space="0" w:color="auto"/>
                                <w:right w:val="none" w:sz="0" w:space="0" w:color="auto"/>
                              </w:divBdr>
                              <w:divsChild>
                                <w:div w:id="809712465">
                                  <w:marLeft w:val="0"/>
                                  <w:marRight w:val="0"/>
                                  <w:marTop w:val="0"/>
                                  <w:marBottom w:val="240"/>
                                  <w:divBdr>
                                    <w:top w:val="none" w:sz="0" w:space="0" w:color="auto"/>
                                    <w:left w:val="none" w:sz="0" w:space="0" w:color="auto"/>
                                    <w:bottom w:val="none" w:sz="0" w:space="0" w:color="auto"/>
                                    <w:right w:val="none" w:sz="0" w:space="0" w:color="auto"/>
                                  </w:divBdr>
                                  <w:divsChild>
                                    <w:div w:id="683166870">
                                      <w:marLeft w:val="0"/>
                                      <w:marRight w:val="0"/>
                                      <w:marTop w:val="0"/>
                                      <w:marBottom w:val="0"/>
                                      <w:divBdr>
                                        <w:top w:val="none" w:sz="0" w:space="0" w:color="auto"/>
                                        <w:left w:val="none" w:sz="0" w:space="0" w:color="auto"/>
                                        <w:bottom w:val="none" w:sz="0" w:space="0" w:color="auto"/>
                                        <w:right w:val="none" w:sz="0" w:space="0" w:color="auto"/>
                                      </w:divBdr>
                                    </w:div>
                                  </w:divsChild>
                                </w:div>
                                <w:div w:id="176129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11797">
      <w:bodyDiv w:val="1"/>
      <w:marLeft w:val="0"/>
      <w:marRight w:val="0"/>
      <w:marTop w:val="0"/>
      <w:marBottom w:val="0"/>
      <w:divBdr>
        <w:top w:val="none" w:sz="0" w:space="0" w:color="auto"/>
        <w:left w:val="none" w:sz="0" w:space="0" w:color="auto"/>
        <w:bottom w:val="none" w:sz="0" w:space="0" w:color="auto"/>
        <w:right w:val="none" w:sz="0" w:space="0" w:color="auto"/>
      </w:divBdr>
      <w:divsChild>
        <w:div w:id="120850745">
          <w:marLeft w:val="0"/>
          <w:marRight w:val="0"/>
          <w:marTop w:val="450"/>
          <w:marBottom w:val="0"/>
          <w:divBdr>
            <w:top w:val="none" w:sz="0" w:space="0" w:color="auto"/>
            <w:left w:val="none" w:sz="0" w:space="0" w:color="auto"/>
            <w:bottom w:val="none" w:sz="0" w:space="0" w:color="auto"/>
            <w:right w:val="none" w:sz="0" w:space="0" w:color="auto"/>
          </w:divBdr>
          <w:divsChild>
            <w:div w:id="868761711">
              <w:marLeft w:val="0"/>
              <w:marRight w:val="0"/>
              <w:marTop w:val="0"/>
              <w:marBottom w:val="0"/>
              <w:divBdr>
                <w:top w:val="none" w:sz="0" w:space="0" w:color="auto"/>
                <w:left w:val="none" w:sz="0" w:space="0" w:color="auto"/>
                <w:bottom w:val="none" w:sz="0" w:space="0" w:color="auto"/>
                <w:right w:val="none" w:sz="0" w:space="0" w:color="auto"/>
              </w:divBdr>
              <w:divsChild>
                <w:div w:id="2065444857">
                  <w:marLeft w:val="0"/>
                  <w:marRight w:val="0"/>
                  <w:marTop w:val="0"/>
                  <w:marBottom w:val="0"/>
                  <w:divBdr>
                    <w:top w:val="none" w:sz="0" w:space="0" w:color="auto"/>
                    <w:left w:val="none" w:sz="0" w:space="0" w:color="auto"/>
                    <w:bottom w:val="none" w:sz="0" w:space="0" w:color="auto"/>
                    <w:right w:val="none" w:sz="0" w:space="0" w:color="auto"/>
                  </w:divBdr>
                  <w:divsChild>
                    <w:div w:id="206020">
                      <w:marLeft w:val="0"/>
                      <w:marRight w:val="0"/>
                      <w:marTop w:val="0"/>
                      <w:marBottom w:val="0"/>
                      <w:divBdr>
                        <w:top w:val="none" w:sz="0" w:space="0" w:color="auto"/>
                        <w:left w:val="none" w:sz="0" w:space="0" w:color="auto"/>
                        <w:bottom w:val="none" w:sz="0" w:space="0" w:color="auto"/>
                        <w:right w:val="none" w:sz="0" w:space="0" w:color="auto"/>
                      </w:divBdr>
                      <w:divsChild>
                        <w:div w:id="665977259">
                          <w:marLeft w:val="0"/>
                          <w:marRight w:val="0"/>
                          <w:marTop w:val="0"/>
                          <w:marBottom w:val="0"/>
                          <w:divBdr>
                            <w:top w:val="none" w:sz="0" w:space="0" w:color="auto"/>
                            <w:left w:val="none" w:sz="0" w:space="0" w:color="auto"/>
                            <w:bottom w:val="none" w:sz="0" w:space="0" w:color="auto"/>
                            <w:right w:val="none" w:sz="0" w:space="0" w:color="auto"/>
                          </w:divBdr>
                          <w:divsChild>
                            <w:div w:id="17525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8208">
                  <w:marLeft w:val="0"/>
                  <w:marRight w:val="0"/>
                  <w:marTop w:val="300"/>
                  <w:marBottom w:val="300"/>
                  <w:divBdr>
                    <w:top w:val="single" w:sz="6" w:space="0" w:color="EEEEEE"/>
                    <w:left w:val="none" w:sz="0" w:space="0" w:color="auto"/>
                    <w:bottom w:val="none" w:sz="0" w:space="0" w:color="auto"/>
                    <w:right w:val="none" w:sz="0" w:space="0" w:color="auto"/>
                  </w:divBdr>
                </w:div>
                <w:div w:id="2139570035">
                  <w:marLeft w:val="0"/>
                  <w:marRight w:val="0"/>
                  <w:marTop w:val="0"/>
                  <w:marBottom w:val="0"/>
                  <w:divBdr>
                    <w:top w:val="none" w:sz="0" w:space="0" w:color="auto"/>
                    <w:left w:val="none" w:sz="0" w:space="0" w:color="auto"/>
                    <w:bottom w:val="none" w:sz="0" w:space="0" w:color="auto"/>
                    <w:right w:val="none" w:sz="0" w:space="0" w:color="auto"/>
                  </w:divBdr>
                  <w:divsChild>
                    <w:div w:id="1125270444">
                      <w:marLeft w:val="0"/>
                      <w:marRight w:val="0"/>
                      <w:marTop w:val="0"/>
                      <w:marBottom w:val="0"/>
                      <w:divBdr>
                        <w:top w:val="none" w:sz="0" w:space="0" w:color="auto"/>
                        <w:left w:val="none" w:sz="0" w:space="0" w:color="auto"/>
                        <w:bottom w:val="none" w:sz="0" w:space="0" w:color="auto"/>
                        <w:right w:val="none" w:sz="0" w:space="0" w:color="auto"/>
                      </w:divBdr>
                      <w:divsChild>
                        <w:div w:id="693380696">
                          <w:marLeft w:val="0"/>
                          <w:marRight w:val="0"/>
                          <w:marTop w:val="0"/>
                          <w:marBottom w:val="0"/>
                          <w:divBdr>
                            <w:top w:val="none" w:sz="0" w:space="0" w:color="auto"/>
                            <w:left w:val="none" w:sz="0" w:space="0" w:color="auto"/>
                            <w:bottom w:val="none" w:sz="0" w:space="0" w:color="auto"/>
                            <w:right w:val="none" w:sz="0" w:space="0" w:color="auto"/>
                          </w:divBdr>
                        </w:div>
                      </w:divsChild>
                    </w:div>
                    <w:div w:id="178591062">
                      <w:blockQuote w:val="1"/>
                      <w:marLeft w:val="0"/>
                      <w:marRight w:val="0"/>
                      <w:marTop w:val="300"/>
                      <w:marBottom w:val="300"/>
                      <w:divBdr>
                        <w:top w:val="none" w:sz="0" w:space="0" w:color="auto"/>
                        <w:left w:val="single" w:sz="36" w:space="15" w:color="CCCCCC"/>
                        <w:bottom w:val="none" w:sz="0" w:space="0" w:color="auto"/>
                        <w:right w:val="none" w:sz="0" w:space="0" w:color="auto"/>
                      </w:divBdr>
                    </w:div>
                    <w:div w:id="852496717">
                      <w:marLeft w:val="0"/>
                      <w:marRight w:val="0"/>
                      <w:marTop w:val="100"/>
                      <w:marBottom w:val="100"/>
                      <w:divBdr>
                        <w:top w:val="none" w:sz="0" w:space="0" w:color="auto"/>
                        <w:left w:val="none" w:sz="0" w:space="0" w:color="auto"/>
                        <w:bottom w:val="none" w:sz="0" w:space="0" w:color="auto"/>
                        <w:right w:val="none" w:sz="0" w:space="0" w:color="auto"/>
                      </w:divBdr>
                    </w:div>
                    <w:div w:id="1872451319">
                      <w:blockQuote w:val="1"/>
                      <w:marLeft w:val="0"/>
                      <w:marRight w:val="0"/>
                      <w:marTop w:val="300"/>
                      <w:marBottom w:val="300"/>
                      <w:divBdr>
                        <w:top w:val="none" w:sz="0" w:space="0" w:color="auto"/>
                        <w:left w:val="single" w:sz="36" w:space="15" w:color="CCCCCC"/>
                        <w:bottom w:val="none" w:sz="0" w:space="0" w:color="auto"/>
                        <w:right w:val="none" w:sz="0" w:space="0" w:color="auto"/>
                      </w:divBdr>
                    </w:div>
                  </w:divsChild>
                </w:div>
              </w:divsChild>
            </w:div>
          </w:divsChild>
        </w:div>
      </w:divsChild>
    </w:div>
    <w:div w:id="1324620743">
      <w:marLeft w:val="0"/>
      <w:marRight w:val="0"/>
      <w:marTop w:val="0"/>
      <w:marBottom w:val="0"/>
      <w:divBdr>
        <w:top w:val="none" w:sz="0" w:space="0" w:color="auto"/>
        <w:left w:val="none" w:sz="0" w:space="0" w:color="auto"/>
        <w:bottom w:val="none" w:sz="0" w:space="0" w:color="auto"/>
        <w:right w:val="none" w:sz="0" w:space="0" w:color="auto"/>
      </w:divBdr>
      <w:divsChild>
        <w:div w:id="1960648261">
          <w:marLeft w:val="0"/>
          <w:marRight w:val="0"/>
          <w:marTop w:val="0"/>
          <w:marBottom w:val="720"/>
          <w:divBdr>
            <w:top w:val="none" w:sz="0" w:space="0" w:color="auto"/>
            <w:left w:val="none" w:sz="0" w:space="0" w:color="auto"/>
            <w:bottom w:val="none" w:sz="0" w:space="0" w:color="auto"/>
            <w:right w:val="none" w:sz="0" w:space="0" w:color="auto"/>
          </w:divBdr>
          <w:divsChild>
            <w:div w:id="17380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5328">
      <w:marLeft w:val="0"/>
      <w:marRight w:val="0"/>
      <w:marTop w:val="0"/>
      <w:marBottom w:val="0"/>
      <w:divBdr>
        <w:top w:val="none" w:sz="0" w:space="0" w:color="auto"/>
        <w:left w:val="none" w:sz="0" w:space="0" w:color="auto"/>
        <w:bottom w:val="none" w:sz="0" w:space="0" w:color="auto"/>
        <w:right w:val="none" w:sz="0" w:space="0" w:color="auto"/>
      </w:divBdr>
      <w:divsChild>
        <w:div w:id="507526794">
          <w:marLeft w:val="0"/>
          <w:marRight w:val="0"/>
          <w:marTop w:val="0"/>
          <w:marBottom w:val="0"/>
          <w:divBdr>
            <w:top w:val="none" w:sz="0" w:space="0" w:color="auto"/>
            <w:left w:val="none" w:sz="0" w:space="0" w:color="auto"/>
            <w:bottom w:val="none" w:sz="0" w:space="0" w:color="auto"/>
            <w:right w:val="none" w:sz="0" w:space="0" w:color="auto"/>
          </w:divBdr>
          <w:divsChild>
            <w:div w:id="370032372">
              <w:marLeft w:val="0"/>
              <w:marRight w:val="0"/>
              <w:marTop w:val="0"/>
              <w:marBottom w:val="0"/>
              <w:divBdr>
                <w:top w:val="none" w:sz="0" w:space="0" w:color="auto"/>
                <w:left w:val="none" w:sz="0" w:space="0" w:color="auto"/>
                <w:bottom w:val="none" w:sz="0" w:space="0" w:color="auto"/>
                <w:right w:val="none" w:sz="0" w:space="0" w:color="auto"/>
              </w:divBdr>
              <w:divsChild>
                <w:div w:id="403575677">
                  <w:marLeft w:val="0"/>
                  <w:marRight w:val="0"/>
                  <w:marTop w:val="0"/>
                  <w:marBottom w:val="0"/>
                  <w:divBdr>
                    <w:top w:val="none" w:sz="0" w:space="0" w:color="auto"/>
                    <w:left w:val="none" w:sz="0" w:space="0" w:color="auto"/>
                    <w:bottom w:val="none" w:sz="0" w:space="0" w:color="auto"/>
                    <w:right w:val="none" w:sz="0" w:space="0" w:color="auto"/>
                  </w:divBdr>
                  <w:divsChild>
                    <w:div w:id="1861551160">
                      <w:marLeft w:val="0"/>
                      <w:marRight w:val="0"/>
                      <w:marTop w:val="0"/>
                      <w:marBottom w:val="0"/>
                      <w:divBdr>
                        <w:top w:val="none" w:sz="0" w:space="0" w:color="auto"/>
                        <w:left w:val="none" w:sz="0" w:space="0" w:color="auto"/>
                        <w:bottom w:val="none" w:sz="0" w:space="0" w:color="auto"/>
                        <w:right w:val="none" w:sz="0" w:space="0" w:color="auto"/>
                      </w:divBdr>
                      <w:divsChild>
                        <w:div w:id="884636380">
                          <w:marLeft w:val="0"/>
                          <w:marRight w:val="0"/>
                          <w:marTop w:val="0"/>
                          <w:marBottom w:val="0"/>
                          <w:divBdr>
                            <w:top w:val="none" w:sz="0" w:space="0" w:color="auto"/>
                            <w:left w:val="none" w:sz="0" w:space="0" w:color="auto"/>
                            <w:bottom w:val="none" w:sz="0" w:space="0" w:color="auto"/>
                            <w:right w:val="none" w:sz="0" w:space="0" w:color="auto"/>
                          </w:divBdr>
                        </w:div>
                      </w:divsChild>
                    </w:div>
                    <w:div w:id="252662578">
                      <w:marLeft w:val="150"/>
                      <w:marRight w:val="150"/>
                      <w:marTop w:val="150"/>
                      <w:marBottom w:val="150"/>
                      <w:divBdr>
                        <w:top w:val="none" w:sz="0" w:space="0" w:color="auto"/>
                        <w:left w:val="none" w:sz="0" w:space="0" w:color="auto"/>
                        <w:bottom w:val="none" w:sz="0" w:space="0" w:color="auto"/>
                        <w:right w:val="none" w:sz="0" w:space="0" w:color="auto"/>
                      </w:divBdr>
                      <w:divsChild>
                        <w:div w:id="1943873813">
                          <w:marLeft w:val="0"/>
                          <w:marRight w:val="0"/>
                          <w:marTop w:val="0"/>
                          <w:marBottom w:val="0"/>
                          <w:divBdr>
                            <w:top w:val="none" w:sz="0" w:space="0" w:color="auto"/>
                            <w:left w:val="none" w:sz="0" w:space="0" w:color="auto"/>
                            <w:bottom w:val="none" w:sz="0" w:space="0" w:color="auto"/>
                            <w:right w:val="none" w:sz="0" w:space="0" w:color="auto"/>
                          </w:divBdr>
                        </w:div>
                      </w:divsChild>
                    </w:div>
                    <w:div w:id="113876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044306">
                      <w:marLeft w:val="0"/>
                      <w:marRight w:val="0"/>
                      <w:marTop w:val="0"/>
                      <w:marBottom w:val="0"/>
                      <w:divBdr>
                        <w:top w:val="none" w:sz="0" w:space="0" w:color="auto"/>
                        <w:left w:val="none" w:sz="0" w:space="0" w:color="auto"/>
                        <w:bottom w:val="none" w:sz="0" w:space="0" w:color="auto"/>
                        <w:right w:val="none" w:sz="0" w:space="0" w:color="auto"/>
                      </w:divBdr>
                      <w:divsChild>
                        <w:div w:id="142966550">
                          <w:marLeft w:val="0"/>
                          <w:marRight w:val="0"/>
                          <w:marTop w:val="0"/>
                          <w:marBottom w:val="0"/>
                          <w:divBdr>
                            <w:top w:val="none" w:sz="0" w:space="0" w:color="auto"/>
                            <w:left w:val="none" w:sz="0" w:space="0" w:color="auto"/>
                            <w:bottom w:val="none" w:sz="0" w:space="0" w:color="auto"/>
                            <w:right w:val="none" w:sz="0" w:space="0" w:color="auto"/>
                          </w:divBdr>
                        </w:div>
                      </w:divsChild>
                    </w:div>
                    <w:div w:id="1245914131">
                      <w:marLeft w:val="150"/>
                      <w:marRight w:val="150"/>
                      <w:marTop w:val="150"/>
                      <w:marBottom w:val="150"/>
                      <w:divBdr>
                        <w:top w:val="none" w:sz="0" w:space="0" w:color="auto"/>
                        <w:left w:val="none" w:sz="0" w:space="0" w:color="auto"/>
                        <w:bottom w:val="none" w:sz="0" w:space="0" w:color="auto"/>
                        <w:right w:val="none" w:sz="0" w:space="0" w:color="auto"/>
                      </w:divBdr>
                      <w:divsChild>
                        <w:div w:id="190382162">
                          <w:marLeft w:val="0"/>
                          <w:marRight w:val="0"/>
                          <w:marTop w:val="0"/>
                          <w:marBottom w:val="0"/>
                          <w:divBdr>
                            <w:top w:val="none" w:sz="0" w:space="0" w:color="auto"/>
                            <w:left w:val="none" w:sz="0" w:space="0" w:color="auto"/>
                            <w:bottom w:val="none" w:sz="0" w:space="0" w:color="auto"/>
                            <w:right w:val="none" w:sz="0" w:space="0" w:color="auto"/>
                          </w:divBdr>
                        </w:div>
                      </w:divsChild>
                    </w:div>
                    <w:div w:id="1051460144">
                      <w:marLeft w:val="0"/>
                      <w:marRight w:val="0"/>
                      <w:marTop w:val="0"/>
                      <w:marBottom w:val="240"/>
                      <w:divBdr>
                        <w:top w:val="none" w:sz="0" w:space="0" w:color="auto"/>
                        <w:left w:val="none" w:sz="0" w:space="0" w:color="auto"/>
                        <w:bottom w:val="none" w:sz="0" w:space="0" w:color="auto"/>
                        <w:right w:val="none" w:sz="0" w:space="0" w:color="auto"/>
                      </w:divBdr>
                      <w:divsChild>
                        <w:div w:id="1043677987">
                          <w:marLeft w:val="0"/>
                          <w:marRight w:val="0"/>
                          <w:marTop w:val="0"/>
                          <w:marBottom w:val="0"/>
                          <w:divBdr>
                            <w:top w:val="none" w:sz="0" w:space="0" w:color="auto"/>
                            <w:left w:val="none" w:sz="0" w:space="0" w:color="auto"/>
                            <w:bottom w:val="none" w:sz="0" w:space="0" w:color="auto"/>
                            <w:right w:val="none" w:sz="0" w:space="0" w:color="auto"/>
                          </w:divBdr>
                          <w:divsChild>
                            <w:div w:id="269628168">
                              <w:marLeft w:val="0"/>
                              <w:marRight w:val="0"/>
                              <w:marTop w:val="0"/>
                              <w:marBottom w:val="0"/>
                              <w:divBdr>
                                <w:top w:val="none" w:sz="0" w:space="0" w:color="auto"/>
                                <w:left w:val="none" w:sz="0" w:space="0" w:color="auto"/>
                                <w:bottom w:val="none" w:sz="0" w:space="0" w:color="auto"/>
                                <w:right w:val="none" w:sz="0" w:space="0" w:color="auto"/>
                              </w:divBdr>
                              <w:divsChild>
                                <w:div w:id="2036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9448">
                      <w:marLeft w:val="0"/>
                      <w:marRight w:val="0"/>
                      <w:marTop w:val="0"/>
                      <w:marBottom w:val="0"/>
                      <w:divBdr>
                        <w:top w:val="none" w:sz="0" w:space="0" w:color="auto"/>
                        <w:left w:val="none" w:sz="0" w:space="0" w:color="auto"/>
                        <w:bottom w:val="none" w:sz="0" w:space="0" w:color="auto"/>
                        <w:right w:val="none" w:sz="0" w:space="0" w:color="auto"/>
                      </w:divBdr>
                      <w:divsChild>
                        <w:div w:id="1851140199">
                          <w:marLeft w:val="0"/>
                          <w:marRight w:val="0"/>
                          <w:marTop w:val="0"/>
                          <w:marBottom w:val="0"/>
                          <w:divBdr>
                            <w:top w:val="none" w:sz="0" w:space="0" w:color="auto"/>
                            <w:left w:val="none" w:sz="0" w:space="0" w:color="auto"/>
                            <w:bottom w:val="none" w:sz="0" w:space="0" w:color="auto"/>
                            <w:right w:val="none" w:sz="0" w:space="0" w:color="auto"/>
                          </w:divBdr>
                        </w:div>
                      </w:divsChild>
                    </w:div>
                    <w:div w:id="196937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21140474">
                      <w:marLeft w:val="0"/>
                      <w:marRight w:val="0"/>
                      <w:marTop w:val="0"/>
                      <w:marBottom w:val="0"/>
                      <w:divBdr>
                        <w:top w:val="none" w:sz="0" w:space="0" w:color="auto"/>
                        <w:left w:val="none" w:sz="0" w:space="0" w:color="auto"/>
                        <w:bottom w:val="none" w:sz="0" w:space="0" w:color="auto"/>
                        <w:right w:val="none" w:sz="0" w:space="0" w:color="auto"/>
                      </w:divBdr>
                      <w:divsChild>
                        <w:div w:id="1814105503">
                          <w:marLeft w:val="0"/>
                          <w:marRight w:val="0"/>
                          <w:marTop w:val="0"/>
                          <w:marBottom w:val="0"/>
                          <w:divBdr>
                            <w:top w:val="none" w:sz="0" w:space="0" w:color="auto"/>
                            <w:left w:val="none" w:sz="0" w:space="0" w:color="auto"/>
                            <w:bottom w:val="none" w:sz="0" w:space="0" w:color="auto"/>
                            <w:right w:val="none" w:sz="0" w:space="0" w:color="auto"/>
                          </w:divBdr>
                        </w:div>
                      </w:divsChild>
                    </w:div>
                    <w:div w:id="2061663796">
                      <w:marLeft w:val="0"/>
                      <w:marRight w:val="0"/>
                      <w:marTop w:val="0"/>
                      <w:marBottom w:val="0"/>
                      <w:divBdr>
                        <w:top w:val="none" w:sz="0" w:space="0" w:color="auto"/>
                        <w:left w:val="none" w:sz="0" w:space="0" w:color="auto"/>
                        <w:bottom w:val="none" w:sz="0" w:space="0" w:color="auto"/>
                        <w:right w:val="none" w:sz="0" w:space="0" w:color="auto"/>
                      </w:divBdr>
                      <w:divsChild>
                        <w:div w:id="1852838416">
                          <w:marLeft w:val="0"/>
                          <w:marRight w:val="0"/>
                          <w:marTop w:val="0"/>
                          <w:marBottom w:val="0"/>
                          <w:divBdr>
                            <w:top w:val="none" w:sz="0" w:space="0" w:color="auto"/>
                            <w:left w:val="none" w:sz="0" w:space="0" w:color="auto"/>
                            <w:bottom w:val="none" w:sz="0" w:space="0" w:color="auto"/>
                            <w:right w:val="none" w:sz="0" w:space="0" w:color="auto"/>
                          </w:divBdr>
                        </w:div>
                      </w:divsChild>
                    </w:div>
                    <w:div w:id="1956323486">
                      <w:marLeft w:val="0"/>
                      <w:marRight w:val="0"/>
                      <w:marTop w:val="0"/>
                      <w:marBottom w:val="0"/>
                      <w:divBdr>
                        <w:top w:val="none" w:sz="0" w:space="0" w:color="auto"/>
                        <w:left w:val="none" w:sz="0" w:space="0" w:color="auto"/>
                        <w:bottom w:val="none" w:sz="0" w:space="0" w:color="auto"/>
                        <w:right w:val="none" w:sz="0" w:space="0" w:color="auto"/>
                      </w:divBdr>
                      <w:divsChild>
                        <w:div w:id="970743347">
                          <w:marLeft w:val="0"/>
                          <w:marRight w:val="0"/>
                          <w:marTop w:val="0"/>
                          <w:marBottom w:val="0"/>
                          <w:divBdr>
                            <w:top w:val="none" w:sz="0" w:space="0" w:color="auto"/>
                            <w:left w:val="none" w:sz="0" w:space="0" w:color="auto"/>
                            <w:bottom w:val="none" w:sz="0" w:space="0" w:color="auto"/>
                            <w:right w:val="none" w:sz="0" w:space="0" w:color="auto"/>
                          </w:divBdr>
                        </w:div>
                      </w:divsChild>
                    </w:div>
                    <w:div w:id="1274898384">
                      <w:marLeft w:val="150"/>
                      <w:marRight w:val="150"/>
                      <w:marTop w:val="150"/>
                      <w:marBottom w:val="150"/>
                      <w:divBdr>
                        <w:top w:val="none" w:sz="0" w:space="0" w:color="auto"/>
                        <w:left w:val="none" w:sz="0" w:space="0" w:color="auto"/>
                        <w:bottom w:val="none" w:sz="0" w:space="0" w:color="auto"/>
                        <w:right w:val="none" w:sz="0" w:space="0" w:color="auto"/>
                      </w:divBdr>
                      <w:divsChild>
                        <w:div w:id="1474131248">
                          <w:marLeft w:val="0"/>
                          <w:marRight w:val="0"/>
                          <w:marTop w:val="0"/>
                          <w:marBottom w:val="0"/>
                          <w:divBdr>
                            <w:top w:val="none" w:sz="0" w:space="0" w:color="auto"/>
                            <w:left w:val="none" w:sz="0" w:space="0" w:color="auto"/>
                            <w:bottom w:val="none" w:sz="0" w:space="0" w:color="auto"/>
                            <w:right w:val="none" w:sz="0" w:space="0" w:color="auto"/>
                          </w:divBdr>
                        </w:div>
                      </w:divsChild>
                    </w:div>
                    <w:div w:id="64113124">
                      <w:marLeft w:val="0"/>
                      <w:marRight w:val="0"/>
                      <w:marTop w:val="0"/>
                      <w:marBottom w:val="240"/>
                      <w:divBdr>
                        <w:top w:val="none" w:sz="0" w:space="0" w:color="auto"/>
                        <w:left w:val="none" w:sz="0" w:space="0" w:color="auto"/>
                        <w:bottom w:val="none" w:sz="0" w:space="0" w:color="auto"/>
                        <w:right w:val="none" w:sz="0" w:space="0" w:color="auto"/>
                      </w:divBdr>
                      <w:divsChild>
                        <w:div w:id="1785877870">
                          <w:marLeft w:val="0"/>
                          <w:marRight w:val="0"/>
                          <w:marTop w:val="0"/>
                          <w:marBottom w:val="0"/>
                          <w:divBdr>
                            <w:top w:val="none" w:sz="0" w:space="0" w:color="auto"/>
                            <w:left w:val="none" w:sz="0" w:space="0" w:color="auto"/>
                            <w:bottom w:val="none" w:sz="0" w:space="0" w:color="auto"/>
                            <w:right w:val="none" w:sz="0" w:space="0" w:color="auto"/>
                          </w:divBdr>
                          <w:divsChild>
                            <w:div w:id="2134708078">
                              <w:marLeft w:val="0"/>
                              <w:marRight w:val="0"/>
                              <w:marTop w:val="0"/>
                              <w:marBottom w:val="0"/>
                              <w:divBdr>
                                <w:top w:val="none" w:sz="0" w:space="0" w:color="auto"/>
                                <w:left w:val="none" w:sz="0" w:space="0" w:color="auto"/>
                                <w:bottom w:val="none" w:sz="0" w:space="0" w:color="auto"/>
                                <w:right w:val="none" w:sz="0" w:space="0" w:color="auto"/>
                              </w:divBdr>
                              <w:divsChild>
                                <w:div w:id="1335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402114">
                      <w:marLeft w:val="0"/>
                      <w:marRight w:val="0"/>
                      <w:marTop w:val="0"/>
                      <w:marBottom w:val="0"/>
                      <w:divBdr>
                        <w:top w:val="none" w:sz="0" w:space="0" w:color="auto"/>
                        <w:left w:val="none" w:sz="0" w:space="0" w:color="auto"/>
                        <w:bottom w:val="none" w:sz="0" w:space="0" w:color="auto"/>
                        <w:right w:val="none" w:sz="0" w:space="0" w:color="auto"/>
                      </w:divBdr>
                      <w:divsChild>
                        <w:div w:id="1429230688">
                          <w:marLeft w:val="0"/>
                          <w:marRight w:val="0"/>
                          <w:marTop w:val="0"/>
                          <w:marBottom w:val="0"/>
                          <w:divBdr>
                            <w:top w:val="none" w:sz="0" w:space="0" w:color="auto"/>
                            <w:left w:val="none" w:sz="0" w:space="0" w:color="auto"/>
                            <w:bottom w:val="none" w:sz="0" w:space="0" w:color="auto"/>
                            <w:right w:val="none" w:sz="0" w:space="0" w:color="auto"/>
                          </w:divBdr>
                        </w:div>
                      </w:divsChild>
                    </w:div>
                    <w:div w:id="1448040598">
                      <w:marLeft w:val="0"/>
                      <w:marRight w:val="0"/>
                      <w:marTop w:val="0"/>
                      <w:marBottom w:val="0"/>
                      <w:divBdr>
                        <w:top w:val="none" w:sz="0" w:space="0" w:color="auto"/>
                        <w:left w:val="none" w:sz="0" w:space="0" w:color="auto"/>
                        <w:bottom w:val="none" w:sz="0" w:space="0" w:color="auto"/>
                        <w:right w:val="none" w:sz="0" w:space="0" w:color="auto"/>
                      </w:divBdr>
                      <w:divsChild>
                        <w:div w:id="1665012469">
                          <w:marLeft w:val="0"/>
                          <w:marRight w:val="0"/>
                          <w:marTop w:val="0"/>
                          <w:marBottom w:val="0"/>
                          <w:divBdr>
                            <w:top w:val="none" w:sz="0" w:space="0" w:color="auto"/>
                            <w:left w:val="none" w:sz="0" w:space="0" w:color="auto"/>
                            <w:bottom w:val="none" w:sz="0" w:space="0" w:color="auto"/>
                            <w:right w:val="none" w:sz="0" w:space="0" w:color="auto"/>
                          </w:divBdr>
                        </w:div>
                      </w:divsChild>
                    </w:div>
                    <w:div w:id="795024267">
                      <w:marLeft w:val="0"/>
                      <w:marRight w:val="0"/>
                      <w:marTop w:val="0"/>
                      <w:marBottom w:val="240"/>
                      <w:divBdr>
                        <w:top w:val="none" w:sz="0" w:space="0" w:color="auto"/>
                        <w:left w:val="none" w:sz="0" w:space="0" w:color="auto"/>
                        <w:bottom w:val="none" w:sz="0" w:space="0" w:color="auto"/>
                        <w:right w:val="none" w:sz="0" w:space="0" w:color="auto"/>
                      </w:divBdr>
                      <w:divsChild>
                        <w:div w:id="1977951226">
                          <w:marLeft w:val="0"/>
                          <w:marRight w:val="0"/>
                          <w:marTop w:val="0"/>
                          <w:marBottom w:val="0"/>
                          <w:divBdr>
                            <w:top w:val="none" w:sz="0" w:space="0" w:color="auto"/>
                            <w:left w:val="none" w:sz="0" w:space="0" w:color="auto"/>
                            <w:bottom w:val="none" w:sz="0" w:space="0" w:color="auto"/>
                            <w:right w:val="none" w:sz="0" w:space="0" w:color="auto"/>
                          </w:divBdr>
                          <w:divsChild>
                            <w:div w:id="1249190854">
                              <w:marLeft w:val="0"/>
                              <w:marRight w:val="0"/>
                              <w:marTop w:val="0"/>
                              <w:marBottom w:val="0"/>
                              <w:divBdr>
                                <w:top w:val="none" w:sz="0" w:space="0" w:color="auto"/>
                                <w:left w:val="none" w:sz="0" w:space="0" w:color="auto"/>
                                <w:bottom w:val="none" w:sz="0" w:space="0" w:color="auto"/>
                                <w:right w:val="none" w:sz="0" w:space="0" w:color="auto"/>
                              </w:divBdr>
                              <w:divsChild>
                                <w:div w:id="1240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4045">
                      <w:marLeft w:val="0"/>
                      <w:marRight w:val="0"/>
                      <w:marTop w:val="0"/>
                      <w:marBottom w:val="0"/>
                      <w:divBdr>
                        <w:top w:val="none" w:sz="0" w:space="0" w:color="auto"/>
                        <w:left w:val="none" w:sz="0" w:space="0" w:color="auto"/>
                        <w:bottom w:val="none" w:sz="0" w:space="0" w:color="auto"/>
                        <w:right w:val="none" w:sz="0" w:space="0" w:color="auto"/>
                      </w:divBdr>
                      <w:divsChild>
                        <w:div w:id="1015764172">
                          <w:marLeft w:val="0"/>
                          <w:marRight w:val="0"/>
                          <w:marTop w:val="0"/>
                          <w:marBottom w:val="0"/>
                          <w:divBdr>
                            <w:top w:val="none" w:sz="0" w:space="0" w:color="auto"/>
                            <w:left w:val="none" w:sz="0" w:space="0" w:color="auto"/>
                            <w:bottom w:val="none" w:sz="0" w:space="0" w:color="auto"/>
                            <w:right w:val="none" w:sz="0" w:space="0" w:color="auto"/>
                          </w:divBdr>
                        </w:div>
                      </w:divsChild>
                    </w:div>
                    <w:div w:id="156388483">
                      <w:marLeft w:val="150"/>
                      <w:marRight w:val="150"/>
                      <w:marTop w:val="150"/>
                      <w:marBottom w:val="150"/>
                      <w:divBdr>
                        <w:top w:val="none" w:sz="0" w:space="0" w:color="auto"/>
                        <w:left w:val="none" w:sz="0" w:space="0" w:color="auto"/>
                        <w:bottom w:val="none" w:sz="0" w:space="0" w:color="auto"/>
                        <w:right w:val="none" w:sz="0" w:space="0" w:color="auto"/>
                      </w:divBdr>
                      <w:divsChild>
                        <w:div w:id="1698967015">
                          <w:marLeft w:val="0"/>
                          <w:marRight w:val="0"/>
                          <w:marTop w:val="0"/>
                          <w:marBottom w:val="0"/>
                          <w:divBdr>
                            <w:top w:val="none" w:sz="0" w:space="0" w:color="auto"/>
                            <w:left w:val="none" w:sz="0" w:space="0" w:color="auto"/>
                            <w:bottom w:val="none" w:sz="0" w:space="0" w:color="auto"/>
                            <w:right w:val="none" w:sz="0" w:space="0" w:color="auto"/>
                          </w:divBdr>
                        </w:div>
                      </w:divsChild>
                    </w:div>
                    <w:div w:id="1426995749">
                      <w:marLeft w:val="0"/>
                      <w:marRight w:val="0"/>
                      <w:marTop w:val="0"/>
                      <w:marBottom w:val="0"/>
                      <w:divBdr>
                        <w:top w:val="none" w:sz="0" w:space="0" w:color="auto"/>
                        <w:left w:val="none" w:sz="0" w:space="0" w:color="auto"/>
                        <w:bottom w:val="none" w:sz="0" w:space="0" w:color="auto"/>
                        <w:right w:val="none" w:sz="0" w:space="0" w:color="auto"/>
                      </w:divBdr>
                    </w:div>
                    <w:div w:id="729963352">
                      <w:marLeft w:val="0"/>
                      <w:marRight w:val="0"/>
                      <w:marTop w:val="0"/>
                      <w:marBottom w:val="0"/>
                      <w:divBdr>
                        <w:top w:val="none" w:sz="0" w:space="0" w:color="auto"/>
                        <w:left w:val="none" w:sz="0" w:space="0" w:color="auto"/>
                        <w:bottom w:val="none" w:sz="0" w:space="0" w:color="auto"/>
                        <w:right w:val="none" w:sz="0" w:space="0" w:color="auto"/>
                      </w:divBdr>
                    </w:div>
                    <w:div w:id="1614046966">
                      <w:marLeft w:val="0"/>
                      <w:marRight w:val="0"/>
                      <w:marTop w:val="225"/>
                      <w:marBottom w:val="225"/>
                      <w:divBdr>
                        <w:top w:val="none" w:sz="0" w:space="0" w:color="auto"/>
                        <w:left w:val="none" w:sz="0" w:space="0" w:color="auto"/>
                        <w:bottom w:val="none" w:sz="0" w:space="0" w:color="auto"/>
                        <w:right w:val="none" w:sz="0" w:space="0" w:color="auto"/>
                      </w:divBdr>
                      <w:divsChild>
                        <w:div w:id="988483526">
                          <w:marLeft w:val="0"/>
                          <w:marRight w:val="0"/>
                          <w:marTop w:val="75"/>
                          <w:marBottom w:val="0"/>
                          <w:divBdr>
                            <w:top w:val="none" w:sz="0" w:space="0" w:color="auto"/>
                            <w:left w:val="none" w:sz="0" w:space="0" w:color="auto"/>
                            <w:bottom w:val="none" w:sz="0" w:space="0" w:color="auto"/>
                            <w:right w:val="none" w:sz="0" w:space="0" w:color="auto"/>
                          </w:divBdr>
                          <w:divsChild>
                            <w:div w:id="1580170024">
                              <w:marLeft w:val="0"/>
                              <w:marRight w:val="0"/>
                              <w:marTop w:val="0"/>
                              <w:marBottom w:val="60"/>
                              <w:divBdr>
                                <w:top w:val="none" w:sz="0" w:space="0" w:color="auto"/>
                                <w:left w:val="none" w:sz="0" w:space="0" w:color="auto"/>
                                <w:bottom w:val="none" w:sz="0" w:space="0" w:color="auto"/>
                                <w:right w:val="none" w:sz="0" w:space="0" w:color="auto"/>
                              </w:divBdr>
                            </w:div>
                            <w:div w:id="1433821586">
                              <w:marLeft w:val="0"/>
                              <w:marRight w:val="0"/>
                              <w:marTop w:val="0"/>
                              <w:marBottom w:val="0"/>
                              <w:divBdr>
                                <w:top w:val="none" w:sz="0" w:space="0" w:color="auto"/>
                                <w:left w:val="none" w:sz="0" w:space="0" w:color="auto"/>
                                <w:bottom w:val="none" w:sz="0" w:space="0" w:color="auto"/>
                                <w:right w:val="none" w:sz="0" w:space="0" w:color="auto"/>
                              </w:divBdr>
                            </w:div>
                          </w:divsChild>
                        </w:div>
                        <w:div w:id="664866930">
                          <w:marLeft w:val="0"/>
                          <w:marRight w:val="0"/>
                          <w:marTop w:val="0"/>
                          <w:marBottom w:val="60"/>
                          <w:divBdr>
                            <w:top w:val="none" w:sz="0" w:space="0" w:color="auto"/>
                            <w:left w:val="none" w:sz="0" w:space="0" w:color="auto"/>
                            <w:bottom w:val="none" w:sz="0" w:space="0" w:color="auto"/>
                            <w:right w:val="none" w:sz="0" w:space="0" w:color="auto"/>
                          </w:divBdr>
                        </w:div>
                        <w:div w:id="1628200402">
                          <w:marLeft w:val="-75"/>
                          <w:marRight w:val="-75"/>
                          <w:marTop w:val="0"/>
                          <w:marBottom w:val="0"/>
                          <w:divBdr>
                            <w:top w:val="none" w:sz="0" w:space="0" w:color="auto"/>
                            <w:left w:val="none" w:sz="0" w:space="0" w:color="auto"/>
                            <w:bottom w:val="none" w:sz="0" w:space="0" w:color="auto"/>
                            <w:right w:val="none" w:sz="0" w:space="0" w:color="auto"/>
                          </w:divBdr>
                          <w:divsChild>
                            <w:div w:id="2044793312">
                              <w:marLeft w:val="0"/>
                              <w:marRight w:val="0"/>
                              <w:marTop w:val="0"/>
                              <w:marBottom w:val="0"/>
                              <w:divBdr>
                                <w:top w:val="none" w:sz="0" w:space="0" w:color="auto"/>
                                <w:left w:val="none" w:sz="0" w:space="0" w:color="auto"/>
                                <w:bottom w:val="none" w:sz="0" w:space="0" w:color="auto"/>
                                <w:right w:val="none" w:sz="0" w:space="0" w:color="auto"/>
                              </w:divBdr>
                            </w:div>
                            <w:div w:id="1135290818">
                              <w:marLeft w:val="0"/>
                              <w:marRight w:val="0"/>
                              <w:marTop w:val="0"/>
                              <w:marBottom w:val="0"/>
                              <w:divBdr>
                                <w:top w:val="none" w:sz="0" w:space="0" w:color="auto"/>
                                <w:left w:val="none" w:sz="0" w:space="0" w:color="auto"/>
                                <w:bottom w:val="none" w:sz="0" w:space="0" w:color="auto"/>
                                <w:right w:val="none" w:sz="0" w:space="0" w:color="auto"/>
                              </w:divBdr>
                            </w:div>
                            <w:div w:id="372384079">
                              <w:marLeft w:val="0"/>
                              <w:marRight w:val="0"/>
                              <w:marTop w:val="0"/>
                              <w:marBottom w:val="0"/>
                              <w:divBdr>
                                <w:top w:val="none" w:sz="0" w:space="0" w:color="auto"/>
                                <w:left w:val="none" w:sz="0" w:space="0" w:color="auto"/>
                                <w:bottom w:val="none" w:sz="0" w:space="0" w:color="auto"/>
                                <w:right w:val="none" w:sz="0" w:space="0" w:color="auto"/>
                              </w:divBdr>
                            </w:div>
                            <w:div w:id="1825311210">
                              <w:marLeft w:val="0"/>
                              <w:marRight w:val="0"/>
                              <w:marTop w:val="0"/>
                              <w:marBottom w:val="0"/>
                              <w:divBdr>
                                <w:top w:val="none" w:sz="0" w:space="0" w:color="auto"/>
                                <w:left w:val="none" w:sz="0" w:space="0" w:color="auto"/>
                                <w:bottom w:val="none" w:sz="0" w:space="0" w:color="auto"/>
                                <w:right w:val="none" w:sz="0" w:space="0" w:color="auto"/>
                              </w:divBdr>
                            </w:div>
                            <w:div w:id="15022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0729">
                      <w:marLeft w:val="0"/>
                      <w:marRight w:val="0"/>
                      <w:marTop w:val="0"/>
                      <w:marBottom w:val="0"/>
                      <w:divBdr>
                        <w:top w:val="none" w:sz="0" w:space="0" w:color="auto"/>
                        <w:left w:val="none" w:sz="0" w:space="0" w:color="auto"/>
                        <w:bottom w:val="none" w:sz="0" w:space="0" w:color="auto"/>
                        <w:right w:val="none" w:sz="0" w:space="0" w:color="auto"/>
                      </w:divBdr>
                    </w:div>
                    <w:div w:id="1792675134">
                      <w:marLeft w:val="0"/>
                      <w:marRight w:val="0"/>
                      <w:marTop w:val="0"/>
                      <w:marBottom w:val="0"/>
                      <w:divBdr>
                        <w:top w:val="none" w:sz="0" w:space="0" w:color="auto"/>
                        <w:left w:val="none" w:sz="0" w:space="0" w:color="auto"/>
                        <w:bottom w:val="none" w:sz="0" w:space="0" w:color="auto"/>
                        <w:right w:val="none" w:sz="0" w:space="0" w:color="auto"/>
                      </w:divBdr>
                      <w:divsChild>
                        <w:div w:id="10982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6699">
                  <w:marLeft w:val="0"/>
                  <w:marRight w:val="0"/>
                  <w:marTop w:val="0"/>
                  <w:marBottom w:val="450"/>
                  <w:divBdr>
                    <w:top w:val="none" w:sz="0" w:space="0" w:color="auto"/>
                    <w:left w:val="none" w:sz="0" w:space="0" w:color="auto"/>
                    <w:bottom w:val="none" w:sz="0" w:space="0" w:color="auto"/>
                    <w:right w:val="none" w:sz="0" w:space="0" w:color="auto"/>
                  </w:divBdr>
                  <w:divsChild>
                    <w:div w:id="1049497459">
                      <w:marLeft w:val="0"/>
                      <w:marRight w:val="0"/>
                      <w:marTop w:val="0"/>
                      <w:marBottom w:val="375"/>
                      <w:divBdr>
                        <w:top w:val="none" w:sz="0" w:space="0" w:color="auto"/>
                        <w:left w:val="none" w:sz="0" w:space="0" w:color="auto"/>
                        <w:bottom w:val="none" w:sz="0" w:space="0" w:color="auto"/>
                        <w:right w:val="none" w:sz="0" w:space="0" w:color="auto"/>
                      </w:divBdr>
                    </w:div>
                    <w:div w:id="1134298049">
                      <w:marLeft w:val="0"/>
                      <w:marRight w:val="0"/>
                      <w:marTop w:val="0"/>
                      <w:marBottom w:val="0"/>
                      <w:divBdr>
                        <w:top w:val="none" w:sz="0" w:space="0" w:color="auto"/>
                        <w:left w:val="none" w:sz="0" w:space="0" w:color="auto"/>
                        <w:bottom w:val="none" w:sz="0" w:space="0" w:color="auto"/>
                        <w:right w:val="none" w:sz="0" w:space="0" w:color="auto"/>
                      </w:divBdr>
                    </w:div>
                    <w:div w:id="2133136362">
                      <w:marLeft w:val="0"/>
                      <w:marRight w:val="0"/>
                      <w:marTop w:val="0"/>
                      <w:marBottom w:val="0"/>
                      <w:divBdr>
                        <w:top w:val="none" w:sz="0" w:space="0" w:color="auto"/>
                        <w:left w:val="none" w:sz="0" w:space="0" w:color="auto"/>
                        <w:bottom w:val="none" w:sz="0" w:space="0" w:color="auto"/>
                        <w:right w:val="none" w:sz="0" w:space="0" w:color="auto"/>
                      </w:divBdr>
                    </w:div>
                  </w:divsChild>
                </w:div>
                <w:div w:id="165676356">
                  <w:marLeft w:val="0"/>
                  <w:marRight w:val="0"/>
                  <w:marTop w:val="0"/>
                  <w:marBottom w:val="0"/>
                  <w:divBdr>
                    <w:top w:val="none" w:sz="0" w:space="0" w:color="auto"/>
                    <w:left w:val="none" w:sz="0" w:space="0" w:color="auto"/>
                    <w:bottom w:val="none" w:sz="0" w:space="0" w:color="auto"/>
                    <w:right w:val="none" w:sz="0" w:space="0" w:color="auto"/>
                  </w:divBdr>
                  <w:divsChild>
                    <w:div w:id="112360681">
                      <w:marLeft w:val="0"/>
                      <w:marRight w:val="0"/>
                      <w:marTop w:val="0"/>
                      <w:marBottom w:val="450"/>
                      <w:divBdr>
                        <w:top w:val="none" w:sz="0" w:space="0" w:color="auto"/>
                        <w:left w:val="single" w:sz="24" w:space="11" w:color="auto"/>
                        <w:bottom w:val="none" w:sz="0" w:space="0" w:color="auto"/>
                        <w:right w:val="none" w:sz="0" w:space="0" w:color="auto"/>
                      </w:divBdr>
                    </w:div>
                    <w:div w:id="747732841">
                      <w:marLeft w:val="0"/>
                      <w:marRight w:val="0"/>
                      <w:marTop w:val="0"/>
                      <w:marBottom w:val="0"/>
                      <w:divBdr>
                        <w:top w:val="none" w:sz="0" w:space="0" w:color="auto"/>
                        <w:left w:val="none" w:sz="0" w:space="0" w:color="auto"/>
                        <w:bottom w:val="none" w:sz="0" w:space="0" w:color="auto"/>
                        <w:right w:val="none" w:sz="0" w:space="0" w:color="auto"/>
                      </w:divBdr>
                      <w:divsChild>
                        <w:div w:id="414593225">
                          <w:marLeft w:val="0"/>
                          <w:marRight w:val="0"/>
                          <w:marTop w:val="0"/>
                          <w:marBottom w:val="300"/>
                          <w:divBdr>
                            <w:top w:val="none" w:sz="0" w:space="0" w:color="auto"/>
                            <w:left w:val="none" w:sz="0" w:space="0" w:color="auto"/>
                            <w:bottom w:val="none" w:sz="0" w:space="0" w:color="auto"/>
                            <w:right w:val="none" w:sz="0" w:space="0" w:color="auto"/>
                          </w:divBdr>
                          <w:divsChild>
                            <w:div w:id="660356773">
                              <w:marLeft w:val="0"/>
                              <w:marRight w:val="0"/>
                              <w:marTop w:val="0"/>
                              <w:marBottom w:val="150"/>
                              <w:divBdr>
                                <w:top w:val="none" w:sz="0" w:space="0" w:color="auto"/>
                                <w:left w:val="none" w:sz="0" w:space="0" w:color="auto"/>
                                <w:bottom w:val="none" w:sz="0" w:space="0" w:color="auto"/>
                                <w:right w:val="none" w:sz="0" w:space="0" w:color="auto"/>
                              </w:divBdr>
                            </w:div>
                            <w:div w:id="1604335177">
                              <w:marLeft w:val="0"/>
                              <w:marRight w:val="0"/>
                              <w:marTop w:val="0"/>
                              <w:marBottom w:val="180"/>
                              <w:divBdr>
                                <w:top w:val="none" w:sz="0" w:space="0" w:color="auto"/>
                                <w:left w:val="none" w:sz="0" w:space="0" w:color="auto"/>
                                <w:bottom w:val="none" w:sz="0" w:space="0" w:color="auto"/>
                                <w:right w:val="none" w:sz="0" w:space="0" w:color="auto"/>
                              </w:divBdr>
                            </w:div>
                            <w:div w:id="924386899">
                              <w:marLeft w:val="0"/>
                              <w:marRight w:val="0"/>
                              <w:marTop w:val="0"/>
                              <w:marBottom w:val="0"/>
                              <w:divBdr>
                                <w:top w:val="none" w:sz="0" w:space="0" w:color="auto"/>
                                <w:left w:val="none" w:sz="0" w:space="0" w:color="auto"/>
                                <w:bottom w:val="none" w:sz="0" w:space="0" w:color="auto"/>
                                <w:right w:val="none" w:sz="0" w:space="0" w:color="auto"/>
                              </w:divBdr>
                            </w:div>
                          </w:divsChild>
                        </w:div>
                        <w:div w:id="1386174591">
                          <w:marLeft w:val="0"/>
                          <w:marRight w:val="0"/>
                          <w:marTop w:val="0"/>
                          <w:marBottom w:val="300"/>
                          <w:divBdr>
                            <w:top w:val="none" w:sz="0" w:space="0" w:color="auto"/>
                            <w:left w:val="none" w:sz="0" w:space="0" w:color="auto"/>
                            <w:bottom w:val="none" w:sz="0" w:space="0" w:color="auto"/>
                            <w:right w:val="none" w:sz="0" w:space="0" w:color="auto"/>
                          </w:divBdr>
                          <w:divsChild>
                            <w:div w:id="708575421">
                              <w:marLeft w:val="0"/>
                              <w:marRight w:val="0"/>
                              <w:marTop w:val="0"/>
                              <w:marBottom w:val="150"/>
                              <w:divBdr>
                                <w:top w:val="none" w:sz="0" w:space="0" w:color="auto"/>
                                <w:left w:val="none" w:sz="0" w:space="0" w:color="auto"/>
                                <w:bottom w:val="none" w:sz="0" w:space="0" w:color="auto"/>
                                <w:right w:val="none" w:sz="0" w:space="0" w:color="auto"/>
                              </w:divBdr>
                            </w:div>
                            <w:div w:id="1706326020">
                              <w:marLeft w:val="0"/>
                              <w:marRight w:val="0"/>
                              <w:marTop w:val="0"/>
                              <w:marBottom w:val="180"/>
                              <w:divBdr>
                                <w:top w:val="none" w:sz="0" w:space="0" w:color="auto"/>
                                <w:left w:val="none" w:sz="0" w:space="0" w:color="auto"/>
                                <w:bottom w:val="none" w:sz="0" w:space="0" w:color="auto"/>
                                <w:right w:val="none" w:sz="0" w:space="0" w:color="auto"/>
                              </w:divBdr>
                            </w:div>
                            <w:div w:id="1767994698">
                              <w:marLeft w:val="0"/>
                              <w:marRight w:val="0"/>
                              <w:marTop w:val="0"/>
                              <w:marBottom w:val="0"/>
                              <w:divBdr>
                                <w:top w:val="none" w:sz="0" w:space="0" w:color="auto"/>
                                <w:left w:val="none" w:sz="0" w:space="0" w:color="auto"/>
                                <w:bottom w:val="none" w:sz="0" w:space="0" w:color="auto"/>
                                <w:right w:val="none" w:sz="0" w:space="0" w:color="auto"/>
                              </w:divBdr>
                            </w:div>
                          </w:divsChild>
                        </w:div>
                        <w:div w:id="344014340">
                          <w:marLeft w:val="0"/>
                          <w:marRight w:val="0"/>
                          <w:marTop w:val="0"/>
                          <w:marBottom w:val="300"/>
                          <w:divBdr>
                            <w:top w:val="none" w:sz="0" w:space="0" w:color="auto"/>
                            <w:left w:val="none" w:sz="0" w:space="0" w:color="auto"/>
                            <w:bottom w:val="none" w:sz="0" w:space="0" w:color="auto"/>
                            <w:right w:val="none" w:sz="0" w:space="0" w:color="auto"/>
                          </w:divBdr>
                          <w:divsChild>
                            <w:div w:id="319964438">
                              <w:marLeft w:val="0"/>
                              <w:marRight w:val="0"/>
                              <w:marTop w:val="0"/>
                              <w:marBottom w:val="150"/>
                              <w:divBdr>
                                <w:top w:val="none" w:sz="0" w:space="0" w:color="auto"/>
                                <w:left w:val="none" w:sz="0" w:space="0" w:color="auto"/>
                                <w:bottom w:val="none" w:sz="0" w:space="0" w:color="auto"/>
                                <w:right w:val="none" w:sz="0" w:space="0" w:color="auto"/>
                              </w:divBdr>
                            </w:div>
                            <w:div w:id="2087261339">
                              <w:marLeft w:val="0"/>
                              <w:marRight w:val="0"/>
                              <w:marTop w:val="0"/>
                              <w:marBottom w:val="180"/>
                              <w:divBdr>
                                <w:top w:val="none" w:sz="0" w:space="0" w:color="auto"/>
                                <w:left w:val="none" w:sz="0" w:space="0" w:color="auto"/>
                                <w:bottom w:val="none" w:sz="0" w:space="0" w:color="auto"/>
                                <w:right w:val="none" w:sz="0" w:space="0" w:color="auto"/>
                              </w:divBdr>
                            </w:div>
                            <w:div w:id="4911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76855">
          <w:marLeft w:val="-1000"/>
          <w:marRight w:val="-1000"/>
          <w:marTop w:val="0"/>
          <w:marBottom w:val="0"/>
          <w:divBdr>
            <w:top w:val="none" w:sz="0" w:space="0" w:color="auto"/>
            <w:left w:val="none" w:sz="0" w:space="0" w:color="auto"/>
            <w:bottom w:val="none" w:sz="0" w:space="0" w:color="auto"/>
            <w:right w:val="none" w:sz="0" w:space="0" w:color="auto"/>
          </w:divBdr>
          <w:divsChild>
            <w:div w:id="2048480091">
              <w:marLeft w:val="0"/>
              <w:marRight w:val="0"/>
              <w:marTop w:val="150"/>
              <w:marBottom w:val="0"/>
              <w:divBdr>
                <w:top w:val="none" w:sz="0" w:space="0" w:color="auto"/>
                <w:left w:val="none" w:sz="0" w:space="0" w:color="auto"/>
                <w:bottom w:val="none" w:sz="0" w:space="0" w:color="auto"/>
                <w:right w:val="none" w:sz="0" w:space="0" w:color="auto"/>
              </w:divBdr>
            </w:div>
            <w:div w:id="1902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7504">
      <w:marLeft w:val="0"/>
      <w:marRight w:val="0"/>
      <w:marTop w:val="0"/>
      <w:marBottom w:val="0"/>
      <w:divBdr>
        <w:top w:val="none" w:sz="0" w:space="0" w:color="auto"/>
        <w:left w:val="none" w:sz="0" w:space="0" w:color="auto"/>
        <w:bottom w:val="none" w:sz="0" w:space="0" w:color="auto"/>
        <w:right w:val="none" w:sz="0" w:space="0" w:color="auto"/>
      </w:divBdr>
      <w:divsChild>
        <w:div w:id="2035576001">
          <w:marLeft w:val="0"/>
          <w:marRight w:val="0"/>
          <w:marTop w:val="0"/>
          <w:marBottom w:val="720"/>
          <w:divBdr>
            <w:top w:val="none" w:sz="0" w:space="0" w:color="auto"/>
            <w:left w:val="none" w:sz="0" w:space="0" w:color="auto"/>
            <w:bottom w:val="none" w:sz="0" w:space="0" w:color="auto"/>
            <w:right w:val="none" w:sz="0" w:space="0" w:color="auto"/>
          </w:divBdr>
          <w:divsChild>
            <w:div w:id="492185428">
              <w:marLeft w:val="0"/>
              <w:marRight w:val="0"/>
              <w:marTop w:val="0"/>
              <w:marBottom w:val="0"/>
              <w:divBdr>
                <w:top w:val="none" w:sz="0" w:space="0" w:color="auto"/>
                <w:left w:val="none" w:sz="0" w:space="0" w:color="auto"/>
                <w:bottom w:val="none" w:sz="0" w:space="0" w:color="auto"/>
                <w:right w:val="none" w:sz="0" w:space="0" w:color="auto"/>
              </w:divBdr>
            </w:div>
            <w:div w:id="14439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5276">
      <w:marLeft w:val="0"/>
      <w:marRight w:val="0"/>
      <w:marTop w:val="0"/>
      <w:marBottom w:val="0"/>
      <w:divBdr>
        <w:top w:val="none" w:sz="0" w:space="0" w:color="auto"/>
        <w:left w:val="none" w:sz="0" w:space="0" w:color="auto"/>
        <w:bottom w:val="none" w:sz="0" w:space="0" w:color="auto"/>
        <w:right w:val="none" w:sz="0" w:space="0" w:color="auto"/>
      </w:divBdr>
      <w:divsChild>
        <w:div w:id="770586871">
          <w:marLeft w:val="0"/>
          <w:marRight w:val="120"/>
          <w:marTop w:val="0"/>
          <w:marBottom w:val="0"/>
          <w:divBdr>
            <w:top w:val="none" w:sz="0" w:space="0" w:color="auto"/>
            <w:left w:val="none" w:sz="0" w:space="0" w:color="auto"/>
            <w:bottom w:val="none" w:sz="0" w:space="0" w:color="auto"/>
            <w:right w:val="none" w:sz="0" w:space="0" w:color="auto"/>
          </w:divBdr>
        </w:div>
        <w:div w:id="1776485432">
          <w:marLeft w:val="0"/>
          <w:marRight w:val="0"/>
          <w:marTop w:val="0"/>
          <w:marBottom w:val="0"/>
          <w:divBdr>
            <w:top w:val="none" w:sz="0" w:space="0" w:color="auto"/>
            <w:left w:val="none" w:sz="0" w:space="0" w:color="auto"/>
            <w:bottom w:val="none" w:sz="0" w:space="0" w:color="auto"/>
            <w:right w:val="none" w:sz="0" w:space="0" w:color="auto"/>
          </w:divBdr>
          <w:divsChild>
            <w:div w:id="2054187722">
              <w:marLeft w:val="120"/>
              <w:marRight w:val="120"/>
              <w:marTop w:val="120"/>
              <w:marBottom w:val="120"/>
              <w:divBdr>
                <w:top w:val="single" w:sz="6" w:space="5" w:color="auto"/>
                <w:left w:val="single" w:sz="6" w:space="9" w:color="auto"/>
                <w:bottom w:val="single" w:sz="6" w:space="5" w:color="auto"/>
                <w:right w:val="single" w:sz="6" w:space="9" w:color="auto"/>
              </w:divBdr>
            </w:div>
          </w:divsChild>
        </w:div>
      </w:divsChild>
    </w:div>
    <w:div w:id="1853763310">
      <w:bodyDiv w:val="1"/>
      <w:marLeft w:val="0"/>
      <w:marRight w:val="0"/>
      <w:marTop w:val="0"/>
      <w:marBottom w:val="0"/>
      <w:divBdr>
        <w:top w:val="none" w:sz="0" w:space="0" w:color="auto"/>
        <w:left w:val="none" w:sz="0" w:space="0" w:color="auto"/>
        <w:bottom w:val="none" w:sz="0" w:space="0" w:color="auto"/>
        <w:right w:val="none" w:sz="0" w:space="0" w:color="auto"/>
      </w:divBdr>
      <w:divsChild>
        <w:div w:id="492378327">
          <w:marLeft w:val="0"/>
          <w:marRight w:val="0"/>
          <w:marTop w:val="0"/>
          <w:marBottom w:val="0"/>
          <w:divBdr>
            <w:top w:val="none" w:sz="0" w:space="0" w:color="auto"/>
            <w:left w:val="none" w:sz="0" w:space="0" w:color="auto"/>
            <w:bottom w:val="none" w:sz="0" w:space="0" w:color="auto"/>
            <w:right w:val="none" w:sz="0" w:space="0" w:color="auto"/>
          </w:divBdr>
          <w:divsChild>
            <w:div w:id="325982184">
              <w:marLeft w:val="0"/>
              <w:marRight w:val="0"/>
              <w:marTop w:val="0"/>
              <w:marBottom w:val="0"/>
              <w:divBdr>
                <w:top w:val="none" w:sz="0" w:space="0" w:color="auto"/>
                <w:left w:val="none" w:sz="0" w:space="0" w:color="auto"/>
                <w:bottom w:val="none" w:sz="0" w:space="0" w:color="auto"/>
                <w:right w:val="none" w:sz="0" w:space="0" w:color="auto"/>
              </w:divBdr>
              <w:divsChild>
                <w:div w:id="1076899969">
                  <w:marLeft w:val="150"/>
                  <w:marRight w:val="0"/>
                  <w:marTop w:val="0"/>
                  <w:marBottom w:val="450"/>
                  <w:divBdr>
                    <w:top w:val="none" w:sz="0" w:space="0" w:color="auto"/>
                    <w:left w:val="none" w:sz="0" w:space="0" w:color="auto"/>
                    <w:bottom w:val="none" w:sz="0" w:space="0" w:color="auto"/>
                    <w:right w:val="none" w:sz="0" w:space="0" w:color="auto"/>
                  </w:divBdr>
                </w:div>
                <w:div w:id="1271399982">
                  <w:marLeft w:val="0"/>
                  <w:marRight w:val="0"/>
                  <w:marTop w:val="0"/>
                  <w:marBottom w:val="0"/>
                  <w:divBdr>
                    <w:top w:val="none" w:sz="0" w:space="0" w:color="auto"/>
                    <w:left w:val="none" w:sz="0" w:space="0" w:color="auto"/>
                    <w:bottom w:val="none" w:sz="0" w:space="0" w:color="auto"/>
                    <w:right w:val="none" w:sz="0" w:space="0" w:color="auto"/>
                  </w:divBdr>
                </w:div>
                <w:div w:id="1520896938">
                  <w:marLeft w:val="0"/>
                  <w:marRight w:val="0"/>
                  <w:marTop w:val="75"/>
                  <w:marBottom w:val="0"/>
                  <w:divBdr>
                    <w:top w:val="none" w:sz="0" w:space="0" w:color="auto"/>
                    <w:left w:val="none" w:sz="0" w:space="0" w:color="auto"/>
                    <w:bottom w:val="none" w:sz="0" w:space="0" w:color="auto"/>
                    <w:right w:val="none" w:sz="0" w:space="0" w:color="auto"/>
                  </w:divBdr>
                  <w:divsChild>
                    <w:div w:id="85883711">
                      <w:marLeft w:val="0"/>
                      <w:marRight w:val="0"/>
                      <w:marTop w:val="0"/>
                      <w:marBottom w:val="0"/>
                      <w:divBdr>
                        <w:top w:val="none" w:sz="0" w:space="0" w:color="auto"/>
                        <w:left w:val="none" w:sz="0" w:space="0" w:color="auto"/>
                        <w:bottom w:val="none" w:sz="0" w:space="0" w:color="auto"/>
                        <w:right w:val="none" w:sz="0" w:space="0" w:color="auto"/>
                      </w:divBdr>
                      <w:divsChild>
                        <w:div w:id="821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gif"/><Relationship Id="rId39" Type="http://schemas.openxmlformats.org/officeDocument/2006/relationships/image" Target="media/image32.jpeg"/><Relationship Id="rId21" Type="http://schemas.openxmlformats.org/officeDocument/2006/relationships/image" Target="media/image14.gif"/><Relationship Id="rId34" Type="http://schemas.openxmlformats.org/officeDocument/2006/relationships/image" Target="media/image27.jpeg"/><Relationship Id="rId42" Type="http://schemas.openxmlformats.org/officeDocument/2006/relationships/hyperlink" Target="https://stankiexpert.ru/tehnologicheskaya-osnastka/instrument/slesarnyj-molotok.html" TargetMode="External"/><Relationship Id="rId47" Type="http://schemas.openxmlformats.org/officeDocument/2006/relationships/hyperlink" Target="https://stankiexpert.ru/tehnologicheskaya-osnastka/instrument/slesarnyj-molotok.html" TargetMode="External"/><Relationship Id="rId50" Type="http://schemas.openxmlformats.org/officeDocument/2006/relationships/image" Target="media/image35.jpeg"/><Relationship Id="rId55" Type="http://schemas.openxmlformats.org/officeDocument/2006/relationships/image" Target="media/image3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jpeg"/><Relationship Id="rId46" Type="http://schemas.openxmlformats.org/officeDocument/2006/relationships/hyperlink" Target="https://stankiexpert.ru/tehnologicheskaya-osnastka/instrument/krejcmejsel.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3.jpeg"/><Relationship Id="rId54" Type="http://schemas.openxmlformats.org/officeDocument/2006/relationships/hyperlink" Target="https://stankiexpert.ru/tehnologicheskaya-osnastka/instrument/slesarnyj-molot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jpeg"/><Relationship Id="rId40" Type="http://schemas.openxmlformats.org/officeDocument/2006/relationships/hyperlink" Target="https://stankiexpert.ru/wp-content/uploads/2019/02/rubka-metalla-99.jpg" TargetMode="External"/><Relationship Id="rId45" Type="http://schemas.openxmlformats.org/officeDocument/2006/relationships/hyperlink" Target="https://stankiexpert.ru/tehnologicheskaya-osnastka/instrument/slesarnoe-zubilo-osnovnye-chasti-ustrojjstvo-naznachenie.html" TargetMode="External"/><Relationship Id="rId53" Type="http://schemas.openxmlformats.org/officeDocument/2006/relationships/image" Target="media/image37.jpeg"/><Relationship Id="rId58"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hyperlink" Target="https://stankiexpert.ru/tehnologicheskaya-osnastka/instrument/razmetochnyjj-instrument.html" TargetMode="External"/><Relationship Id="rId57" Type="http://schemas.openxmlformats.org/officeDocument/2006/relationships/image" Target="media/image39.jpeg"/><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4.jpeg"/><Relationship Id="rId52" Type="http://schemas.openxmlformats.org/officeDocument/2006/relationships/hyperlink" Target="https://stankiexpert.ru/wp-content/uploads/2019/02/rubka-metalla-5.jp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hyperlink" Target="https://stankiexpert.ru/wp-content/uploads/2019/02/rubka-metalla-3.jpg" TargetMode="External"/><Relationship Id="rId48" Type="http://schemas.openxmlformats.org/officeDocument/2006/relationships/hyperlink" Target="https://stankiexpert.ru/tehnologicheskaya-osnastka/prisposobleniya/slesarnye-tiski.html" TargetMode="External"/><Relationship Id="rId56" Type="http://schemas.openxmlformats.org/officeDocument/2006/relationships/hyperlink" Target="https://stankiexpert.ru/wp-content/uploads/2019/02/rubka-metalla-4.jpg" TargetMode="External"/><Relationship Id="rId8" Type="http://schemas.openxmlformats.org/officeDocument/2006/relationships/image" Target="media/image1.gif"/><Relationship Id="rId51" Type="http://schemas.openxmlformats.org/officeDocument/2006/relationships/image" Target="media/image36.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EB24-B543-4DDA-992E-490748E4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5922</Words>
  <Characters>33759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Георгиевич</dc:creator>
  <cp:keywords/>
  <dc:description/>
  <cp:lastModifiedBy>Георгиевич</cp:lastModifiedBy>
  <cp:revision>12</cp:revision>
  <dcterms:created xsi:type="dcterms:W3CDTF">2020-04-11T09:48:00Z</dcterms:created>
  <dcterms:modified xsi:type="dcterms:W3CDTF">2020-04-14T15:09:00Z</dcterms:modified>
</cp:coreProperties>
</file>